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25" w:rsidRDefault="00605A25">
      <w:pPr>
        <w:rPr>
          <w:b/>
          <w:sz w:val="28"/>
        </w:rPr>
      </w:pPr>
      <w:bookmarkStart w:id="0" w:name="_GoBack"/>
      <w:bookmarkEnd w:id="0"/>
    </w:p>
    <w:p w:rsidR="00547EFC" w:rsidRDefault="00547EFC">
      <w:pPr>
        <w:rPr>
          <w:rFonts w:ascii="Arial" w:hAnsi="Arial" w:cs="Arial"/>
          <w:b/>
          <w:sz w:val="52"/>
          <w:szCs w:val="52"/>
        </w:rPr>
      </w:pPr>
    </w:p>
    <w:p w:rsidR="00547EFC" w:rsidRDefault="00547EFC">
      <w:pPr>
        <w:rPr>
          <w:rFonts w:ascii="Arial" w:hAnsi="Arial" w:cs="Arial"/>
          <w:b/>
          <w:sz w:val="52"/>
          <w:szCs w:val="52"/>
        </w:rPr>
      </w:pPr>
    </w:p>
    <w:p w:rsidR="007E6AF1" w:rsidRPr="00547EFC" w:rsidRDefault="00547EFC">
      <w:pPr>
        <w:rPr>
          <w:rFonts w:ascii="Arial" w:hAnsi="Arial" w:cs="Arial"/>
          <w:b/>
          <w:sz w:val="52"/>
          <w:szCs w:val="52"/>
        </w:rPr>
      </w:pPr>
      <w:r w:rsidRPr="00547EFC">
        <w:rPr>
          <w:rFonts w:ascii="Arial" w:hAnsi="Arial" w:cs="Arial"/>
          <w:b/>
          <w:sz w:val="52"/>
          <w:szCs w:val="52"/>
        </w:rPr>
        <w:t>Bedrijfseconomie varkenshouderij</w:t>
      </w:r>
    </w:p>
    <w:p w:rsidR="007E6AF1" w:rsidRDefault="00547EFC">
      <w:pPr>
        <w:rPr>
          <w:b/>
          <w:sz w:val="28"/>
        </w:rPr>
      </w:pPr>
      <w:r>
        <w:rPr>
          <w:b/>
          <w:noProof/>
          <w:sz w:val="28"/>
        </w:rPr>
        <w:drawing>
          <wp:anchor distT="0" distB="0" distL="114300" distR="114300" simplePos="0" relativeHeight="251659264" behindDoc="1" locked="0" layoutInCell="1" allowOverlap="1" wp14:anchorId="3EE58969" wp14:editId="06D5615B">
            <wp:simplePos x="0" y="0"/>
            <wp:positionH relativeFrom="column">
              <wp:posOffset>-52705</wp:posOffset>
            </wp:positionH>
            <wp:positionV relativeFrom="paragraph">
              <wp:posOffset>-2540</wp:posOffset>
            </wp:positionV>
            <wp:extent cx="3381375" cy="2971800"/>
            <wp:effectExtent l="0" t="0" r="9525" b="0"/>
            <wp:wrapThrough wrapText="bothSides">
              <wp:wrapPolygon edited="0">
                <wp:start x="0" y="2077"/>
                <wp:lineTo x="0" y="21462"/>
                <wp:lineTo x="21539" y="21462"/>
                <wp:lineTo x="21539" y="2077"/>
                <wp:lineTo x="0" y="2077"/>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ken-medium.jpg"/>
                    <pic:cNvPicPr/>
                  </pic:nvPicPr>
                  <pic:blipFill rotWithShape="1">
                    <a:blip r:embed="rId9">
                      <a:extLst>
                        <a:ext uri="{28A0092B-C50C-407E-A947-70E740481C1C}">
                          <a14:useLocalDpi xmlns:a14="http://schemas.microsoft.com/office/drawing/2010/main" val="0"/>
                        </a:ext>
                      </a:extLst>
                    </a:blip>
                    <a:srcRect l="5999" t="-11667" r="5250" b="7666"/>
                    <a:stretch/>
                  </pic:blipFill>
                  <pic:spPr bwMode="auto">
                    <a:xfrm>
                      <a:off x="0" y="0"/>
                      <a:ext cx="3381375" cy="297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E6AF1" w:rsidRDefault="007E6AF1">
      <w:pPr>
        <w:rPr>
          <w:b/>
          <w:sz w:val="28"/>
        </w:rPr>
      </w:pPr>
    </w:p>
    <w:p w:rsidR="007E6AF1" w:rsidRDefault="007E6AF1">
      <w:pPr>
        <w:rPr>
          <w:b/>
          <w:sz w:val="28"/>
        </w:rPr>
      </w:pPr>
    </w:p>
    <w:p w:rsidR="00015281" w:rsidRDefault="00547EFC" w:rsidP="00DF01F8">
      <w:r>
        <w:rPr>
          <w:b/>
          <w:noProof/>
          <w:sz w:val="28"/>
        </w:rPr>
        <w:drawing>
          <wp:anchor distT="0" distB="0" distL="114300" distR="114300" simplePos="0" relativeHeight="251658240" behindDoc="1" locked="0" layoutInCell="1" allowOverlap="1" wp14:anchorId="71337925" wp14:editId="5EBB8091">
            <wp:simplePos x="0" y="0"/>
            <wp:positionH relativeFrom="column">
              <wp:posOffset>-704850</wp:posOffset>
            </wp:positionH>
            <wp:positionV relativeFrom="paragraph">
              <wp:posOffset>1772285</wp:posOffset>
            </wp:positionV>
            <wp:extent cx="3333750" cy="2381250"/>
            <wp:effectExtent l="0" t="0" r="0" b="0"/>
            <wp:wrapThrough wrapText="bothSides">
              <wp:wrapPolygon edited="0">
                <wp:start x="0" y="0"/>
                <wp:lineTo x="0" y="21427"/>
                <wp:lineTo x="21477" y="21427"/>
                <wp:lineTo x="21477"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d17b7e4f8d2b4a67616851cdc7e97a.jpg"/>
                    <pic:cNvPicPr/>
                  </pic:nvPicPr>
                  <pic:blipFill>
                    <a:blip r:embed="rId10">
                      <a:extLst>
                        <a:ext uri="{28A0092B-C50C-407E-A947-70E740481C1C}">
                          <a14:useLocalDpi xmlns:a14="http://schemas.microsoft.com/office/drawing/2010/main" val="0"/>
                        </a:ext>
                      </a:extLst>
                    </a:blip>
                    <a:stretch>
                      <a:fillRect/>
                    </a:stretch>
                  </pic:blipFill>
                  <pic:spPr>
                    <a:xfrm>
                      <a:off x="0" y="0"/>
                      <a:ext cx="3333750" cy="2381250"/>
                    </a:xfrm>
                    <a:prstGeom prst="rect">
                      <a:avLst/>
                    </a:prstGeom>
                  </pic:spPr>
                </pic:pic>
              </a:graphicData>
            </a:graphic>
            <wp14:sizeRelH relativeFrom="page">
              <wp14:pctWidth>0</wp14:pctWidth>
            </wp14:sizeRelH>
            <wp14:sizeRelV relativeFrom="page">
              <wp14:pctHeight>0</wp14:pctHeight>
            </wp14:sizeRelV>
          </wp:anchor>
        </w:drawing>
      </w:r>
    </w:p>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r>
        <w:t xml:space="preserve">BGO varkenshouderij  niveau 3 </w:t>
      </w:r>
      <w:proofErr w:type="spellStart"/>
      <w:r>
        <w:t>crebo</w:t>
      </w:r>
      <w:proofErr w:type="spellEnd"/>
      <w:r>
        <w:t xml:space="preserve"> 97702</w:t>
      </w:r>
    </w:p>
    <w:p w:rsidR="00DF01F8" w:rsidRDefault="00385068" w:rsidP="00DF01F8">
      <w:r>
        <w:t>Bewerking: Theo Poels augustus 2014</w:t>
      </w:r>
    </w:p>
    <w:p w:rsidR="003B693E" w:rsidRDefault="003B693E">
      <w:pPr>
        <w:rPr>
          <w:rFonts w:ascii="Century Gothic" w:hAnsi="Century Gothic"/>
          <w:b/>
          <w:sz w:val="28"/>
        </w:rPr>
      </w:pPr>
    </w:p>
    <w:p w:rsidR="00605A25" w:rsidRDefault="0099026C">
      <w:pPr>
        <w:rPr>
          <w:b/>
          <w:sz w:val="28"/>
        </w:rPr>
      </w:pPr>
      <w:r>
        <w:rPr>
          <w:rFonts w:ascii="Century Gothic" w:hAnsi="Century Gothic"/>
          <w:b/>
          <w:sz w:val="28"/>
        </w:rPr>
        <w:lastRenderedPageBreak/>
        <w:t>Inhoudsopgave</w:t>
      </w:r>
    </w:p>
    <w:p w:rsidR="00677E2A" w:rsidRDefault="0099026C">
      <w:pPr>
        <w:pStyle w:val="Inhopg1"/>
        <w:rPr>
          <w:rFonts w:asciiTheme="minorHAnsi" w:eastAsiaTheme="minorEastAsia" w:hAnsiTheme="minorHAnsi" w:cstheme="minorBidi"/>
          <w:b w:val="0"/>
          <w:noProof/>
          <w:sz w:val="22"/>
          <w:szCs w:val="22"/>
        </w:rPr>
      </w:pPr>
      <w:r w:rsidRPr="00DF01F8">
        <w:rPr>
          <w:rFonts w:ascii="Arial" w:hAnsi="Arial" w:cs="Arial"/>
        </w:rPr>
        <w:fldChar w:fldCharType="begin"/>
      </w:r>
      <w:r w:rsidRPr="00DF01F8">
        <w:rPr>
          <w:rFonts w:ascii="Arial" w:hAnsi="Arial" w:cs="Arial"/>
        </w:rPr>
        <w:instrText xml:space="preserve"> TOC \o "1-3" \t "InhoudKop" </w:instrText>
      </w:r>
      <w:r w:rsidRPr="00DF01F8">
        <w:rPr>
          <w:rFonts w:ascii="Arial" w:hAnsi="Arial" w:cs="Arial"/>
        </w:rPr>
        <w:fldChar w:fldCharType="separate"/>
      </w:r>
      <w:r w:rsidR="00677E2A" w:rsidRPr="00110C7F">
        <w:rPr>
          <w:rFonts w:ascii="Arial" w:hAnsi="Arial" w:cs="Arial"/>
          <w:noProof/>
        </w:rPr>
        <w:t>1</w:t>
      </w:r>
      <w:r w:rsidR="00677E2A">
        <w:rPr>
          <w:rFonts w:asciiTheme="minorHAnsi" w:eastAsiaTheme="minorEastAsia" w:hAnsiTheme="minorHAnsi" w:cstheme="minorBidi"/>
          <w:b w:val="0"/>
          <w:noProof/>
          <w:sz w:val="22"/>
          <w:szCs w:val="22"/>
        </w:rPr>
        <w:tab/>
      </w:r>
      <w:r w:rsidR="00677E2A" w:rsidRPr="00110C7F">
        <w:rPr>
          <w:rFonts w:ascii="Arial" w:hAnsi="Arial" w:cs="Arial"/>
          <w:noProof/>
        </w:rPr>
        <w:t>Inleiding</w:t>
      </w:r>
      <w:r w:rsidR="00677E2A">
        <w:rPr>
          <w:noProof/>
        </w:rPr>
        <w:tab/>
      </w:r>
      <w:r w:rsidR="00677E2A">
        <w:rPr>
          <w:noProof/>
        </w:rPr>
        <w:fldChar w:fldCharType="begin"/>
      </w:r>
      <w:r w:rsidR="00677E2A">
        <w:rPr>
          <w:noProof/>
        </w:rPr>
        <w:instrText xml:space="preserve"> PAGEREF _Toc397255188 \h </w:instrText>
      </w:r>
      <w:r w:rsidR="00677E2A">
        <w:rPr>
          <w:noProof/>
        </w:rPr>
      </w:r>
      <w:r w:rsidR="00677E2A">
        <w:rPr>
          <w:noProof/>
        </w:rPr>
        <w:fldChar w:fldCharType="separate"/>
      </w:r>
      <w:r w:rsidR="00677E2A">
        <w:rPr>
          <w:noProof/>
        </w:rPr>
        <w:t>4</w:t>
      </w:r>
      <w:r w:rsidR="00677E2A">
        <w:rPr>
          <w:noProof/>
        </w:rPr>
        <w:fldChar w:fldCharType="end"/>
      </w:r>
    </w:p>
    <w:p w:rsidR="00677E2A" w:rsidRDefault="00677E2A">
      <w:pPr>
        <w:pStyle w:val="Inhopg1"/>
        <w:rPr>
          <w:rFonts w:asciiTheme="minorHAnsi" w:eastAsiaTheme="minorEastAsia" w:hAnsiTheme="minorHAnsi" w:cstheme="minorBidi"/>
          <w:b w:val="0"/>
          <w:noProof/>
          <w:sz w:val="22"/>
          <w:szCs w:val="22"/>
        </w:rPr>
      </w:pPr>
      <w:r w:rsidRPr="00110C7F">
        <w:rPr>
          <w:rFonts w:ascii="Arial" w:hAnsi="Arial" w:cs="Arial"/>
          <w:noProof/>
        </w:rPr>
        <w:t>2</w:t>
      </w:r>
      <w:r>
        <w:rPr>
          <w:rFonts w:asciiTheme="minorHAnsi" w:eastAsiaTheme="minorEastAsia" w:hAnsiTheme="minorHAnsi" w:cstheme="minorBidi"/>
          <w:b w:val="0"/>
          <w:noProof/>
          <w:sz w:val="22"/>
          <w:szCs w:val="22"/>
        </w:rPr>
        <w:tab/>
      </w:r>
      <w:r w:rsidRPr="00110C7F">
        <w:rPr>
          <w:rFonts w:ascii="Arial" w:hAnsi="Arial" w:cs="Arial"/>
          <w:noProof/>
        </w:rPr>
        <w:t>Kosten en kostprijzen in de varkenshouderij</w:t>
      </w:r>
      <w:r>
        <w:rPr>
          <w:noProof/>
        </w:rPr>
        <w:tab/>
      </w:r>
      <w:r>
        <w:rPr>
          <w:noProof/>
        </w:rPr>
        <w:fldChar w:fldCharType="begin"/>
      </w:r>
      <w:r>
        <w:rPr>
          <w:noProof/>
        </w:rPr>
        <w:instrText xml:space="preserve"> PAGEREF _Toc397255189 \h </w:instrText>
      </w:r>
      <w:r>
        <w:rPr>
          <w:noProof/>
        </w:rPr>
      </w:r>
      <w:r>
        <w:rPr>
          <w:noProof/>
        </w:rPr>
        <w:fldChar w:fldCharType="separate"/>
      </w:r>
      <w:r>
        <w:rPr>
          <w:noProof/>
        </w:rPr>
        <w:t>5</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2.1</w:t>
      </w:r>
      <w:r>
        <w:rPr>
          <w:rFonts w:asciiTheme="minorHAnsi" w:eastAsiaTheme="minorEastAsia" w:hAnsiTheme="minorHAnsi" w:cstheme="minorBidi"/>
          <w:noProof/>
          <w:sz w:val="22"/>
          <w:szCs w:val="22"/>
        </w:rPr>
        <w:tab/>
      </w:r>
      <w:r w:rsidRPr="00110C7F">
        <w:rPr>
          <w:rFonts w:cs="Arial"/>
          <w:noProof/>
        </w:rPr>
        <w:t>Toegerekende of variabele kosten</w:t>
      </w:r>
      <w:r>
        <w:rPr>
          <w:noProof/>
        </w:rPr>
        <w:tab/>
      </w:r>
      <w:r>
        <w:rPr>
          <w:noProof/>
        </w:rPr>
        <w:fldChar w:fldCharType="begin"/>
      </w:r>
      <w:r>
        <w:rPr>
          <w:noProof/>
        </w:rPr>
        <w:instrText xml:space="preserve"> PAGEREF _Toc397255190 \h </w:instrText>
      </w:r>
      <w:r>
        <w:rPr>
          <w:noProof/>
        </w:rPr>
      </w:r>
      <w:r>
        <w:rPr>
          <w:noProof/>
        </w:rPr>
        <w:fldChar w:fldCharType="separate"/>
      </w:r>
      <w:r>
        <w:rPr>
          <w:noProof/>
        </w:rPr>
        <w:t>5</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2.2</w:t>
      </w:r>
      <w:r>
        <w:rPr>
          <w:rFonts w:asciiTheme="minorHAnsi" w:eastAsiaTheme="minorEastAsia" w:hAnsiTheme="minorHAnsi" w:cstheme="minorBidi"/>
          <w:noProof/>
          <w:sz w:val="22"/>
          <w:szCs w:val="22"/>
        </w:rPr>
        <w:tab/>
      </w:r>
      <w:r w:rsidRPr="00110C7F">
        <w:rPr>
          <w:rFonts w:cs="Arial"/>
          <w:noProof/>
        </w:rPr>
        <w:t>Niet-toegerekende of vaste kosten</w:t>
      </w:r>
      <w:r>
        <w:rPr>
          <w:noProof/>
        </w:rPr>
        <w:tab/>
      </w:r>
      <w:r>
        <w:rPr>
          <w:noProof/>
        </w:rPr>
        <w:fldChar w:fldCharType="begin"/>
      </w:r>
      <w:r>
        <w:rPr>
          <w:noProof/>
        </w:rPr>
        <w:instrText xml:space="preserve"> PAGEREF _Toc397255191 \h </w:instrText>
      </w:r>
      <w:r>
        <w:rPr>
          <w:noProof/>
        </w:rPr>
      </w:r>
      <w:r>
        <w:rPr>
          <w:noProof/>
        </w:rPr>
        <w:fldChar w:fldCharType="separate"/>
      </w:r>
      <w:r>
        <w:rPr>
          <w:noProof/>
        </w:rPr>
        <w:t>11</w:t>
      </w:r>
      <w:r>
        <w:rPr>
          <w:noProof/>
        </w:rPr>
        <w:fldChar w:fldCharType="end"/>
      </w:r>
    </w:p>
    <w:p w:rsidR="00677E2A" w:rsidRDefault="00677E2A">
      <w:pPr>
        <w:pStyle w:val="Inhopg3"/>
        <w:tabs>
          <w:tab w:val="left" w:pos="1843"/>
        </w:tabs>
        <w:rPr>
          <w:rFonts w:asciiTheme="minorHAnsi" w:eastAsiaTheme="minorEastAsia" w:hAnsiTheme="minorHAnsi" w:cstheme="minorBidi"/>
          <w:sz w:val="22"/>
          <w:szCs w:val="22"/>
        </w:rPr>
      </w:pPr>
      <w:r w:rsidRPr="00110C7F">
        <w:rPr>
          <w:rFonts w:ascii="Arial" w:hAnsi="Arial" w:cs="Arial"/>
        </w:rPr>
        <w:t>2.2.1</w:t>
      </w:r>
      <w:r>
        <w:rPr>
          <w:rFonts w:asciiTheme="minorHAnsi" w:eastAsiaTheme="minorEastAsia" w:hAnsiTheme="minorHAnsi" w:cstheme="minorBidi"/>
          <w:sz w:val="22"/>
          <w:szCs w:val="22"/>
        </w:rPr>
        <w:tab/>
      </w:r>
      <w:r w:rsidRPr="00110C7F">
        <w:rPr>
          <w:rFonts w:ascii="Arial" w:hAnsi="Arial" w:cs="Arial"/>
        </w:rPr>
        <w:t>Kosten van de productie van fokmateriaal</w:t>
      </w:r>
      <w:r>
        <w:tab/>
      </w:r>
      <w:r>
        <w:fldChar w:fldCharType="begin"/>
      </w:r>
      <w:r>
        <w:instrText xml:space="preserve"> PAGEREF _Toc397255192 \h </w:instrText>
      </w:r>
      <w:r>
        <w:fldChar w:fldCharType="separate"/>
      </w:r>
      <w:r>
        <w:t>13</w:t>
      </w:r>
      <w: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2.3</w:t>
      </w:r>
      <w:r>
        <w:rPr>
          <w:rFonts w:asciiTheme="minorHAnsi" w:eastAsiaTheme="minorEastAsia" w:hAnsiTheme="minorHAnsi" w:cstheme="minorBidi"/>
          <w:noProof/>
          <w:sz w:val="22"/>
          <w:szCs w:val="22"/>
        </w:rPr>
        <w:tab/>
      </w:r>
      <w:r w:rsidRPr="00110C7F">
        <w:rPr>
          <w:rFonts w:cs="Arial"/>
          <w:noProof/>
        </w:rPr>
        <w:t>De kritieke opbrengstprijs</w:t>
      </w:r>
      <w:r>
        <w:rPr>
          <w:noProof/>
        </w:rPr>
        <w:tab/>
      </w:r>
      <w:r>
        <w:rPr>
          <w:noProof/>
        </w:rPr>
        <w:fldChar w:fldCharType="begin"/>
      </w:r>
      <w:r>
        <w:rPr>
          <w:noProof/>
        </w:rPr>
        <w:instrText xml:space="preserve"> PAGEREF _Toc397255193 \h </w:instrText>
      </w:r>
      <w:r>
        <w:rPr>
          <w:noProof/>
        </w:rPr>
      </w:r>
      <w:r>
        <w:rPr>
          <w:noProof/>
        </w:rPr>
        <w:fldChar w:fldCharType="separate"/>
      </w:r>
      <w:r>
        <w:rPr>
          <w:noProof/>
        </w:rPr>
        <w:t>14</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2.4</w:t>
      </w:r>
      <w:r>
        <w:rPr>
          <w:rFonts w:asciiTheme="minorHAnsi" w:eastAsiaTheme="minorEastAsia" w:hAnsiTheme="minorHAnsi" w:cstheme="minorBidi"/>
          <w:noProof/>
          <w:sz w:val="22"/>
          <w:szCs w:val="22"/>
        </w:rPr>
        <w:tab/>
      </w:r>
      <w:r w:rsidRPr="00110C7F">
        <w:rPr>
          <w:rFonts w:cs="Arial"/>
          <w:noProof/>
        </w:rPr>
        <w:t>Landelijke biggenprijzenschema</w:t>
      </w:r>
      <w:r>
        <w:rPr>
          <w:noProof/>
        </w:rPr>
        <w:tab/>
      </w:r>
      <w:r>
        <w:rPr>
          <w:noProof/>
        </w:rPr>
        <w:fldChar w:fldCharType="begin"/>
      </w:r>
      <w:r>
        <w:rPr>
          <w:noProof/>
        </w:rPr>
        <w:instrText xml:space="preserve"> PAGEREF _Toc397255194 \h </w:instrText>
      </w:r>
      <w:r>
        <w:rPr>
          <w:noProof/>
        </w:rPr>
      </w:r>
      <w:r>
        <w:rPr>
          <w:noProof/>
        </w:rPr>
        <w:fldChar w:fldCharType="separate"/>
      </w:r>
      <w:r>
        <w:rPr>
          <w:noProof/>
        </w:rPr>
        <w:t>15</w:t>
      </w:r>
      <w:r>
        <w:rPr>
          <w:noProof/>
        </w:rPr>
        <w:fldChar w:fldCharType="end"/>
      </w:r>
    </w:p>
    <w:p w:rsidR="00677E2A" w:rsidRDefault="00677E2A">
      <w:pPr>
        <w:pStyle w:val="Inhopg3"/>
        <w:tabs>
          <w:tab w:val="left" w:pos="1843"/>
        </w:tabs>
        <w:rPr>
          <w:rFonts w:asciiTheme="minorHAnsi" w:eastAsiaTheme="minorEastAsia" w:hAnsiTheme="minorHAnsi" w:cstheme="minorBidi"/>
          <w:sz w:val="22"/>
          <w:szCs w:val="22"/>
        </w:rPr>
      </w:pPr>
      <w:r>
        <w:t>2.4.1</w:t>
      </w:r>
      <w:r>
        <w:rPr>
          <w:rFonts w:asciiTheme="minorHAnsi" w:eastAsiaTheme="minorEastAsia" w:hAnsiTheme="minorHAnsi" w:cstheme="minorBidi"/>
          <w:sz w:val="22"/>
          <w:szCs w:val="22"/>
        </w:rPr>
        <w:tab/>
      </w:r>
      <w:r>
        <w:t>KOSTPRIJS VAN EEN BIG VAN 25 KG</w:t>
      </w:r>
      <w:r>
        <w:tab/>
      </w:r>
      <w:r>
        <w:fldChar w:fldCharType="begin"/>
      </w:r>
      <w:r>
        <w:instrText xml:space="preserve"> PAGEREF _Toc397255195 \h </w:instrText>
      </w:r>
      <w:r>
        <w:fldChar w:fldCharType="separate"/>
      </w:r>
      <w:r>
        <w:t>16</w:t>
      </w:r>
      <w:r>
        <w:fldChar w:fldCharType="end"/>
      </w:r>
    </w:p>
    <w:p w:rsidR="00677E2A" w:rsidRDefault="00677E2A">
      <w:pPr>
        <w:pStyle w:val="Inhopg3"/>
        <w:tabs>
          <w:tab w:val="left" w:pos="1843"/>
        </w:tabs>
        <w:rPr>
          <w:rFonts w:asciiTheme="minorHAnsi" w:eastAsiaTheme="minorEastAsia" w:hAnsiTheme="minorHAnsi" w:cstheme="minorBidi"/>
          <w:sz w:val="22"/>
          <w:szCs w:val="22"/>
        </w:rPr>
      </w:pPr>
      <w:r>
        <w:t>2.4.2</w:t>
      </w:r>
      <w:r>
        <w:rPr>
          <w:rFonts w:asciiTheme="minorHAnsi" w:eastAsiaTheme="minorEastAsia" w:hAnsiTheme="minorHAnsi" w:cstheme="minorBidi"/>
          <w:sz w:val="22"/>
          <w:szCs w:val="22"/>
        </w:rPr>
        <w:tab/>
      </w:r>
      <w:r>
        <w:t>KOSTPRIJS PER AFGELEVERDE KG. VARKENSVLEES</w:t>
      </w:r>
      <w:r>
        <w:tab/>
      </w:r>
      <w:r>
        <w:fldChar w:fldCharType="begin"/>
      </w:r>
      <w:r>
        <w:instrText xml:space="preserve"> PAGEREF _Toc397255196 \h </w:instrText>
      </w:r>
      <w:r>
        <w:fldChar w:fldCharType="separate"/>
      </w:r>
      <w:r>
        <w:t>17</w:t>
      </w:r>
      <w: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Vragen hoofdstuk 2</w:t>
      </w:r>
      <w:r>
        <w:rPr>
          <w:noProof/>
        </w:rPr>
        <w:tab/>
      </w:r>
      <w:r>
        <w:rPr>
          <w:noProof/>
        </w:rPr>
        <w:fldChar w:fldCharType="begin"/>
      </w:r>
      <w:r>
        <w:rPr>
          <w:noProof/>
        </w:rPr>
        <w:instrText xml:space="preserve"> PAGEREF _Toc397255197 \h </w:instrText>
      </w:r>
      <w:r>
        <w:rPr>
          <w:noProof/>
        </w:rPr>
      </w:r>
      <w:r>
        <w:rPr>
          <w:noProof/>
        </w:rPr>
        <w:fldChar w:fldCharType="separate"/>
      </w:r>
      <w:r>
        <w:rPr>
          <w:noProof/>
        </w:rPr>
        <w:t>19</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Opdrachten hoofdstuk 2</w:t>
      </w:r>
      <w:r>
        <w:rPr>
          <w:noProof/>
        </w:rPr>
        <w:tab/>
      </w:r>
      <w:r>
        <w:rPr>
          <w:noProof/>
        </w:rPr>
        <w:fldChar w:fldCharType="begin"/>
      </w:r>
      <w:r>
        <w:rPr>
          <w:noProof/>
        </w:rPr>
        <w:instrText xml:space="preserve"> PAGEREF _Toc397255198 \h </w:instrText>
      </w:r>
      <w:r>
        <w:rPr>
          <w:noProof/>
        </w:rPr>
      </w:r>
      <w:r>
        <w:rPr>
          <w:noProof/>
        </w:rPr>
        <w:fldChar w:fldCharType="separate"/>
      </w:r>
      <w:r>
        <w:rPr>
          <w:noProof/>
        </w:rPr>
        <w:t>19</w:t>
      </w:r>
      <w:r>
        <w:rPr>
          <w:noProof/>
        </w:rPr>
        <w:fldChar w:fldCharType="end"/>
      </w:r>
    </w:p>
    <w:p w:rsidR="00677E2A" w:rsidRDefault="00677E2A">
      <w:pPr>
        <w:pStyle w:val="Inhopg1"/>
        <w:rPr>
          <w:rFonts w:asciiTheme="minorHAnsi" w:eastAsiaTheme="minorEastAsia" w:hAnsiTheme="minorHAnsi" w:cstheme="minorBidi"/>
          <w:b w:val="0"/>
          <w:noProof/>
          <w:sz w:val="22"/>
          <w:szCs w:val="22"/>
        </w:rPr>
      </w:pPr>
      <w:r w:rsidRPr="00110C7F">
        <w:rPr>
          <w:rFonts w:ascii="Arial" w:hAnsi="Arial" w:cs="Arial"/>
          <w:noProof/>
        </w:rPr>
        <w:t>3</w:t>
      </w:r>
      <w:r>
        <w:rPr>
          <w:rFonts w:asciiTheme="minorHAnsi" w:eastAsiaTheme="minorEastAsia" w:hAnsiTheme="minorHAnsi" w:cstheme="minorBidi"/>
          <w:b w:val="0"/>
          <w:noProof/>
          <w:sz w:val="22"/>
          <w:szCs w:val="22"/>
        </w:rPr>
        <w:tab/>
      </w:r>
      <w:r w:rsidRPr="00110C7F">
        <w:rPr>
          <w:rFonts w:ascii="Arial" w:hAnsi="Arial" w:cs="Arial"/>
          <w:noProof/>
        </w:rPr>
        <w:t>Inkomensbegrippen</w:t>
      </w:r>
      <w:r>
        <w:rPr>
          <w:noProof/>
        </w:rPr>
        <w:tab/>
      </w:r>
      <w:r>
        <w:rPr>
          <w:noProof/>
        </w:rPr>
        <w:fldChar w:fldCharType="begin"/>
      </w:r>
      <w:r>
        <w:rPr>
          <w:noProof/>
        </w:rPr>
        <w:instrText xml:space="preserve"> PAGEREF _Toc397255199 \h </w:instrText>
      </w:r>
      <w:r>
        <w:rPr>
          <w:noProof/>
        </w:rPr>
      </w:r>
      <w:r>
        <w:rPr>
          <w:noProof/>
        </w:rPr>
        <w:fldChar w:fldCharType="separate"/>
      </w:r>
      <w:r>
        <w:rPr>
          <w:noProof/>
        </w:rPr>
        <w:t>21</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3.1</w:t>
      </w:r>
      <w:r>
        <w:rPr>
          <w:rFonts w:asciiTheme="minorHAnsi" w:eastAsiaTheme="minorEastAsia" w:hAnsiTheme="minorHAnsi" w:cstheme="minorBidi"/>
          <w:noProof/>
          <w:sz w:val="22"/>
          <w:szCs w:val="22"/>
        </w:rPr>
        <w:tab/>
      </w:r>
      <w:r w:rsidRPr="00110C7F">
        <w:rPr>
          <w:rFonts w:cs="Arial"/>
          <w:noProof/>
        </w:rPr>
        <w:t>Inleiding</w:t>
      </w:r>
      <w:r>
        <w:rPr>
          <w:noProof/>
        </w:rPr>
        <w:tab/>
      </w:r>
      <w:r>
        <w:rPr>
          <w:noProof/>
        </w:rPr>
        <w:fldChar w:fldCharType="begin"/>
      </w:r>
      <w:r>
        <w:rPr>
          <w:noProof/>
        </w:rPr>
        <w:instrText xml:space="preserve"> PAGEREF _Toc397255200 \h </w:instrText>
      </w:r>
      <w:r>
        <w:rPr>
          <w:noProof/>
        </w:rPr>
      </w:r>
      <w:r>
        <w:rPr>
          <w:noProof/>
        </w:rPr>
        <w:fldChar w:fldCharType="separate"/>
      </w:r>
      <w:r>
        <w:rPr>
          <w:noProof/>
        </w:rPr>
        <w:t>21</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3.2</w:t>
      </w:r>
      <w:r>
        <w:rPr>
          <w:rFonts w:asciiTheme="minorHAnsi" w:eastAsiaTheme="minorEastAsia" w:hAnsiTheme="minorHAnsi" w:cstheme="minorBidi"/>
          <w:noProof/>
          <w:sz w:val="22"/>
          <w:szCs w:val="22"/>
        </w:rPr>
        <w:tab/>
      </w:r>
      <w:r w:rsidRPr="00110C7F">
        <w:rPr>
          <w:rFonts w:cs="Arial"/>
          <w:noProof/>
        </w:rPr>
        <w:t>Opbrengsten</w:t>
      </w:r>
      <w:r>
        <w:rPr>
          <w:noProof/>
        </w:rPr>
        <w:tab/>
      </w:r>
      <w:r>
        <w:rPr>
          <w:noProof/>
        </w:rPr>
        <w:fldChar w:fldCharType="begin"/>
      </w:r>
      <w:r>
        <w:rPr>
          <w:noProof/>
        </w:rPr>
        <w:instrText xml:space="preserve"> PAGEREF _Toc397255201 \h </w:instrText>
      </w:r>
      <w:r>
        <w:rPr>
          <w:noProof/>
        </w:rPr>
      </w:r>
      <w:r>
        <w:rPr>
          <w:noProof/>
        </w:rPr>
        <w:fldChar w:fldCharType="separate"/>
      </w:r>
      <w:r>
        <w:rPr>
          <w:noProof/>
        </w:rPr>
        <w:t>21</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3.3</w:t>
      </w:r>
      <w:r>
        <w:rPr>
          <w:rFonts w:asciiTheme="minorHAnsi" w:eastAsiaTheme="minorEastAsia" w:hAnsiTheme="minorHAnsi" w:cstheme="minorBidi"/>
          <w:noProof/>
          <w:sz w:val="22"/>
          <w:szCs w:val="22"/>
        </w:rPr>
        <w:tab/>
      </w:r>
      <w:r w:rsidRPr="00110C7F">
        <w:rPr>
          <w:rFonts w:cs="Arial"/>
          <w:noProof/>
        </w:rPr>
        <w:t>Inkomensbegrippen en hun betekenis</w:t>
      </w:r>
      <w:r>
        <w:rPr>
          <w:noProof/>
        </w:rPr>
        <w:tab/>
      </w:r>
      <w:r>
        <w:rPr>
          <w:noProof/>
        </w:rPr>
        <w:fldChar w:fldCharType="begin"/>
      </w:r>
      <w:r>
        <w:rPr>
          <w:noProof/>
        </w:rPr>
        <w:instrText xml:space="preserve"> PAGEREF _Toc397255202 \h </w:instrText>
      </w:r>
      <w:r>
        <w:rPr>
          <w:noProof/>
        </w:rPr>
      </w:r>
      <w:r>
        <w:rPr>
          <w:noProof/>
        </w:rPr>
        <w:fldChar w:fldCharType="separate"/>
      </w:r>
      <w:r>
        <w:rPr>
          <w:noProof/>
        </w:rPr>
        <w:t>23</w:t>
      </w:r>
      <w:r>
        <w:rPr>
          <w:noProof/>
        </w:rPr>
        <w:fldChar w:fldCharType="end"/>
      </w:r>
    </w:p>
    <w:p w:rsidR="00677E2A" w:rsidRDefault="00677E2A">
      <w:pPr>
        <w:pStyle w:val="Inhopg3"/>
        <w:tabs>
          <w:tab w:val="left" w:pos="1843"/>
        </w:tabs>
        <w:rPr>
          <w:rFonts w:asciiTheme="minorHAnsi" w:eastAsiaTheme="minorEastAsia" w:hAnsiTheme="minorHAnsi" w:cstheme="minorBidi"/>
          <w:sz w:val="22"/>
          <w:szCs w:val="22"/>
        </w:rPr>
      </w:pPr>
      <w:r w:rsidRPr="00110C7F">
        <w:rPr>
          <w:rFonts w:ascii="Arial" w:hAnsi="Arial" w:cs="Arial"/>
        </w:rPr>
        <w:t>3.3.1</w:t>
      </w:r>
      <w:r>
        <w:rPr>
          <w:rFonts w:asciiTheme="minorHAnsi" w:eastAsiaTheme="minorEastAsia" w:hAnsiTheme="minorHAnsi" w:cstheme="minorBidi"/>
          <w:sz w:val="22"/>
          <w:szCs w:val="22"/>
        </w:rPr>
        <w:tab/>
      </w:r>
      <w:r w:rsidRPr="00110C7F">
        <w:rPr>
          <w:rFonts w:ascii="Arial" w:hAnsi="Arial" w:cs="Arial"/>
        </w:rPr>
        <w:t>Voederwinst</w:t>
      </w:r>
      <w:r>
        <w:tab/>
      </w:r>
      <w:r>
        <w:fldChar w:fldCharType="begin"/>
      </w:r>
      <w:r>
        <w:instrText xml:space="preserve"> PAGEREF _Toc397255203 \h </w:instrText>
      </w:r>
      <w:r>
        <w:fldChar w:fldCharType="separate"/>
      </w:r>
      <w:r>
        <w:t>23</w:t>
      </w:r>
      <w:r>
        <w:fldChar w:fldCharType="end"/>
      </w:r>
    </w:p>
    <w:p w:rsidR="00677E2A" w:rsidRDefault="00677E2A">
      <w:pPr>
        <w:pStyle w:val="Inhopg3"/>
        <w:tabs>
          <w:tab w:val="left" w:pos="1843"/>
        </w:tabs>
        <w:rPr>
          <w:rFonts w:asciiTheme="minorHAnsi" w:eastAsiaTheme="minorEastAsia" w:hAnsiTheme="minorHAnsi" w:cstheme="minorBidi"/>
          <w:sz w:val="22"/>
          <w:szCs w:val="22"/>
        </w:rPr>
      </w:pPr>
      <w:r w:rsidRPr="00110C7F">
        <w:rPr>
          <w:rFonts w:ascii="Arial" w:hAnsi="Arial" w:cs="Arial"/>
        </w:rPr>
        <w:t>3.3.2</w:t>
      </w:r>
      <w:r>
        <w:rPr>
          <w:rFonts w:asciiTheme="minorHAnsi" w:eastAsiaTheme="minorEastAsia" w:hAnsiTheme="minorHAnsi" w:cstheme="minorBidi"/>
          <w:sz w:val="22"/>
          <w:szCs w:val="22"/>
        </w:rPr>
        <w:tab/>
      </w:r>
      <w:r w:rsidRPr="00110C7F">
        <w:rPr>
          <w:rFonts w:ascii="Arial" w:hAnsi="Arial" w:cs="Arial"/>
        </w:rPr>
        <w:t>Saldo</w:t>
      </w:r>
      <w:r>
        <w:tab/>
      </w:r>
      <w:r>
        <w:fldChar w:fldCharType="begin"/>
      </w:r>
      <w:r>
        <w:instrText xml:space="preserve"> PAGEREF _Toc397255204 \h </w:instrText>
      </w:r>
      <w:r>
        <w:fldChar w:fldCharType="separate"/>
      </w:r>
      <w:r>
        <w:t>23</w:t>
      </w:r>
      <w:r>
        <w:fldChar w:fldCharType="end"/>
      </w:r>
    </w:p>
    <w:p w:rsidR="00677E2A" w:rsidRDefault="00677E2A">
      <w:pPr>
        <w:pStyle w:val="Inhopg3"/>
        <w:tabs>
          <w:tab w:val="left" w:pos="1843"/>
        </w:tabs>
        <w:rPr>
          <w:rFonts w:asciiTheme="minorHAnsi" w:eastAsiaTheme="minorEastAsia" w:hAnsiTheme="minorHAnsi" w:cstheme="minorBidi"/>
          <w:sz w:val="22"/>
          <w:szCs w:val="22"/>
        </w:rPr>
      </w:pPr>
      <w:r w:rsidRPr="00110C7F">
        <w:rPr>
          <w:rFonts w:ascii="Arial" w:hAnsi="Arial" w:cs="Arial"/>
        </w:rPr>
        <w:t>3.3.3</w:t>
      </w:r>
      <w:r>
        <w:rPr>
          <w:rFonts w:asciiTheme="minorHAnsi" w:eastAsiaTheme="minorEastAsia" w:hAnsiTheme="minorHAnsi" w:cstheme="minorBidi"/>
          <w:sz w:val="22"/>
          <w:szCs w:val="22"/>
        </w:rPr>
        <w:tab/>
      </w:r>
      <w:r w:rsidRPr="00110C7F">
        <w:rPr>
          <w:rFonts w:ascii="Arial" w:hAnsi="Arial" w:cs="Arial"/>
        </w:rPr>
        <w:t>Netto bedrijfsresultaat/arbeidsopbrengst</w:t>
      </w:r>
      <w:r>
        <w:tab/>
      </w:r>
      <w:r>
        <w:fldChar w:fldCharType="begin"/>
      </w:r>
      <w:r>
        <w:instrText xml:space="preserve"> PAGEREF _Toc397255205 \h </w:instrText>
      </w:r>
      <w:r>
        <w:fldChar w:fldCharType="separate"/>
      </w:r>
      <w:r>
        <w:t>25</w:t>
      </w:r>
      <w:r>
        <w:fldChar w:fldCharType="end"/>
      </w:r>
    </w:p>
    <w:p w:rsidR="00677E2A" w:rsidRDefault="00677E2A">
      <w:pPr>
        <w:pStyle w:val="Inhopg3"/>
        <w:tabs>
          <w:tab w:val="left" w:pos="1843"/>
        </w:tabs>
        <w:rPr>
          <w:rFonts w:asciiTheme="minorHAnsi" w:eastAsiaTheme="minorEastAsia" w:hAnsiTheme="minorHAnsi" w:cstheme="minorBidi"/>
          <w:sz w:val="22"/>
          <w:szCs w:val="22"/>
        </w:rPr>
      </w:pPr>
      <w:r w:rsidRPr="00110C7F">
        <w:rPr>
          <w:rFonts w:ascii="Arial" w:hAnsi="Arial" w:cs="Arial"/>
        </w:rPr>
        <w:t>3.3.4</w:t>
      </w:r>
      <w:r>
        <w:rPr>
          <w:rFonts w:asciiTheme="minorHAnsi" w:eastAsiaTheme="minorEastAsia" w:hAnsiTheme="minorHAnsi" w:cstheme="minorBidi"/>
          <w:sz w:val="22"/>
          <w:szCs w:val="22"/>
        </w:rPr>
        <w:tab/>
      </w:r>
      <w:r w:rsidRPr="00110C7F">
        <w:rPr>
          <w:rFonts w:ascii="Arial" w:hAnsi="Arial" w:cs="Arial"/>
        </w:rPr>
        <w:t>Besparingen</w:t>
      </w:r>
      <w:r>
        <w:tab/>
      </w:r>
      <w:r>
        <w:fldChar w:fldCharType="begin"/>
      </w:r>
      <w:r>
        <w:instrText xml:space="preserve"> PAGEREF _Toc397255206 \h </w:instrText>
      </w:r>
      <w:r>
        <w:fldChar w:fldCharType="separate"/>
      </w:r>
      <w:r>
        <w:t>27</w:t>
      </w:r>
      <w:r>
        <w:fldChar w:fldCharType="end"/>
      </w:r>
    </w:p>
    <w:p w:rsidR="00677E2A" w:rsidRDefault="00677E2A">
      <w:pPr>
        <w:pStyle w:val="Inhopg3"/>
        <w:tabs>
          <w:tab w:val="left" w:pos="1843"/>
        </w:tabs>
        <w:rPr>
          <w:rFonts w:asciiTheme="minorHAnsi" w:eastAsiaTheme="minorEastAsia" w:hAnsiTheme="minorHAnsi" w:cstheme="minorBidi"/>
          <w:sz w:val="22"/>
          <w:szCs w:val="22"/>
        </w:rPr>
      </w:pPr>
      <w:r w:rsidRPr="00110C7F">
        <w:rPr>
          <w:rFonts w:ascii="Arial" w:hAnsi="Arial" w:cs="Arial"/>
        </w:rPr>
        <w:t>3.3.5</w:t>
      </w:r>
      <w:r>
        <w:rPr>
          <w:rFonts w:asciiTheme="minorHAnsi" w:eastAsiaTheme="minorEastAsia" w:hAnsiTheme="minorHAnsi" w:cstheme="minorBidi"/>
          <w:sz w:val="22"/>
          <w:szCs w:val="22"/>
        </w:rPr>
        <w:tab/>
      </w:r>
      <w:r w:rsidRPr="00110C7F">
        <w:rPr>
          <w:rFonts w:ascii="Arial" w:hAnsi="Arial" w:cs="Arial"/>
        </w:rPr>
        <w:t>Saldo liquide middelen</w:t>
      </w:r>
      <w:r>
        <w:tab/>
      </w:r>
      <w:r>
        <w:fldChar w:fldCharType="begin"/>
      </w:r>
      <w:r>
        <w:instrText xml:space="preserve"> PAGEREF _Toc397255207 \h </w:instrText>
      </w:r>
      <w:r>
        <w:fldChar w:fldCharType="separate"/>
      </w:r>
      <w:r>
        <w:t>27</w:t>
      </w:r>
      <w:r>
        <w:fldChar w:fldCharType="end"/>
      </w:r>
    </w:p>
    <w:p w:rsidR="00677E2A" w:rsidRDefault="00677E2A">
      <w:pPr>
        <w:pStyle w:val="Inhopg3"/>
        <w:tabs>
          <w:tab w:val="left" w:pos="1843"/>
        </w:tabs>
        <w:rPr>
          <w:rFonts w:asciiTheme="minorHAnsi" w:eastAsiaTheme="minorEastAsia" w:hAnsiTheme="minorHAnsi" w:cstheme="minorBidi"/>
          <w:sz w:val="22"/>
          <w:szCs w:val="22"/>
        </w:rPr>
      </w:pPr>
      <w:r w:rsidRPr="00110C7F">
        <w:rPr>
          <w:rFonts w:ascii="Arial" w:hAnsi="Arial" w:cs="Arial"/>
        </w:rPr>
        <w:t>3.3.6</w:t>
      </w:r>
      <w:r>
        <w:rPr>
          <w:rFonts w:asciiTheme="minorHAnsi" w:eastAsiaTheme="minorEastAsia" w:hAnsiTheme="minorHAnsi" w:cstheme="minorBidi"/>
          <w:sz w:val="22"/>
          <w:szCs w:val="22"/>
        </w:rPr>
        <w:tab/>
      </w:r>
      <w:r w:rsidRPr="00110C7F">
        <w:rPr>
          <w:rFonts w:ascii="Arial" w:hAnsi="Arial" w:cs="Arial"/>
        </w:rPr>
        <w:t>Leencapaciteit</w:t>
      </w:r>
      <w:r>
        <w:tab/>
      </w:r>
      <w:r>
        <w:fldChar w:fldCharType="begin"/>
      </w:r>
      <w:r>
        <w:instrText xml:space="preserve"> PAGEREF _Toc397255208 \h </w:instrText>
      </w:r>
      <w:r>
        <w:fldChar w:fldCharType="separate"/>
      </w:r>
      <w:r>
        <w:t>28</w:t>
      </w:r>
      <w:r>
        <w:fldChar w:fldCharType="end"/>
      </w:r>
    </w:p>
    <w:p w:rsidR="00677E2A" w:rsidRDefault="00677E2A">
      <w:pPr>
        <w:pStyle w:val="Inhopg3"/>
        <w:tabs>
          <w:tab w:val="left" w:pos="1843"/>
        </w:tabs>
        <w:rPr>
          <w:rFonts w:asciiTheme="minorHAnsi" w:eastAsiaTheme="minorEastAsia" w:hAnsiTheme="minorHAnsi" w:cstheme="minorBidi"/>
          <w:sz w:val="22"/>
          <w:szCs w:val="22"/>
        </w:rPr>
      </w:pPr>
      <w:r w:rsidRPr="00110C7F">
        <w:rPr>
          <w:rFonts w:ascii="Arial" w:hAnsi="Arial" w:cs="Arial"/>
        </w:rPr>
        <w:t>3.3.7</w:t>
      </w:r>
      <w:r>
        <w:rPr>
          <w:rFonts w:asciiTheme="minorHAnsi" w:eastAsiaTheme="minorEastAsia" w:hAnsiTheme="minorHAnsi" w:cstheme="minorBidi"/>
          <w:sz w:val="22"/>
          <w:szCs w:val="22"/>
        </w:rPr>
        <w:tab/>
      </w:r>
      <w:r w:rsidRPr="00110C7F">
        <w:rPr>
          <w:rFonts w:ascii="Arial" w:hAnsi="Arial" w:cs="Arial"/>
        </w:rPr>
        <w:t>De fiscale bedrijfswinst</w:t>
      </w:r>
      <w:r>
        <w:tab/>
      </w:r>
      <w:r>
        <w:fldChar w:fldCharType="begin"/>
      </w:r>
      <w:r>
        <w:instrText xml:space="preserve"> PAGEREF _Toc397255209 \h </w:instrText>
      </w:r>
      <w:r>
        <w:fldChar w:fldCharType="separate"/>
      </w:r>
      <w:r>
        <w:t>29</w:t>
      </w:r>
      <w:r>
        <w:fldChar w:fldCharType="end"/>
      </w:r>
    </w:p>
    <w:p w:rsidR="00677E2A" w:rsidRDefault="00677E2A">
      <w:pPr>
        <w:pStyle w:val="Inhopg3"/>
        <w:tabs>
          <w:tab w:val="left" w:pos="1843"/>
        </w:tabs>
        <w:rPr>
          <w:rFonts w:asciiTheme="minorHAnsi" w:eastAsiaTheme="minorEastAsia" w:hAnsiTheme="minorHAnsi" w:cstheme="minorBidi"/>
          <w:sz w:val="22"/>
          <w:szCs w:val="22"/>
        </w:rPr>
      </w:pPr>
      <w:r w:rsidRPr="00110C7F">
        <w:rPr>
          <w:rFonts w:ascii="Arial" w:hAnsi="Arial" w:cs="Arial"/>
        </w:rPr>
        <w:t>3.3.8</w:t>
      </w:r>
      <w:r>
        <w:rPr>
          <w:rFonts w:asciiTheme="minorHAnsi" w:eastAsiaTheme="minorEastAsia" w:hAnsiTheme="minorHAnsi" w:cstheme="minorBidi"/>
          <w:sz w:val="22"/>
          <w:szCs w:val="22"/>
        </w:rPr>
        <w:tab/>
      </w:r>
      <w:r w:rsidRPr="00110C7F">
        <w:rPr>
          <w:rFonts w:ascii="Arial" w:hAnsi="Arial" w:cs="Arial"/>
        </w:rPr>
        <w:t>Berekeningsschema</w:t>
      </w:r>
      <w:r>
        <w:tab/>
      </w:r>
      <w:r>
        <w:fldChar w:fldCharType="begin"/>
      </w:r>
      <w:r>
        <w:instrText xml:space="preserve"> PAGEREF _Toc397255210 \h </w:instrText>
      </w:r>
      <w:r>
        <w:fldChar w:fldCharType="separate"/>
      </w:r>
      <w:r>
        <w:t>30</w:t>
      </w:r>
      <w: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Vragen hoofdstuk 3</w:t>
      </w:r>
      <w:r>
        <w:rPr>
          <w:noProof/>
        </w:rPr>
        <w:tab/>
      </w:r>
      <w:r>
        <w:rPr>
          <w:noProof/>
        </w:rPr>
        <w:fldChar w:fldCharType="begin"/>
      </w:r>
      <w:r>
        <w:rPr>
          <w:noProof/>
        </w:rPr>
        <w:instrText xml:space="preserve"> PAGEREF _Toc397255211 \h </w:instrText>
      </w:r>
      <w:r>
        <w:rPr>
          <w:noProof/>
        </w:rPr>
      </w:r>
      <w:r>
        <w:rPr>
          <w:noProof/>
        </w:rPr>
        <w:fldChar w:fldCharType="separate"/>
      </w:r>
      <w:r>
        <w:rPr>
          <w:noProof/>
        </w:rPr>
        <w:t>31</w:t>
      </w:r>
      <w:r>
        <w:rPr>
          <w:noProof/>
        </w:rPr>
        <w:fldChar w:fldCharType="end"/>
      </w:r>
    </w:p>
    <w:p w:rsidR="00677E2A" w:rsidRDefault="00677E2A">
      <w:pPr>
        <w:pStyle w:val="Inhopg1"/>
        <w:rPr>
          <w:rFonts w:asciiTheme="minorHAnsi" w:eastAsiaTheme="minorEastAsia" w:hAnsiTheme="minorHAnsi" w:cstheme="minorBidi"/>
          <w:b w:val="0"/>
          <w:noProof/>
          <w:sz w:val="22"/>
          <w:szCs w:val="22"/>
        </w:rPr>
      </w:pPr>
      <w:r w:rsidRPr="00110C7F">
        <w:rPr>
          <w:rFonts w:ascii="Arial" w:hAnsi="Arial" w:cs="Arial"/>
          <w:noProof/>
        </w:rPr>
        <w:t>4</w:t>
      </w:r>
      <w:r>
        <w:rPr>
          <w:rFonts w:asciiTheme="minorHAnsi" w:eastAsiaTheme="minorEastAsia" w:hAnsiTheme="minorHAnsi" w:cstheme="minorBidi"/>
          <w:b w:val="0"/>
          <w:noProof/>
          <w:sz w:val="22"/>
          <w:szCs w:val="22"/>
        </w:rPr>
        <w:tab/>
      </w:r>
      <w:r w:rsidRPr="00110C7F">
        <w:rPr>
          <w:rFonts w:ascii="Arial" w:hAnsi="Arial" w:cs="Arial"/>
          <w:noProof/>
        </w:rPr>
        <w:t>Bedrijfsplan</w:t>
      </w:r>
      <w:r>
        <w:rPr>
          <w:noProof/>
        </w:rPr>
        <w:tab/>
      </w:r>
      <w:r>
        <w:rPr>
          <w:noProof/>
        </w:rPr>
        <w:fldChar w:fldCharType="begin"/>
      </w:r>
      <w:r>
        <w:rPr>
          <w:noProof/>
        </w:rPr>
        <w:instrText xml:space="preserve"> PAGEREF _Toc397255212 \h </w:instrText>
      </w:r>
      <w:r>
        <w:rPr>
          <w:noProof/>
        </w:rPr>
      </w:r>
      <w:r>
        <w:rPr>
          <w:noProof/>
        </w:rPr>
        <w:fldChar w:fldCharType="separate"/>
      </w:r>
      <w:r>
        <w:rPr>
          <w:noProof/>
        </w:rPr>
        <w:t>33</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Inleiding en achtergronden van het bedrijfsplan</w:t>
      </w:r>
      <w:r>
        <w:rPr>
          <w:noProof/>
        </w:rPr>
        <w:tab/>
      </w:r>
      <w:r>
        <w:rPr>
          <w:noProof/>
        </w:rPr>
        <w:fldChar w:fldCharType="begin"/>
      </w:r>
      <w:r>
        <w:rPr>
          <w:noProof/>
        </w:rPr>
        <w:instrText xml:space="preserve"> PAGEREF _Toc397255213 \h </w:instrText>
      </w:r>
      <w:r>
        <w:rPr>
          <w:noProof/>
        </w:rPr>
      </w:r>
      <w:r>
        <w:rPr>
          <w:noProof/>
        </w:rPr>
        <w:fldChar w:fldCharType="separate"/>
      </w:r>
      <w:r>
        <w:rPr>
          <w:noProof/>
        </w:rPr>
        <w:t>33</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4.2</w:t>
      </w:r>
      <w:r>
        <w:rPr>
          <w:rFonts w:asciiTheme="minorHAnsi" w:eastAsiaTheme="minorEastAsia" w:hAnsiTheme="minorHAnsi" w:cstheme="minorBidi"/>
          <w:noProof/>
          <w:sz w:val="22"/>
          <w:szCs w:val="22"/>
        </w:rPr>
        <w:tab/>
      </w:r>
      <w:r w:rsidRPr="00110C7F">
        <w:rPr>
          <w:rFonts w:cs="Arial"/>
          <w:noProof/>
        </w:rPr>
        <w:t>Onderdelen van een bedrijfsplan</w:t>
      </w:r>
      <w:r>
        <w:rPr>
          <w:noProof/>
        </w:rPr>
        <w:tab/>
      </w:r>
      <w:r>
        <w:rPr>
          <w:noProof/>
        </w:rPr>
        <w:fldChar w:fldCharType="begin"/>
      </w:r>
      <w:r>
        <w:rPr>
          <w:noProof/>
        </w:rPr>
        <w:instrText xml:space="preserve"> PAGEREF _Toc397255214 \h </w:instrText>
      </w:r>
      <w:r>
        <w:rPr>
          <w:noProof/>
        </w:rPr>
      </w:r>
      <w:r>
        <w:rPr>
          <w:noProof/>
        </w:rPr>
        <w:fldChar w:fldCharType="separate"/>
      </w:r>
      <w:r>
        <w:rPr>
          <w:noProof/>
        </w:rPr>
        <w:t>35</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Vragen hoofdstuk 4</w:t>
      </w:r>
      <w:r>
        <w:rPr>
          <w:noProof/>
        </w:rPr>
        <w:tab/>
      </w:r>
      <w:r>
        <w:rPr>
          <w:noProof/>
        </w:rPr>
        <w:fldChar w:fldCharType="begin"/>
      </w:r>
      <w:r>
        <w:rPr>
          <w:noProof/>
        </w:rPr>
        <w:instrText xml:space="preserve"> PAGEREF _Toc397255215 \h </w:instrText>
      </w:r>
      <w:r>
        <w:rPr>
          <w:noProof/>
        </w:rPr>
      </w:r>
      <w:r>
        <w:rPr>
          <w:noProof/>
        </w:rPr>
        <w:fldChar w:fldCharType="separate"/>
      </w:r>
      <w:r>
        <w:rPr>
          <w:noProof/>
        </w:rPr>
        <w:t>58</w:t>
      </w:r>
      <w:r>
        <w:rPr>
          <w:noProof/>
        </w:rPr>
        <w:fldChar w:fldCharType="end"/>
      </w:r>
    </w:p>
    <w:p w:rsidR="00677E2A" w:rsidRDefault="00677E2A">
      <w:pPr>
        <w:pStyle w:val="Inhopg1"/>
        <w:rPr>
          <w:rFonts w:asciiTheme="minorHAnsi" w:eastAsiaTheme="minorEastAsia" w:hAnsiTheme="minorHAnsi" w:cstheme="minorBidi"/>
          <w:b w:val="0"/>
          <w:noProof/>
          <w:sz w:val="22"/>
          <w:szCs w:val="22"/>
        </w:rPr>
      </w:pPr>
      <w:r w:rsidRPr="00110C7F">
        <w:rPr>
          <w:rFonts w:ascii="Arial" w:hAnsi="Arial" w:cs="Arial"/>
          <w:noProof/>
        </w:rPr>
        <w:t>5</w:t>
      </w:r>
      <w:r>
        <w:rPr>
          <w:rFonts w:asciiTheme="minorHAnsi" w:eastAsiaTheme="minorEastAsia" w:hAnsiTheme="minorHAnsi" w:cstheme="minorBidi"/>
          <w:b w:val="0"/>
          <w:noProof/>
          <w:sz w:val="22"/>
          <w:szCs w:val="22"/>
        </w:rPr>
        <w:tab/>
      </w:r>
      <w:r w:rsidRPr="00110C7F">
        <w:rPr>
          <w:rFonts w:ascii="Arial" w:hAnsi="Arial" w:cs="Arial"/>
          <w:noProof/>
        </w:rPr>
        <w:t>Contracten in de varkenshouderij</w:t>
      </w:r>
      <w:r>
        <w:rPr>
          <w:noProof/>
        </w:rPr>
        <w:tab/>
      </w:r>
      <w:r>
        <w:rPr>
          <w:noProof/>
        </w:rPr>
        <w:fldChar w:fldCharType="begin"/>
      </w:r>
      <w:r>
        <w:rPr>
          <w:noProof/>
        </w:rPr>
        <w:instrText xml:space="preserve"> PAGEREF _Toc397255216 \h </w:instrText>
      </w:r>
      <w:r>
        <w:rPr>
          <w:noProof/>
        </w:rPr>
      </w:r>
      <w:r>
        <w:rPr>
          <w:noProof/>
        </w:rPr>
        <w:fldChar w:fldCharType="separate"/>
      </w:r>
      <w:r>
        <w:rPr>
          <w:noProof/>
        </w:rPr>
        <w:t>59</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5.1</w:t>
      </w:r>
      <w:r>
        <w:rPr>
          <w:rFonts w:asciiTheme="minorHAnsi" w:eastAsiaTheme="minorEastAsia" w:hAnsiTheme="minorHAnsi" w:cstheme="minorBidi"/>
          <w:noProof/>
          <w:sz w:val="22"/>
          <w:szCs w:val="22"/>
        </w:rPr>
        <w:tab/>
      </w:r>
      <w:r w:rsidRPr="00110C7F">
        <w:rPr>
          <w:rFonts w:cs="Arial"/>
          <w:noProof/>
        </w:rPr>
        <w:t>Risicobeheer</w:t>
      </w:r>
      <w:r>
        <w:rPr>
          <w:noProof/>
        </w:rPr>
        <w:tab/>
      </w:r>
      <w:r>
        <w:rPr>
          <w:noProof/>
        </w:rPr>
        <w:fldChar w:fldCharType="begin"/>
      </w:r>
      <w:r>
        <w:rPr>
          <w:noProof/>
        </w:rPr>
        <w:instrText xml:space="preserve"> PAGEREF _Toc397255217 \h </w:instrText>
      </w:r>
      <w:r>
        <w:rPr>
          <w:noProof/>
        </w:rPr>
      </w:r>
      <w:r>
        <w:rPr>
          <w:noProof/>
        </w:rPr>
        <w:fldChar w:fldCharType="separate"/>
      </w:r>
      <w:r>
        <w:rPr>
          <w:noProof/>
        </w:rPr>
        <w:t>59</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5.2</w:t>
      </w:r>
      <w:r>
        <w:rPr>
          <w:rFonts w:asciiTheme="minorHAnsi" w:eastAsiaTheme="minorEastAsia" w:hAnsiTheme="minorHAnsi" w:cstheme="minorBidi"/>
          <w:noProof/>
          <w:sz w:val="22"/>
          <w:szCs w:val="22"/>
        </w:rPr>
        <w:tab/>
      </w:r>
      <w:r w:rsidRPr="00110C7F">
        <w:rPr>
          <w:rFonts w:cs="Arial"/>
          <w:noProof/>
        </w:rPr>
        <w:t>Contracten</w:t>
      </w:r>
      <w:r>
        <w:rPr>
          <w:noProof/>
        </w:rPr>
        <w:tab/>
      </w:r>
      <w:r>
        <w:rPr>
          <w:noProof/>
        </w:rPr>
        <w:fldChar w:fldCharType="begin"/>
      </w:r>
      <w:r>
        <w:rPr>
          <w:noProof/>
        </w:rPr>
        <w:instrText xml:space="preserve"> PAGEREF _Toc397255218 \h </w:instrText>
      </w:r>
      <w:r>
        <w:rPr>
          <w:noProof/>
        </w:rPr>
      </w:r>
      <w:r>
        <w:rPr>
          <w:noProof/>
        </w:rPr>
        <w:fldChar w:fldCharType="separate"/>
      </w:r>
      <w:r>
        <w:rPr>
          <w:noProof/>
        </w:rPr>
        <w:t>60</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5.3</w:t>
      </w:r>
      <w:r>
        <w:rPr>
          <w:rFonts w:asciiTheme="minorHAnsi" w:eastAsiaTheme="minorEastAsia" w:hAnsiTheme="minorHAnsi" w:cstheme="minorBidi"/>
          <w:noProof/>
          <w:sz w:val="22"/>
          <w:szCs w:val="22"/>
        </w:rPr>
        <w:tab/>
      </w:r>
      <w:r w:rsidRPr="00110C7F">
        <w:rPr>
          <w:rFonts w:cs="Arial"/>
          <w:noProof/>
        </w:rPr>
        <w:t>Wat is een contract ?</w:t>
      </w:r>
      <w:r>
        <w:rPr>
          <w:noProof/>
        </w:rPr>
        <w:tab/>
      </w:r>
      <w:r>
        <w:rPr>
          <w:noProof/>
        </w:rPr>
        <w:fldChar w:fldCharType="begin"/>
      </w:r>
      <w:r>
        <w:rPr>
          <w:noProof/>
        </w:rPr>
        <w:instrText xml:space="preserve"> PAGEREF _Toc397255219 \h </w:instrText>
      </w:r>
      <w:r>
        <w:rPr>
          <w:noProof/>
        </w:rPr>
      </w:r>
      <w:r>
        <w:rPr>
          <w:noProof/>
        </w:rPr>
        <w:fldChar w:fldCharType="separate"/>
      </w:r>
      <w:r>
        <w:rPr>
          <w:noProof/>
        </w:rPr>
        <w:t>60</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5.4</w:t>
      </w:r>
      <w:r>
        <w:rPr>
          <w:rFonts w:asciiTheme="minorHAnsi" w:eastAsiaTheme="minorEastAsia" w:hAnsiTheme="minorHAnsi" w:cstheme="minorBidi"/>
          <w:noProof/>
          <w:sz w:val="22"/>
          <w:szCs w:val="22"/>
        </w:rPr>
        <w:tab/>
      </w:r>
      <w:r w:rsidRPr="00110C7F">
        <w:rPr>
          <w:rFonts w:cs="Arial"/>
          <w:noProof/>
        </w:rPr>
        <w:t>Functies van contracten</w:t>
      </w:r>
      <w:r>
        <w:rPr>
          <w:noProof/>
        </w:rPr>
        <w:tab/>
      </w:r>
      <w:r>
        <w:rPr>
          <w:noProof/>
        </w:rPr>
        <w:fldChar w:fldCharType="begin"/>
      </w:r>
      <w:r>
        <w:rPr>
          <w:noProof/>
        </w:rPr>
        <w:instrText xml:space="preserve"> PAGEREF _Toc397255220 \h </w:instrText>
      </w:r>
      <w:r>
        <w:rPr>
          <w:noProof/>
        </w:rPr>
      </w:r>
      <w:r>
        <w:rPr>
          <w:noProof/>
        </w:rPr>
        <w:fldChar w:fldCharType="separate"/>
      </w:r>
      <w:r>
        <w:rPr>
          <w:noProof/>
        </w:rPr>
        <w:t>61</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5.5</w:t>
      </w:r>
      <w:r>
        <w:rPr>
          <w:rFonts w:asciiTheme="minorHAnsi" w:eastAsiaTheme="minorEastAsia" w:hAnsiTheme="minorHAnsi" w:cstheme="minorBidi"/>
          <w:noProof/>
          <w:sz w:val="22"/>
          <w:szCs w:val="22"/>
        </w:rPr>
        <w:tab/>
      </w:r>
      <w:r w:rsidRPr="00110C7F">
        <w:rPr>
          <w:rFonts w:cs="Arial"/>
          <w:noProof/>
        </w:rPr>
        <w:t>Nadelen van contracten</w:t>
      </w:r>
      <w:r>
        <w:rPr>
          <w:noProof/>
        </w:rPr>
        <w:tab/>
      </w:r>
      <w:r>
        <w:rPr>
          <w:noProof/>
        </w:rPr>
        <w:fldChar w:fldCharType="begin"/>
      </w:r>
      <w:r>
        <w:rPr>
          <w:noProof/>
        </w:rPr>
        <w:instrText xml:space="preserve"> PAGEREF _Toc397255221 \h </w:instrText>
      </w:r>
      <w:r>
        <w:rPr>
          <w:noProof/>
        </w:rPr>
      </w:r>
      <w:r>
        <w:rPr>
          <w:noProof/>
        </w:rPr>
        <w:fldChar w:fldCharType="separate"/>
      </w:r>
      <w:r>
        <w:rPr>
          <w:noProof/>
        </w:rPr>
        <w:t>62</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5.6</w:t>
      </w:r>
      <w:r>
        <w:rPr>
          <w:rFonts w:asciiTheme="minorHAnsi" w:eastAsiaTheme="minorEastAsia" w:hAnsiTheme="minorHAnsi" w:cstheme="minorBidi"/>
          <w:noProof/>
          <w:sz w:val="22"/>
          <w:szCs w:val="22"/>
        </w:rPr>
        <w:tab/>
      </w:r>
      <w:r w:rsidRPr="00110C7F">
        <w:rPr>
          <w:rFonts w:cs="Arial"/>
          <w:noProof/>
        </w:rPr>
        <w:t>Contractsoorten vleesvarkenshouderij</w:t>
      </w:r>
      <w:r>
        <w:rPr>
          <w:noProof/>
        </w:rPr>
        <w:tab/>
      </w:r>
      <w:r>
        <w:rPr>
          <w:noProof/>
        </w:rPr>
        <w:fldChar w:fldCharType="begin"/>
      </w:r>
      <w:r>
        <w:rPr>
          <w:noProof/>
        </w:rPr>
        <w:instrText xml:space="preserve"> PAGEREF _Toc397255222 \h </w:instrText>
      </w:r>
      <w:r>
        <w:rPr>
          <w:noProof/>
        </w:rPr>
      </w:r>
      <w:r>
        <w:rPr>
          <w:noProof/>
        </w:rPr>
        <w:fldChar w:fldCharType="separate"/>
      </w:r>
      <w:r>
        <w:rPr>
          <w:noProof/>
        </w:rPr>
        <w:t>63</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5.7</w:t>
      </w:r>
      <w:r>
        <w:rPr>
          <w:rFonts w:asciiTheme="minorHAnsi" w:eastAsiaTheme="minorEastAsia" w:hAnsiTheme="minorHAnsi" w:cstheme="minorBidi"/>
          <w:noProof/>
          <w:sz w:val="22"/>
          <w:szCs w:val="22"/>
        </w:rPr>
        <w:tab/>
      </w:r>
      <w:r w:rsidRPr="00110C7F">
        <w:rPr>
          <w:rFonts w:cs="Arial"/>
          <w:noProof/>
        </w:rPr>
        <w:t>Kosten</w:t>
      </w:r>
      <w:r>
        <w:rPr>
          <w:noProof/>
        </w:rPr>
        <w:tab/>
      </w:r>
      <w:r>
        <w:rPr>
          <w:noProof/>
        </w:rPr>
        <w:fldChar w:fldCharType="begin"/>
      </w:r>
      <w:r>
        <w:rPr>
          <w:noProof/>
        </w:rPr>
        <w:instrText xml:space="preserve"> PAGEREF _Toc397255223 \h </w:instrText>
      </w:r>
      <w:r>
        <w:rPr>
          <w:noProof/>
        </w:rPr>
      </w:r>
      <w:r>
        <w:rPr>
          <w:noProof/>
        </w:rPr>
        <w:fldChar w:fldCharType="separate"/>
      </w:r>
      <w:r>
        <w:rPr>
          <w:noProof/>
        </w:rPr>
        <w:t>65</w:t>
      </w:r>
      <w:r>
        <w:rPr>
          <w:noProof/>
        </w:rP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5.8</w:t>
      </w:r>
      <w:r>
        <w:rPr>
          <w:rFonts w:asciiTheme="minorHAnsi" w:eastAsiaTheme="minorEastAsia" w:hAnsiTheme="minorHAnsi" w:cstheme="minorBidi"/>
          <w:noProof/>
          <w:sz w:val="22"/>
          <w:szCs w:val="22"/>
        </w:rPr>
        <w:tab/>
      </w:r>
      <w:r w:rsidRPr="00110C7F">
        <w:rPr>
          <w:rFonts w:cs="Arial"/>
          <w:noProof/>
        </w:rPr>
        <w:t>Het beoordelen van contracten</w:t>
      </w:r>
      <w:r>
        <w:rPr>
          <w:noProof/>
        </w:rPr>
        <w:tab/>
      </w:r>
      <w:r>
        <w:rPr>
          <w:noProof/>
        </w:rPr>
        <w:fldChar w:fldCharType="begin"/>
      </w:r>
      <w:r>
        <w:rPr>
          <w:noProof/>
        </w:rPr>
        <w:instrText xml:space="preserve"> PAGEREF _Toc397255224 \h </w:instrText>
      </w:r>
      <w:r>
        <w:rPr>
          <w:noProof/>
        </w:rPr>
      </w:r>
      <w:r>
        <w:rPr>
          <w:noProof/>
        </w:rPr>
        <w:fldChar w:fldCharType="separate"/>
      </w:r>
      <w:r>
        <w:rPr>
          <w:noProof/>
        </w:rPr>
        <w:t>65</w:t>
      </w:r>
      <w:r>
        <w:rPr>
          <w:noProof/>
        </w:rPr>
        <w:fldChar w:fldCharType="end"/>
      </w:r>
    </w:p>
    <w:p w:rsidR="00677E2A" w:rsidRDefault="00677E2A">
      <w:pPr>
        <w:pStyle w:val="Inhopg3"/>
        <w:tabs>
          <w:tab w:val="left" w:pos="1843"/>
        </w:tabs>
        <w:rPr>
          <w:rFonts w:asciiTheme="minorHAnsi" w:eastAsiaTheme="minorEastAsia" w:hAnsiTheme="minorHAnsi" w:cstheme="minorBidi"/>
          <w:sz w:val="22"/>
          <w:szCs w:val="22"/>
        </w:rPr>
      </w:pPr>
      <w:r w:rsidRPr="00110C7F">
        <w:rPr>
          <w:rFonts w:ascii="Arial" w:hAnsi="Arial" w:cs="Arial"/>
        </w:rPr>
        <w:t>5.8.1</w:t>
      </w:r>
      <w:r>
        <w:rPr>
          <w:rFonts w:asciiTheme="minorHAnsi" w:eastAsiaTheme="minorEastAsia" w:hAnsiTheme="minorHAnsi" w:cstheme="minorBidi"/>
          <w:sz w:val="22"/>
          <w:szCs w:val="22"/>
        </w:rPr>
        <w:tab/>
      </w:r>
      <w:r w:rsidRPr="00110C7F">
        <w:rPr>
          <w:rFonts w:ascii="Arial" w:hAnsi="Arial" w:cs="Arial"/>
        </w:rPr>
        <w:t>Juridische beoordeling</w:t>
      </w:r>
      <w:r>
        <w:tab/>
      </w:r>
      <w:r>
        <w:fldChar w:fldCharType="begin"/>
      </w:r>
      <w:r>
        <w:instrText xml:space="preserve"> PAGEREF _Toc397255225 \h </w:instrText>
      </w:r>
      <w:r>
        <w:fldChar w:fldCharType="separate"/>
      </w:r>
      <w:r>
        <w:t>65</w:t>
      </w:r>
      <w:r>
        <w:fldChar w:fldCharType="end"/>
      </w:r>
    </w:p>
    <w:p w:rsidR="00677E2A" w:rsidRDefault="00677E2A">
      <w:pPr>
        <w:pStyle w:val="Inhopg3"/>
        <w:tabs>
          <w:tab w:val="left" w:pos="1843"/>
        </w:tabs>
        <w:rPr>
          <w:rFonts w:asciiTheme="minorHAnsi" w:eastAsiaTheme="minorEastAsia" w:hAnsiTheme="minorHAnsi" w:cstheme="minorBidi"/>
          <w:sz w:val="22"/>
          <w:szCs w:val="22"/>
        </w:rPr>
      </w:pPr>
      <w:r w:rsidRPr="00110C7F">
        <w:rPr>
          <w:rFonts w:ascii="Arial" w:hAnsi="Arial" w:cs="Arial"/>
        </w:rPr>
        <w:lastRenderedPageBreak/>
        <w:t>5.8.2</w:t>
      </w:r>
      <w:r>
        <w:rPr>
          <w:rFonts w:asciiTheme="minorHAnsi" w:eastAsiaTheme="minorEastAsia" w:hAnsiTheme="minorHAnsi" w:cstheme="minorBidi"/>
          <w:sz w:val="22"/>
          <w:szCs w:val="22"/>
        </w:rPr>
        <w:tab/>
      </w:r>
      <w:r w:rsidRPr="00110C7F">
        <w:rPr>
          <w:rFonts w:ascii="Arial" w:hAnsi="Arial" w:cs="Arial"/>
        </w:rPr>
        <w:t>Economische beoordeling</w:t>
      </w:r>
      <w:r>
        <w:tab/>
      </w:r>
      <w:r>
        <w:fldChar w:fldCharType="begin"/>
      </w:r>
      <w:r>
        <w:instrText xml:space="preserve"> PAGEREF _Toc397255226 \h </w:instrText>
      </w:r>
      <w:r>
        <w:fldChar w:fldCharType="separate"/>
      </w:r>
      <w:r>
        <w:t>66</w:t>
      </w:r>
      <w:r>
        <w:fldChar w:fldCharType="end"/>
      </w:r>
    </w:p>
    <w:p w:rsidR="00677E2A" w:rsidRDefault="00677E2A">
      <w:pPr>
        <w:pStyle w:val="Inhopg2"/>
        <w:tabs>
          <w:tab w:val="left" w:pos="1134"/>
        </w:tabs>
        <w:rPr>
          <w:rFonts w:asciiTheme="minorHAnsi" w:eastAsiaTheme="minorEastAsia" w:hAnsiTheme="minorHAnsi" w:cstheme="minorBidi"/>
          <w:noProof/>
          <w:sz w:val="22"/>
          <w:szCs w:val="22"/>
        </w:rPr>
      </w:pPr>
      <w:r w:rsidRPr="00110C7F">
        <w:rPr>
          <w:rFonts w:cs="Arial"/>
          <w:noProof/>
        </w:rPr>
        <w:t>5.9</w:t>
      </w:r>
      <w:r>
        <w:rPr>
          <w:rFonts w:asciiTheme="minorHAnsi" w:eastAsiaTheme="minorEastAsia" w:hAnsiTheme="minorHAnsi" w:cstheme="minorBidi"/>
          <w:noProof/>
          <w:sz w:val="22"/>
          <w:szCs w:val="22"/>
        </w:rPr>
        <w:tab/>
      </w:r>
      <w:r w:rsidRPr="00110C7F">
        <w:rPr>
          <w:rFonts w:cs="Arial"/>
          <w:noProof/>
        </w:rPr>
        <w:t>Vragen hoofdstuk 5</w:t>
      </w:r>
      <w:r>
        <w:rPr>
          <w:noProof/>
        </w:rPr>
        <w:tab/>
      </w:r>
      <w:r>
        <w:rPr>
          <w:noProof/>
        </w:rPr>
        <w:fldChar w:fldCharType="begin"/>
      </w:r>
      <w:r>
        <w:rPr>
          <w:noProof/>
        </w:rPr>
        <w:instrText xml:space="preserve"> PAGEREF _Toc397255227 \h </w:instrText>
      </w:r>
      <w:r>
        <w:rPr>
          <w:noProof/>
        </w:rPr>
      </w:r>
      <w:r>
        <w:rPr>
          <w:noProof/>
        </w:rPr>
        <w:fldChar w:fldCharType="separate"/>
      </w:r>
      <w:r>
        <w:rPr>
          <w:noProof/>
        </w:rPr>
        <w:t>67</w:t>
      </w:r>
      <w:r>
        <w:rPr>
          <w:noProof/>
        </w:rPr>
        <w:fldChar w:fldCharType="end"/>
      </w:r>
    </w:p>
    <w:p w:rsidR="00605A25" w:rsidRPr="00DF01F8" w:rsidRDefault="0099026C">
      <w:pPr>
        <w:rPr>
          <w:rFonts w:ascii="Arial" w:hAnsi="Arial" w:cs="Arial"/>
        </w:rPr>
      </w:pPr>
      <w:r w:rsidRPr="00DF01F8">
        <w:rPr>
          <w:rFonts w:ascii="Arial" w:hAnsi="Arial" w:cs="Arial"/>
        </w:rPr>
        <w:fldChar w:fldCharType="end"/>
      </w:r>
    </w:p>
    <w:p w:rsidR="00605A25" w:rsidRPr="00633711" w:rsidRDefault="0099026C">
      <w:pPr>
        <w:pStyle w:val="Kop1"/>
        <w:rPr>
          <w:rFonts w:ascii="Arial" w:hAnsi="Arial" w:cs="Arial"/>
        </w:rPr>
      </w:pPr>
      <w:bookmarkStart w:id="1" w:name="Tekst"/>
      <w:bookmarkStart w:id="2" w:name="_Toc95025307"/>
      <w:bookmarkStart w:id="3" w:name="_Toc397255188"/>
      <w:bookmarkEnd w:id="1"/>
      <w:r w:rsidRPr="00633711">
        <w:rPr>
          <w:rFonts w:ascii="Arial" w:hAnsi="Arial" w:cs="Arial"/>
        </w:rPr>
        <w:t>Inleiding</w:t>
      </w:r>
      <w:bookmarkEnd w:id="2"/>
      <w:bookmarkEnd w:id="3"/>
    </w:p>
    <w:p w:rsidR="00605A25" w:rsidRPr="00633711" w:rsidRDefault="0099026C">
      <w:pPr>
        <w:tabs>
          <w:tab w:val="left" w:pos="0"/>
          <w:tab w:val="left" w:pos="680"/>
          <w:tab w:val="left" w:pos="947"/>
          <w:tab w:val="left" w:pos="1418"/>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De doelstelling van het onderdeel Bedrijfseconomie van de Varkenshouderij is, dat de deelnemers na afloop beter in staat zijn om de economische aspecten</w:t>
      </w:r>
      <w:r w:rsidR="004340E3">
        <w:rPr>
          <w:rFonts w:ascii="Arial" w:hAnsi="Arial" w:cs="Arial"/>
          <w:sz w:val="20"/>
        </w:rPr>
        <w:t xml:space="preserve"> begrippen </w:t>
      </w:r>
      <w:r w:rsidRPr="00633711">
        <w:rPr>
          <w:rFonts w:ascii="Arial" w:hAnsi="Arial" w:cs="Arial"/>
          <w:sz w:val="20"/>
        </w:rPr>
        <w:t xml:space="preserve"> van de varkenshouderij te begrijpen  </w:t>
      </w:r>
      <w:r w:rsidR="003922FD">
        <w:rPr>
          <w:rFonts w:ascii="Arial" w:hAnsi="Arial" w:cs="Arial"/>
          <w:sz w:val="20"/>
        </w:rPr>
        <w:t>op</w:t>
      </w:r>
      <w:r w:rsidRPr="00633711">
        <w:rPr>
          <w:rFonts w:ascii="Arial" w:hAnsi="Arial" w:cs="Arial"/>
          <w:sz w:val="20"/>
        </w:rPr>
        <w:t xml:space="preserve"> hun </w:t>
      </w:r>
      <w:r w:rsidR="004340E3">
        <w:rPr>
          <w:rFonts w:ascii="Arial" w:hAnsi="Arial" w:cs="Arial"/>
          <w:sz w:val="20"/>
        </w:rPr>
        <w:t xml:space="preserve">bedrijf of </w:t>
      </w:r>
      <w:r w:rsidRPr="00633711">
        <w:rPr>
          <w:rFonts w:ascii="Arial" w:hAnsi="Arial" w:cs="Arial"/>
          <w:sz w:val="20"/>
        </w:rPr>
        <w:t xml:space="preserve">werk. </w:t>
      </w:r>
    </w:p>
    <w:p w:rsidR="00605A25" w:rsidRPr="00633711" w:rsidRDefault="0099026C">
      <w:pPr>
        <w:tabs>
          <w:tab w:val="left" w:pos="0"/>
          <w:tab w:val="left" w:pos="680"/>
          <w:tab w:val="left" w:pos="947"/>
          <w:tab w:val="left" w:pos="1418"/>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 xml:space="preserve">Hierbij wordt de nadruk gelegd op specifieke varkenshouderij-aspecten.  </w:t>
      </w:r>
    </w:p>
    <w:p w:rsidR="00605A25" w:rsidRPr="00633711" w:rsidRDefault="0099026C">
      <w:pPr>
        <w:tabs>
          <w:tab w:val="left" w:pos="0"/>
          <w:tab w:val="left" w:pos="680"/>
          <w:tab w:val="left" w:pos="947"/>
          <w:tab w:val="left" w:pos="1418"/>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 xml:space="preserve">Door de keuze van de verschillende voorbeelden van varkenshouderij komen ook een aantal aspecten ten aanzien van bijvoorbeeld wettelijke regelingen, subsidies, diverse systemen aan de orde. </w:t>
      </w:r>
    </w:p>
    <w:p w:rsidR="00605A25" w:rsidRPr="00633711" w:rsidRDefault="00605A25">
      <w:pPr>
        <w:pStyle w:val="Legal1"/>
        <w:tabs>
          <w:tab w:val="left" w:pos="0"/>
          <w:tab w:val="num" w:pos="680"/>
          <w:tab w:val="left" w:pos="1418"/>
          <w:tab w:val="left" w:pos="2128"/>
          <w:tab w:val="left" w:pos="2838"/>
          <w:tab w:val="left" w:pos="3547"/>
          <w:tab w:val="left" w:pos="4256"/>
          <w:tab w:val="left" w:pos="4967"/>
          <w:tab w:val="left" w:pos="5676"/>
          <w:tab w:val="left" w:pos="6385"/>
          <w:tab w:val="left" w:pos="7096"/>
          <w:tab w:val="left" w:pos="7805"/>
          <w:tab w:val="left" w:pos="8514"/>
        </w:tabs>
        <w:spacing w:line="388" w:lineRule="exact"/>
        <w:ind w:left="680" w:hanging="680"/>
        <w:outlineLvl w:val="0"/>
        <w:rPr>
          <w:rFonts w:ascii="Arial" w:hAnsi="Arial" w:cs="Arial"/>
          <w:b w:val="0"/>
          <w:smallCaps w:val="0"/>
          <w:sz w:val="18"/>
          <w:lang w:val="nl-NL"/>
        </w:rPr>
      </w:pPr>
    </w:p>
    <w:p w:rsidR="0016058E" w:rsidRDefault="0016058E">
      <w:pPr>
        <w:spacing w:after="0" w:line="240" w:lineRule="auto"/>
        <w:rPr>
          <w:rFonts w:ascii="Arial" w:hAnsi="Arial" w:cs="Arial"/>
          <w:b/>
          <w:sz w:val="28"/>
        </w:rPr>
      </w:pPr>
      <w:bookmarkStart w:id="4" w:name="_Toc95025308"/>
      <w:r>
        <w:rPr>
          <w:rFonts w:ascii="Arial" w:hAnsi="Arial" w:cs="Arial"/>
        </w:rPr>
        <w:br w:type="page"/>
      </w:r>
    </w:p>
    <w:p w:rsidR="00605A25" w:rsidRPr="00633711" w:rsidRDefault="0099026C">
      <w:pPr>
        <w:pStyle w:val="Kop1"/>
        <w:rPr>
          <w:rFonts w:ascii="Arial" w:hAnsi="Arial" w:cs="Arial"/>
        </w:rPr>
      </w:pPr>
      <w:bookmarkStart w:id="5" w:name="_Toc397255189"/>
      <w:r w:rsidRPr="00633711">
        <w:rPr>
          <w:rFonts w:ascii="Arial" w:hAnsi="Arial" w:cs="Arial"/>
        </w:rPr>
        <w:t>Kosten en kostprijzen in de varkenshouderij</w:t>
      </w:r>
      <w:bookmarkEnd w:id="4"/>
      <w:bookmarkEnd w:id="5"/>
    </w:p>
    <w:p w:rsidR="00633711" w:rsidRPr="00633711" w:rsidRDefault="00633711">
      <w:pPr>
        <w:tabs>
          <w:tab w:val="left" w:pos="0"/>
          <w:tab w:val="left" w:pos="680"/>
          <w:tab w:val="left" w:pos="947"/>
          <w:tab w:val="left" w:pos="1418"/>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 xml:space="preserve">Voor verdere informatie zie </w:t>
      </w:r>
      <w:proofErr w:type="spellStart"/>
      <w:r w:rsidRPr="00633711">
        <w:rPr>
          <w:rFonts w:ascii="Arial" w:hAnsi="Arial" w:cs="Arial"/>
          <w:sz w:val="20"/>
        </w:rPr>
        <w:t>Kwin</w:t>
      </w:r>
      <w:proofErr w:type="spellEnd"/>
      <w:r w:rsidRPr="00633711">
        <w:rPr>
          <w:rFonts w:ascii="Arial" w:hAnsi="Arial" w:cs="Arial"/>
          <w:sz w:val="20"/>
        </w:rPr>
        <w:t xml:space="preserve"> </w:t>
      </w:r>
      <w:hyperlink r:id="rId11" w:history="1">
        <w:r w:rsidRPr="00633711">
          <w:rPr>
            <w:sz w:val="20"/>
          </w:rPr>
          <w:t>http://provisioning.ontwikkelcentrum.nl/objects/OC-31073.pdf</w:t>
        </w:r>
      </w:hyperlink>
      <w:r w:rsidRPr="00633711">
        <w:rPr>
          <w:rFonts w:ascii="Arial" w:hAnsi="Arial" w:cs="Arial"/>
          <w:sz w:val="20"/>
        </w:rPr>
        <w:t xml:space="preserve"> </w:t>
      </w:r>
    </w:p>
    <w:p w:rsidR="00605A25" w:rsidRPr="00633711" w:rsidRDefault="0099026C">
      <w:pPr>
        <w:tabs>
          <w:tab w:val="left" w:pos="0"/>
          <w:tab w:val="left" w:pos="680"/>
          <w:tab w:val="left" w:pos="947"/>
          <w:tab w:val="left" w:pos="1418"/>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Kosten zijn per definitie de in geld uitgedrukte offers, die voor de productie in een bepaal</w:t>
      </w:r>
      <w:r w:rsidRPr="00633711">
        <w:rPr>
          <w:rFonts w:ascii="Arial" w:hAnsi="Arial" w:cs="Arial"/>
          <w:sz w:val="20"/>
        </w:rPr>
        <w:softHyphen/>
        <w:t>de periode noodzakelijk zijn. De kostprijs wordt berekend per eenheid product. Hierbij worden alle kostenfactoren in rekening gebracht. Ook de vergoedingen voor rente van het eigen vermogen, beloning uit eigen arbeid, en beloning van bedrijfsleiding wor</w:t>
      </w:r>
      <w:r w:rsidRPr="00633711">
        <w:rPr>
          <w:rFonts w:ascii="Arial" w:hAnsi="Arial" w:cs="Arial"/>
          <w:sz w:val="20"/>
        </w:rPr>
        <w:softHyphen/>
        <w:t>den in de kostprijs als kosten berekend.</w:t>
      </w:r>
    </w:p>
    <w:p w:rsidR="00605A25" w:rsidRPr="00633711" w:rsidRDefault="0099026C" w:rsidP="00385068">
      <w:pPr>
        <w:tabs>
          <w:tab w:val="left" w:pos="0"/>
          <w:tab w:val="left" w:pos="680"/>
          <w:tab w:val="left" w:pos="947"/>
          <w:tab w:val="left" w:pos="1418"/>
          <w:tab w:val="left" w:pos="2128"/>
          <w:tab w:val="left" w:pos="2837"/>
          <w:tab w:val="left" w:pos="3546"/>
          <w:tab w:val="left" w:pos="4255"/>
          <w:tab w:val="left" w:pos="4964"/>
          <w:tab w:val="left" w:pos="5674"/>
          <w:tab w:val="left" w:pos="6383"/>
          <w:tab w:val="left" w:pos="7092"/>
          <w:tab w:val="left" w:pos="7801"/>
          <w:tab w:val="left" w:pos="8510"/>
        </w:tabs>
        <w:spacing w:after="0" w:line="388" w:lineRule="exact"/>
        <w:rPr>
          <w:rFonts w:ascii="Arial" w:hAnsi="Arial" w:cs="Arial"/>
          <w:sz w:val="20"/>
        </w:rPr>
      </w:pPr>
      <w:r w:rsidRPr="00633711">
        <w:rPr>
          <w:rFonts w:ascii="Arial" w:hAnsi="Arial" w:cs="Arial"/>
          <w:sz w:val="20"/>
        </w:rPr>
        <w:t>Om een behoorlijke vergoeding voor de productiefactoren grond, arbeid en kapitaal te verkrijgen, moet de opbrengstprijs op langere termijn minimaal gelijk zijn aan de kostprijs. Niet alle kosten zijn uitgaven, zoals bijvoor</w:t>
      </w:r>
      <w:r w:rsidRPr="00633711">
        <w:rPr>
          <w:rFonts w:ascii="Arial" w:hAnsi="Arial" w:cs="Arial"/>
          <w:sz w:val="20"/>
        </w:rPr>
        <w:softHyphen/>
        <w:t>beeld afschrijvingen. Anderzijds zijn niet alle uitgaven op hetzelfde moment ook kosten, bijvoorbeeld aflossingen of investeringen.</w:t>
      </w:r>
    </w:p>
    <w:p w:rsidR="00605A25" w:rsidRPr="00E50606" w:rsidRDefault="0099026C" w:rsidP="00385068">
      <w:pPr>
        <w:tabs>
          <w:tab w:val="left" w:pos="0"/>
          <w:tab w:val="left" w:pos="680"/>
          <w:tab w:val="left" w:pos="947"/>
          <w:tab w:val="left" w:pos="1418"/>
          <w:tab w:val="left" w:pos="2128"/>
          <w:tab w:val="left" w:pos="2837"/>
          <w:tab w:val="left" w:pos="3546"/>
          <w:tab w:val="left" w:pos="4255"/>
          <w:tab w:val="left" w:pos="4964"/>
          <w:tab w:val="left" w:pos="5674"/>
          <w:tab w:val="left" w:pos="6383"/>
          <w:tab w:val="left" w:pos="7092"/>
          <w:tab w:val="left" w:pos="7801"/>
          <w:tab w:val="left" w:pos="8510"/>
        </w:tabs>
        <w:spacing w:after="0" w:line="388" w:lineRule="exact"/>
        <w:rPr>
          <w:rFonts w:ascii="Arial" w:hAnsi="Arial" w:cs="Arial"/>
          <w:b/>
          <w:sz w:val="20"/>
        </w:rPr>
      </w:pPr>
      <w:r w:rsidRPr="00E50606">
        <w:rPr>
          <w:rFonts w:ascii="Arial" w:hAnsi="Arial" w:cs="Arial"/>
          <w:b/>
          <w:sz w:val="20"/>
        </w:rPr>
        <w:t>Indeling van kosten</w:t>
      </w:r>
    </w:p>
    <w:p w:rsidR="00605A25" w:rsidRPr="00633711" w:rsidRDefault="0099026C" w:rsidP="00385068">
      <w:pPr>
        <w:tabs>
          <w:tab w:val="left" w:pos="0"/>
          <w:tab w:val="left" w:pos="680"/>
          <w:tab w:val="left" w:pos="947"/>
          <w:tab w:val="left" w:pos="1418"/>
          <w:tab w:val="left" w:pos="2128"/>
          <w:tab w:val="left" w:pos="2837"/>
          <w:tab w:val="left" w:pos="3546"/>
          <w:tab w:val="left" w:pos="4255"/>
          <w:tab w:val="left" w:pos="4964"/>
          <w:tab w:val="left" w:pos="5674"/>
          <w:tab w:val="left" w:pos="6383"/>
          <w:tab w:val="left" w:pos="7092"/>
          <w:tab w:val="left" w:pos="7801"/>
          <w:tab w:val="left" w:pos="8510"/>
        </w:tabs>
        <w:spacing w:after="0" w:line="388" w:lineRule="exact"/>
        <w:rPr>
          <w:rFonts w:ascii="Arial" w:hAnsi="Arial" w:cs="Arial"/>
          <w:sz w:val="20"/>
        </w:rPr>
      </w:pPr>
      <w:r w:rsidRPr="00633711">
        <w:rPr>
          <w:rFonts w:ascii="Arial" w:hAnsi="Arial" w:cs="Arial"/>
          <w:sz w:val="20"/>
        </w:rPr>
        <w:fldChar w:fldCharType="begin"/>
      </w:r>
      <w:r w:rsidRPr="00633711">
        <w:rPr>
          <w:rFonts w:ascii="Arial" w:hAnsi="Arial" w:cs="Arial"/>
          <w:sz w:val="20"/>
        </w:rPr>
        <w:instrText>TC \l2 "</w:instrText>
      </w:r>
      <w:bookmarkStart w:id="6" w:name="_Toc4920155"/>
      <w:r w:rsidRPr="00633711">
        <w:rPr>
          <w:rFonts w:ascii="Arial" w:hAnsi="Arial" w:cs="Arial"/>
          <w:sz w:val="20"/>
        </w:rPr>
        <w:instrText>Indeling van kosten</w:instrText>
      </w:r>
      <w:bookmarkEnd w:id="6"/>
      <w:r w:rsidRPr="00633711">
        <w:rPr>
          <w:rFonts w:ascii="Arial" w:hAnsi="Arial" w:cs="Arial"/>
          <w:sz w:val="20"/>
        </w:rPr>
        <w:fldChar w:fldCharType="end"/>
      </w:r>
      <w:r w:rsidRPr="00633711">
        <w:rPr>
          <w:rFonts w:ascii="Arial" w:hAnsi="Arial" w:cs="Arial"/>
          <w:sz w:val="20"/>
        </w:rPr>
        <w:t>Er zijn meerdere manieren om kosten in categorieën in te delen. Zo kunnen kosten inge</w:t>
      </w:r>
      <w:r w:rsidRPr="00633711">
        <w:rPr>
          <w:rFonts w:ascii="Arial" w:hAnsi="Arial" w:cs="Arial"/>
          <w:sz w:val="20"/>
        </w:rPr>
        <w:softHyphen/>
        <w:t>deeld worden in variabele en vaste kosten, of in toegerekende en niet-toegerekende kosten, of in directe en indirecte kosten.</w:t>
      </w:r>
    </w:p>
    <w:p w:rsidR="00605A25" w:rsidRPr="00633711" w:rsidRDefault="0099026C">
      <w:pPr>
        <w:pStyle w:val="Kop2"/>
        <w:rPr>
          <w:rFonts w:cs="Arial"/>
          <w:lang w:val="nl-NL"/>
        </w:rPr>
      </w:pPr>
      <w:bookmarkStart w:id="7" w:name="_Toc95025309"/>
      <w:bookmarkStart w:id="8" w:name="_Toc397255190"/>
      <w:r w:rsidRPr="00633711">
        <w:rPr>
          <w:rFonts w:cs="Arial"/>
          <w:lang w:val="nl-NL"/>
        </w:rPr>
        <w:t>Toegerekende of variabele kosten</w:t>
      </w:r>
      <w:bookmarkEnd w:id="7"/>
      <w:bookmarkEnd w:id="8"/>
    </w:p>
    <w:p w:rsidR="00605A25" w:rsidRPr="00633711" w:rsidRDefault="0099026C" w:rsidP="00633711">
      <w:pPr>
        <w:tabs>
          <w:tab w:val="left" w:pos="0"/>
          <w:tab w:val="left" w:pos="680"/>
          <w:tab w:val="left" w:pos="947"/>
          <w:tab w:val="left" w:pos="1418"/>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fldChar w:fldCharType="begin"/>
      </w:r>
      <w:r w:rsidRPr="00633711">
        <w:rPr>
          <w:rFonts w:ascii="Arial" w:hAnsi="Arial" w:cs="Arial"/>
          <w:sz w:val="20"/>
        </w:rPr>
        <w:instrText>TC \l3 "</w:instrText>
      </w:r>
      <w:bookmarkStart w:id="9" w:name="_Toc4920156"/>
      <w:r w:rsidRPr="00633711">
        <w:rPr>
          <w:rFonts w:ascii="Arial" w:hAnsi="Arial" w:cs="Arial"/>
          <w:sz w:val="20"/>
        </w:rPr>
        <w:instrText>Toegerekende of variabele kosten</w:instrText>
      </w:r>
      <w:bookmarkEnd w:id="9"/>
      <w:r w:rsidRPr="00633711">
        <w:rPr>
          <w:rFonts w:ascii="Arial" w:hAnsi="Arial" w:cs="Arial"/>
          <w:sz w:val="20"/>
        </w:rPr>
        <w:fldChar w:fldCharType="end"/>
      </w:r>
      <w:r w:rsidRPr="00633711">
        <w:rPr>
          <w:rFonts w:ascii="Arial" w:hAnsi="Arial" w:cs="Arial"/>
          <w:sz w:val="20"/>
        </w:rPr>
        <w:t>Toegerekende of variabele kosten zijn die kosten, die op korte termijn variëren met de bedrijfsomvang. Als er geen of minder dieren worden gehouden zijn de variabele kosten afwezig of lager.</w:t>
      </w:r>
    </w:p>
    <w:p w:rsidR="00605A25" w:rsidRPr="00633711" w:rsidRDefault="0099026C">
      <w:pPr>
        <w:tabs>
          <w:tab w:val="left" w:pos="0"/>
          <w:tab w:val="left" w:pos="680"/>
          <w:tab w:val="left" w:pos="947"/>
          <w:tab w:val="left" w:pos="1418"/>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We onderscheiden de volgende toegerekende kosten:</w:t>
      </w:r>
    </w:p>
    <w:p w:rsidR="00605A25" w:rsidRPr="00633711" w:rsidRDefault="0099026C" w:rsidP="00633711">
      <w:pPr>
        <w:tabs>
          <w:tab w:val="left" w:pos="0"/>
          <w:tab w:val="left" w:pos="680"/>
          <w:tab w:val="left" w:pos="947"/>
          <w:tab w:val="left" w:pos="1440"/>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1.</w:t>
      </w:r>
      <w:r w:rsidRPr="00633711">
        <w:rPr>
          <w:rFonts w:ascii="Arial" w:hAnsi="Arial" w:cs="Arial"/>
          <w:sz w:val="20"/>
        </w:rPr>
        <w:tab/>
        <w:t>Dierkosten</w:t>
      </w:r>
    </w:p>
    <w:p w:rsidR="00605A25" w:rsidRPr="00633711" w:rsidRDefault="0099026C" w:rsidP="00633711">
      <w:pPr>
        <w:tabs>
          <w:tab w:val="left" w:pos="0"/>
          <w:tab w:val="left" w:pos="680"/>
          <w:tab w:val="left" w:pos="947"/>
          <w:tab w:val="left" w:pos="1440"/>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2.</w:t>
      </w:r>
      <w:r w:rsidRPr="00633711">
        <w:rPr>
          <w:rFonts w:ascii="Arial" w:hAnsi="Arial" w:cs="Arial"/>
          <w:sz w:val="20"/>
        </w:rPr>
        <w:tab/>
        <w:t>Voerkosten</w:t>
      </w:r>
    </w:p>
    <w:p w:rsidR="00605A25" w:rsidRPr="00633711" w:rsidRDefault="0099026C" w:rsidP="00633711">
      <w:pPr>
        <w:tabs>
          <w:tab w:val="left" w:pos="0"/>
          <w:tab w:val="left" w:pos="680"/>
          <w:tab w:val="left" w:pos="947"/>
          <w:tab w:val="left" w:pos="1440"/>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3.</w:t>
      </w:r>
      <w:r w:rsidRPr="00633711">
        <w:rPr>
          <w:rFonts w:ascii="Arial" w:hAnsi="Arial" w:cs="Arial"/>
          <w:sz w:val="20"/>
        </w:rPr>
        <w:tab/>
        <w:t>Kosten van uitval</w:t>
      </w:r>
    </w:p>
    <w:p w:rsidR="00605A25" w:rsidRPr="00633711" w:rsidRDefault="0099026C" w:rsidP="00633711">
      <w:pPr>
        <w:tabs>
          <w:tab w:val="left" w:pos="0"/>
          <w:tab w:val="left" w:pos="680"/>
          <w:tab w:val="left" w:pos="947"/>
          <w:tab w:val="left" w:pos="1440"/>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4.</w:t>
      </w:r>
      <w:r w:rsidRPr="00633711">
        <w:rPr>
          <w:rFonts w:ascii="Arial" w:hAnsi="Arial" w:cs="Arial"/>
          <w:sz w:val="20"/>
        </w:rPr>
        <w:tab/>
        <w:t>Rentekosten dieren</w:t>
      </w:r>
    </w:p>
    <w:p w:rsidR="00605A25" w:rsidRPr="00633711" w:rsidRDefault="0099026C" w:rsidP="00633711">
      <w:pPr>
        <w:tabs>
          <w:tab w:val="left" w:pos="0"/>
          <w:tab w:val="left" w:pos="680"/>
          <w:tab w:val="left" w:pos="947"/>
          <w:tab w:val="left" w:pos="1440"/>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5.</w:t>
      </w:r>
      <w:r w:rsidRPr="00633711">
        <w:rPr>
          <w:rFonts w:ascii="Arial" w:hAnsi="Arial" w:cs="Arial"/>
          <w:sz w:val="20"/>
        </w:rPr>
        <w:tab/>
        <w:t>Kosten gezondheidszorg</w:t>
      </w:r>
    </w:p>
    <w:p w:rsidR="00605A25" w:rsidRPr="00633711" w:rsidRDefault="0099026C" w:rsidP="00633711">
      <w:pPr>
        <w:tabs>
          <w:tab w:val="left" w:pos="0"/>
          <w:tab w:val="left" w:pos="680"/>
          <w:tab w:val="left" w:pos="947"/>
          <w:tab w:val="left" w:pos="1440"/>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6.</w:t>
      </w:r>
      <w:r w:rsidRPr="00633711">
        <w:rPr>
          <w:rFonts w:ascii="Arial" w:hAnsi="Arial" w:cs="Arial"/>
          <w:sz w:val="20"/>
        </w:rPr>
        <w:tab/>
        <w:t>Overige toegerekende kosten</w:t>
      </w:r>
    </w:p>
    <w:p w:rsidR="00605A25" w:rsidRPr="00633711" w:rsidRDefault="0099026C" w:rsidP="00633711">
      <w:pPr>
        <w:tabs>
          <w:tab w:val="left" w:pos="0"/>
          <w:tab w:val="left" w:pos="680"/>
          <w:tab w:val="left" w:pos="947"/>
          <w:tab w:val="left" w:pos="1440"/>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 Elektriciteitskosten</w:t>
      </w:r>
    </w:p>
    <w:p w:rsidR="00605A25" w:rsidRPr="00633711" w:rsidRDefault="0099026C" w:rsidP="00633711">
      <w:pPr>
        <w:tabs>
          <w:tab w:val="left" w:pos="0"/>
          <w:tab w:val="left" w:pos="680"/>
          <w:tab w:val="left" w:pos="947"/>
          <w:tab w:val="left" w:pos="1440"/>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 Brandstofkosten</w:t>
      </w:r>
    </w:p>
    <w:p w:rsidR="00605A25" w:rsidRPr="00633711" w:rsidRDefault="0099026C" w:rsidP="00633711">
      <w:pPr>
        <w:tabs>
          <w:tab w:val="left" w:pos="0"/>
          <w:tab w:val="left" w:pos="680"/>
          <w:tab w:val="left" w:pos="947"/>
          <w:tab w:val="left" w:pos="1440"/>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 Kosten water</w:t>
      </w:r>
    </w:p>
    <w:p w:rsidR="00605A25" w:rsidRPr="00633711" w:rsidRDefault="0099026C" w:rsidP="00633711">
      <w:pPr>
        <w:tabs>
          <w:tab w:val="left" w:pos="0"/>
          <w:tab w:val="left" w:pos="680"/>
          <w:tab w:val="left" w:pos="947"/>
          <w:tab w:val="left" w:pos="1440"/>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 Vervoer</w:t>
      </w:r>
    </w:p>
    <w:p w:rsidR="00605A25" w:rsidRPr="00633711" w:rsidRDefault="0099026C" w:rsidP="00633711">
      <w:pPr>
        <w:tabs>
          <w:tab w:val="left" w:pos="0"/>
          <w:tab w:val="left" w:pos="680"/>
          <w:tab w:val="left" w:pos="947"/>
          <w:tab w:val="left" w:pos="1440"/>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 Aflevering</w:t>
      </w:r>
    </w:p>
    <w:p w:rsidR="00605A25" w:rsidRPr="00633711" w:rsidRDefault="0099026C" w:rsidP="00633711">
      <w:pPr>
        <w:tabs>
          <w:tab w:val="left" w:pos="0"/>
          <w:tab w:val="left" w:pos="680"/>
          <w:tab w:val="left" w:pos="947"/>
          <w:tab w:val="left" w:pos="1440"/>
          <w:tab w:val="left" w:pos="2128"/>
          <w:tab w:val="left" w:pos="2837"/>
          <w:tab w:val="left" w:pos="3546"/>
          <w:tab w:val="left" w:pos="4255"/>
          <w:tab w:val="left" w:pos="4964"/>
          <w:tab w:val="left" w:pos="5674"/>
          <w:tab w:val="left" w:pos="6383"/>
          <w:tab w:val="left" w:pos="7092"/>
          <w:tab w:val="left" w:pos="7801"/>
          <w:tab w:val="left" w:pos="8510"/>
        </w:tabs>
        <w:spacing w:line="388" w:lineRule="exact"/>
        <w:rPr>
          <w:rFonts w:ascii="Arial" w:hAnsi="Arial" w:cs="Arial"/>
          <w:sz w:val="20"/>
        </w:rPr>
      </w:pPr>
      <w:r w:rsidRPr="00633711">
        <w:rPr>
          <w:rFonts w:ascii="Arial" w:hAnsi="Arial" w:cs="Arial"/>
          <w:sz w:val="20"/>
        </w:rPr>
        <w:t>- Overige</w:t>
      </w:r>
    </w:p>
    <w:p w:rsidR="00605A25" w:rsidRPr="00633711"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rPr>
      </w:pPr>
      <w:r w:rsidRPr="00633711">
        <w:rPr>
          <w:rFonts w:ascii="Arial" w:hAnsi="Arial" w:cs="Arial"/>
          <w:b/>
        </w:rPr>
        <w:t>Dierkosten</w:t>
      </w:r>
    </w:p>
    <w:p w:rsidR="00605A25" w:rsidRPr="00633711"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633711">
        <w:rPr>
          <w:rFonts w:ascii="Arial" w:hAnsi="Arial" w:cs="Arial"/>
          <w:sz w:val="20"/>
        </w:rPr>
        <w:t xml:space="preserve">Dit zijn de aankoopkosten van dieren, bijvoorbeeld kosten van biggen, opfokzeugen of beren. </w:t>
      </w:r>
    </w:p>
    <w:p w:rsidR="00605A25" w:rsidRPr="00633711" w:rsidRDefault="00605A25">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rPr>
      </w:pPr>
    </w:p>
    <w:p w:rsidR="00605A25" w:rsidRPr="00633711"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rPr>
      </w:pPr>
      <w:r w:rsidRPr="00633711">
        <w:rPr>
          <w:rFonts w:ascii="Arial" w:hAnsi="Arial" w:cs="Arial"/>
          <w:b/>
        </w:rPr>
        <w:t>Voerkosten</w:t>
      </w:r>
    </w:p>
    <w:p w:rsidR="000A67A0" w:rsidRPr="003B693E" w:rsidRDefault="000A67A0" w:rsidP="003B693E">
      <w:pPr>
        <w:shd w:val="clear" w:color="auto" w:fill="FFFFFF" w:themeFill="background1"/>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3B693E">
        <w:rPr>
          <w:rFonts w:ascii="Arial" w:hAnsi="Arial" w:cs="Arial"/>
          <w:sz w:val="20"/>
        </w:rPr>
        <w:t>Voerkosten zeugen</w:t>
      </w:r>
    </w:p>
    <w:p w:rsidR="000A67A0" w:rsidRPr="003B693E" w:rsidRDefault="000A67A0" w:rsidP="003B693E">
      <w:pPr>
        <w:shd w:val="clear" w:color="auto" w:fill="FFFFFF" w:themeFill="background1"/>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3B693E">
        <w:rPr>
          <w:rFonts w:ascii="Arial" w:hAnsi="Arial" w:cs="Arial"/>
          <w:sz w:val="20"/>
        </w:rPr>
        <w:t>De voerkosten per gemiddeld aanwezige zeug zijn voor een groot gedeelte bepalend voor de rentabiliteit in deze sector. De hoeveelheid voer en de prijs per kilogram voer bepalen de voerkosten.</w:t>
      </w:r>
    </w:p>
    <w:p w:rsidR="000A67A0" w:rsidRPr="003B693E" w:rsidRDefault="000A67A0" w:rsidP="003B693E">
      <w:pPr>
        <w:shd w:val="clear" w:color="auto" w:fill="FFFFFF" w:themeFill="background1"/>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3B693E">
        <w:rPr>
          <w:rFonts w:ascii="Arial" w:hAnsi="Arial" w:cs="Arial"/>
          <w:sz w:val="20"/>
        </w:rPr>
        <w:t>De vermeerderaar heeft voer nodig voor: de opfokzeugen, de zeugen en de biggen.</w:t>
      </w:r>
    </w:p>
    <w:p w:rsidR="000A67A0" w:rsidRPr="003B693E" w:rsidRDefault="000A67A0" w:rsidP="003B693E">
      <w:pPr>
        <w:shd w:val="clear" w:color="auto" w:fill="FFFFFF" w:themeFill="background1"/>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p>
    <w:p w:rsidR="000A67A0" w:rsidRPr="003B693E" w:rsidRDefault="000A67A0" w:rsidP="003B693E">
      <w:pPr>
        <w:shd w:val="clear" w:color="auto" w:fill="FFFFFF" w:themeFill="background1"/>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3B693E">
        <w:rPr>
          <w:rFonts w:ascii="Arial" w:hAnsi="Arial" w:cs="Arial"/>
          <w:sz w:val="20"/>
        </w:rPr>
        <w:t>Een opfokzeug heeft 950 kg voer per jaar nodig.</w:t>
      </w:r>
    </w:p>
    <w:p w:rsidR="000A67A0" w:rsidRPr="003B693E" w:rsidRDefault="000A67A0" w:rsidP="003B693E">
      <w:pPr>
        <w:shd w:val="clear" w:color="auto" w:fill="FFFFFF" w:themeFill="background1"/>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3B693E">
        <w:rPr>
          <w:rFonts w:ascii="Arial" w:hAnsi="Arial" w:cs="Arial"/>
          <w:sz w:val="20"/>
        </w:rPr>
        <w:t>Het aantal dagen tussen selectie en inzet op het bedrijf is 235 - 210 = 25 dagen. Per opfokzeug is dan 950 x 25/365 = 65 kilogram voer verbruikt.</w:t>
      </w:r>
    </w:p>
    <w:p w:rsidR="000A67A0" w:rsidRPr="003B693E" w:rsidRDefault="000A67A0" w:rsidP="003B693E">
      <w:pPr>
        <w:shd w:val="clear" w:color="auto" w:fill="FFFFFF" w:themeFill="background1"/>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3B693E">
        <w:rPr>
          <w:rFonts w:ascii="Arial" w:hAnsi="Arial" w:cs="Arial"/>
          <w:sz w:val="20"/>
        </w:rPr>
        <w:t>Per 100 gemiddeld aanwezige zeugen worden 45 opfokzeugjes aangekocht. De opfokzeugjes gebruiken dus 45/100 x 65 = 29 kilogram voer per gemiddeld aanwezige zeug.</w:t>
      </w:r>
    </w:p>
    <w:p w:rsidR="000A67A0" w:rsidRPr="003B693E" w:rsidRDefault="000A67A0" w:rsidP="003B693E">
      <w:pPr>
        <w:shd w:val="clear" w:color="auto" w:fill="FFFFFF" w:themeFill="background1"/>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3B693E">
        <w:rPr>
          <w:rFonts w:ascii="Arial" w:hAnsi="Arial" w:cs="Arial"/>
          <w:sz w:val="20"/>
        </w:rPr>
        <w:t>Het voerverbruik van de zeu</w:t>
      </w:r>
      <w:r w:rsidR="00532EBA" w:rsidRPr="003B693E">
        <w:rPr>
          <w:rFonts w:ascii="Arial" w:hAnsi="Arial" w:cs="Arial"/>
          <w:sz w:val="20"/>
        </w:rPr>
        <w:t>g zelf is 1166</w:t>
      </w:r>
      <w:r w:rsidRPr="003B693E">
        <w:rPr>
          <w:rFonts w:ascii="Arial" w:hAnsi="Arial" w:cs="Arial"/>
          <w:sz w:val="20"/>
        </w:rPr>
        <w:t xml:space="preserve"> kg per jaar. De totale voerkosten zijn nu</w:t>
      </w:r>
    </w:p>
    <w:p w:rsidR="000A67A0" w:rsidRPr="003B693E" w:rsidRDefault="00086235" w:rsidP="003B693E">
      <w:pPr>
        <w:shd w:val="clear" w:color="auto" w:fill="FFFFFF" w:themeFill="background1"/>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3B693E">
        <w:rPr>
          <w:rFonts w:ascii="Arial" w:hAnsi="Arial" w:cs="Arial"/>
          <w:sz w:val="20"/>
        </w:rPr>
        <w:t>(</w:t>
      </w:r>
      <w:r w:rsidR="006639CE" w:rsidRPr="003B693E">
        <w:rPr>
          <w:rFonts w:ascii="Arial" w:hAnsi="Arial" w:cs="Arial"/>
          <w:sz w:val="20"/>
        </w:rPr>
        <w:t>1166</w:t>
      </w:r>
      <w:r w:rsidR="00532EBA" w:rsidRPr="003B693E">
        <w:rPr>
          <w:rFonts w:ascii="Arial" w:hAnsi="Arial" w:cs="Arial"/>
          <w:sz w:val="20"/>
        </w:rPr>
        <w:t xml:space="preserve"> + 29) x € 0,33 = € 394.35</w:t>
      </w:r>
      <w:r w:rsidR="000A67A0" w:rsidRPr="003B693E">
        <w:rPr>
          <w:rFonts w:ascii="Arial" w:hAnsi="Arial" w:cs="Arial"/>
          <w:sz w:val="20"/>
        </w:rPr>
        <w:t>.</w:t>
      </w:r>
    </w:p>
    <w:p w:rsidR="003B693E" w:rsidRPr="003B693E" w:rsidRDefault="003B693E" w:rsidP="003B693E">
      <w:pPr>
        <w:shd w:val="clear" w:color="auto" w:fill="FFFFFF" w:themeFill="background1"/>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p>
    <w:p w:rsidR="000A67A0" w:rsidRPr="003B693E" w:rsidRDefault="00532EBA" w:rsidP="003B693E">
      <w:pPr>
        <w:shd w:val="clear" w:color="auto" w:fill="FFFFFF" w:themeFill="background1"/>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3B693E">
        <w:rPr>
          <w:rFonts w:ascii="Arial" w:hAnsi="Arial" w:cs="Arial"/>
          <w:sz w:val="20"/>
        </w:rPr>
        <w:t>Voerkosten biggen</w:t>
      </w:r>
    </w:p>
    <w:p w:rsidR="000A67A0" w:rsidRPr="003B693E" w:rsidRDefault="000A67A0" w:rsidP="003B693E">
      <w:pPr>
        <w:shd w:val="clear" w:color="auto" w:fill="FFFFFF" w:themeFill="background1"/>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3B693E">
        <w:rPr>
          <w:rFonts w:ascii="Arial" w:hAnsi="Arial" w:cs="Arial"/>
          <w:sz w:val="20"/>
        </w:rPr>
        <w:t>Biggenvoer is een heel stuk duurder dan zeugenvoer. Het bevat meer eiwit, onder andere in de vorm van melkeiwit. Het verbruik is 28 kg per big tot ze op een gewicht van 25 kg naar de mesterijafdeling, eventueel op een ander bedrijf, gaan.</w:t>
      </w:r>
    </w:p>
    <w:p w:rsidR="000A67A0" w:rsidRDefault="000A67A0" w:rsidP="003B693E">
      <w:pPr>
        <w:shd w:val="clear" w:color="auto" w:fill="FFFFFF" w:themeFill="background1"/>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3B693E">
        <w:rPr>
          <w:rFonts w:ascii="Arial" w:hAnsi="Arial" w:cs="Arial"/>
          <w:sz w:val="20"/>
        </w:rPr>
        <w:t>Voor de prijs</w:t>
      </w:r>
      <w:r w:rsidR="00532EBA" w:rsidRPr="003B693E">
        <w:rPr>
          <w:rFonts w:ascii="Arial" w:hAnsi="Arial" w:cs="Arial"/>
          <w:sz w:val="20"/>
        </w:rPr>
        <w:t xml:space="preserve"> van biggenvoer reken je € 47.00</w:t>
      </w:r>
      <w:r w:rsidRPr="003B693E">
        <w:rPr>
          <w:rFonts w:ascii="Arial" w:hAnsi="Arial" w:cs="Arial"/>
          <w:sz w:val="20"/>
        </w:rPr>
        <w:t xml:space="preserve"> per 100 kg.</w:t>
      </w:r>
    </w:p>
    <w:p w:rsidR="000A67A0" w:rsidRDefault="000A67A0" w:rsidP="003B693E">
      <w:pPr>
        <w:shd w:val="clear" w:color="auto" w:fill="FFFFFF" w:themeFill="background1"/>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p>
    <w:p w:rsidR="000A67A0" w:rsidRDefault="000A67A0" w:rsidP="004E59E4">
      <w:pPr>
        <w:spacing w:after="0" w:line="240" w:lineRule="auto"/>
        <w:rPr>
          <w:rFonts w:ascii="Arial" w:hAnsi="Arial" w:cs="Arial"/>
          <w:sz w:val="20"/>
        </w:rPr>
      </w:pPr>
      <w:r>
        <w:rPr>
          <w:rFonts w:ascii="Arial" w:hAnsi="Arial" w:cs="Arial"/>
          <w:sz w:val="20"/>
        </w:rPr>
        <w:t>Voerkosten vleesvarkens</w:t>
      </w:r>
    </w:p>
    <w:p w:rsidR="00605A25" w:rsidRPr="00633711"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633711">
        <w:rPr>
          <w:rFonts w:ascii="Arial" w:hAnsi="Arial" w:cs="Arial"/>
          <w:sz w:val="20"/>
        </w:rPr>
        <w:t>De voerkosten zijn een belangrijk onderdeel van de totale productiekosten in de varkenshouderij. De voerkosten worden berekend uit de voederconversie en uit de voerprijs.</w:t>
      </w:r>
    </w:p>
    <w:p w:rsidR="004E59E4" w:rsidRDefault="004E59E4">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p>
    <w:p w:rsidR="004E59E4" w:rsidRDefault="004E59E4">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p>
    <w:p w:rsidR="00605A25" w:rsidRPr="00633711"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633711">
        <w:rPr>
          <w:rFonts w:ascii="Arial" w:hAnsi="Arial" w:cs="Arial"/>
          <w:sz w:val="20"/>
        </w:rPr>
        <w:t>De volgende punten hebben o.a. invloed op de voerprijs:</w:t>
      </w:r>
    </w:p>
    <w:p w:rsidR="00605A25" w:rsidRPr="00633711"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633711">
        <w:rPr>
          <w:rFonts w:ascii="Arial" w:hAnsi="Arial" w:cs="Arial"/>
          <w:sz w:val="20"/>
        </w:rPr>
        <w:t>- Notering per 100 kg.</w:t>
      </w:r>
    </w:p>
    <w:p w:rsidR="00605A25" w:rsidRPr="00633711"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633711">
        <w:rPr>
          <w:rFonts w:ascii="Arial" w:hAnsi="Arial" w:cs="Arial"/>
          <w:sz w:val="20"/>
        </w:rPr>
        <w:t>- Betalingstermijn/betalingskorting</w:t>
      </w:r>
    </w:p>
    <w:p w:rsidR="00605A25" w:rsidRPr="00633711"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633711">
        <w:rPr>
          <w:rFonts w:ascii="Arial" w:hAnsi="Arial" w:cs="Arial"/>
          <w:sz w:val="20"/>
        </w:rPr>
        <w:t>- Silokorting</w:t>
      </w:r>
    </w:p>
    <w:p w:rsidR="00605A25" w:rsidRPr="00633711"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633711">
        <w:rPr>
          <w:rFonts w:ascii="Arial" w:hAnsi="Arial" w:cs="Arial"/>
          <w:sz w:val="20"/>
        </w:rPr>
        <w:t>- Kwantumkorting</w:t>
      </w:r>
    </w:p>
    <w:p w:rsidR="00605A25" w:rsidRPr="00633711"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633711">
        <w:rPr>
          <w:rFonts w:ascii="Arial" w:hAnsi="Arial" w:cs="Arial"/>
          <w:sz w:val="20"/>
        </w:rPr>
        <w:t>- Bijkomende service</w:t>
      </w:r>
    </w:p>
    <w:p w:rsidR="00605A25" w:rsidRPr="00633711" w:rsidRDefault="00605A25">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p>
    <w:p w:rsidR="00605A25" w:rsidRPr="00633711"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633711">
        <w:rPr>
          <w:rFonts w:ascii="Arial" w:hAnsi="Arial" w:cs="Arial"/>
          <w:sz w:val="20"/>
        </w:rPr>
        <w:t xml:space="preserve">Definities:                                         </w:t>
      </w:r>
    </w:p>
    <w:p w:rsidR="00605A25" w:rsidRPr="00633711"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ind w:left="1440" w:firstLine="1440"/>
        <w:rPr>
          <w:rFonts w:ascii="Arial" w:hAnsi="Arial" w:cs="Arial"/>
          <w:sz w:val="20"/>
        </w:rPr>
      </w:pPr>
      <w:r w:rsidRPr="00633711">
        <w:rPr>
          <w:rFonts w:ascii="Arial" w:hAnsi="Arial" w:cs="Arial"/>
          <w:sz w:val="20"/>
        </w:rPr>
        <w:tab/>
        <w:t>aantal dierdagen per jaar</w:t>
      </w:r>
    </w:p>
    <w:p w:rsidR="00605A25" w:rsidRPr="00633711"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u w:val="single"/>
        </w:rPr>
      </w:pPr>
      <w:r w:rsidRPr="00633711">
        <w:rPr>
          <w:rFonts w:ascii="Arial" w:hAnsi="Arial" w:cs="Arial"/>
          <w:sz w:val="20"/>
        </w:rPr>
        <w:t>-</w:t>
      </w:r>
      <w:r w:rsidRPr="00633711">
        <w:rPr>
          <w:rFonts w:ascii="Arial" w:hAnsi="Arial" w:cs="Arial"/>
          <w:sz w:val="20"/>
        </w:rPr>
        <w:tab/>
        <w:t>Gemiddelde bezetting   =        _________________________</w:t>
      </w:r>
    </w:p>
    <w:p w:rsidR="00605A25" w:rsidRPr="00633711"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ind w:firstLine="1440"/>
        <w:rPr>
          <w:rFonts w:ascii="Arial" w:hAnsi="Arial" w:cs="Arial"/>
          <w:sz w:val="20"/>
        </w:rPr>
      </w:pPr>
      <w:r w:rsidRPr="00633711">
        <w:rPr>
          <w:rFonts w:ascii="Arial" w:hAnsi="Arial" w:cs="Arial"/>
          <w:sz w:val="20"/>
        </w:rPr>
        <w:t xml:space="preserve">                   </w:t>
      </w:r>
      <w:r w:rsidR="00633711">
        <w:rPr>
          <w:rFonts w:ascii="Arial" w:hAnsi="Arial" w:cs="Arial"/>
          <w:sz w:val="20"/>
        </w:rPr>
        <w:tab/>
      </w:r>
      <w:r w:rsidRPr="00633711">
        <w:rPr>
          <w:rFonts w:ascii="Arial" w:hAnsi="Arial" w:cs="Arial"/>
          <w:sz w:val="20"/>
        </w:rPr>
        <w:t xml:space="preserve">    </w:t>
      </w:r>
      <w:r w:rsidRPr="00633711">
        <w:rPr>
          <w:rFonts w:ascii="Arial" w:hAnsi="Arial" w:cs="Arial"/>
          <w:sz w:val="20"/>
        </w:rPr>
        <w:tab/>
        <w:t>aantal plaatsen * 365</w:t>
      </w:r>
    </w:p>
    <w:p w:rsidR="00605A25" w:rsidRPr="00633711" w:rsidRDefault="00605A25">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p>
    <w:p w:rsidR="00605A25" w:rsidRPr="00633711"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ind w:left="378" w:hanging="378"/>
        <w:rPr>
          <w:rFonts w:ascii="Arial" w:hAnsi="Arial" w:cs="Arial"/>
          <w:sz w:val="20"/>
        </w:rPr>
      </w:pPr>
      <w:r w:rsidRPr="00633711">
        <w:rPr>
          <w:rFonts w:ascii="Arial" w:hAnsi="Arial" w:cs="Arial"/>
          <w:sz w:val="20"/>
        </w:rPr>
        <w:t>-</w:t>
      </w:r>
      <w:r w:rsidRPr="00633711">
        <w:rPr>
          <w:rFonts w:ascii="Arial" w:hAnsi="Arial" w:cs="Arial"/>
          <w:sz w:val="20"/>
        </w:rPr>
        <w:tab/>
        <w:t>Omzetsnelheid</w:t>
      </w:r>
      <w:r w:rsidR="00015281" w:rsidRPr="00633711">
        <w:rPr>
          <w:rFonts w:ascii="Arial" w:hAnsi="Arial" w:cs="Arial"/>
          <w:sz w:val="20"/>
        </w:rPr>
        <w:t xml:space="preserve"> =</w:t>
      </w:r>
      <w:r w:rsidRPr="00633711">
        <w:rPr>
          <w:rFonts w:ascii="Arial" w:hAnsi="Arial" w:cs="Arial"/>
          <w:sz w:val="20"/>
        </w:rPr>
        <w:t xml:space="preserve"> </w:t>
      </w:r>
      <w:r w:rsidR="00015281" w:rsidRPr="00633711">
        <w:rPr>
          <w:rFonts w:ascii="Arial" w:hAnsi="Arial" w:cs="Arial"/>
          <w:sz w:val="20"/>
        </w:rPr>
        <w:tab/>
      </w:r>
      <w:r w:rsidRPr="00633711">
        <w:rPr>
          <w:rFonts w:ascii="Arial" w:hAnsi="Arial" w:cs="Arial"/>
          <w:sz w:val="20"/>
        </w:rPr>
        <w:t xml:space="preserve">aantal afgeleverde varkens per </w:t>
      </w:r>
      <w:r w:rsidRPr="00633711">
        <w:rPr>
          <w:rFonts w:ascii="Arial" w:hAnsi="Arial" w:cs="Arial"/>
          <w:b/>
          <w:sz w:val="20"/>
        </w:rPr>
        <w:t>gemiddeld bezette</w:t>
      </w:r>
      <w:r w:rsidRPr="00633711">
        <w:rPr>
          <w:rFonts w:ascii="Arial" w:hAnsi="Arial" w:cs="Arial"/>
          <w:sz w:val="20"/>
        </w:rPr>
        <w:t xml:space="preserve"> plaats per jaar.</w:t>
      </w:r>
    </w:p>
    <w:p w:rsidR="00605A25" w:rsidRPr="00633711" w:rsidRDefault="00015281">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ind w:left="378"/>
        <w:rPr>
          <w:rFonts w:ascii="Arial" w:hAnsi="Arial" w:cs="Arial"/>
          <w:sz w:val="20"/>
        </w:rPr>
      </w:pPr>
      <w:r w:rsidRPr="00633711">
        <w:rPr>
          <w:rFonts w:ascii="Arial" w:hAnsi="Arial" w:cs="Arial"/>
          <w:sz w:val="20"/>
        </w:rPr>
        <w:tab/>
      </w:r>
      <w:r w:rsidRPr="00633711">
        <w:rPr>
          <w:rFonts w:ascii="Arial" w:hAnsi="Arial" w:cs="Arial"/>
          <w:sz w:val="20"/>
        </w:rPr>
        <w:tab/>
      </w:r>
      <w:r w:rsidR="0099026C" w:rsidRPr="00633711">
        <w:rPr>
          <w:rFonts w:ascii="Arial" w:hAnsi="Arial" w:cs="Arial"/>
          <w:sz w:val="20"/>
        </w:rPr>
        <w:t>of: aantal afgeleverd per gemiddeld aanwezig varken per jaar</w:t>
      </w:r>
    </w:p>
    <w:p w:rsidR="00605A25" w:rsidRPr="00633711" w:rsidRDefault="00015281">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ind w:left="378"/>
        <w:rPr>
          <w:rFonts w:ascii="Arial" w:hAnsi="Arial" w:cs="Arial"/>
          <w:sz w:val="20"/>
        </w:rPr>
      </w:pPr>
      <w:r w:rsidRPr="00633711">
        <w:rPr>
          <w:rFonts w:ascii="Arial" w:hAnsi="Arial" w:cs="Arial"/>
          <w:sz w:val="20"/>
        </w:rPr>
        <w:tab/>
      </w:r>
      <w:r w:rsidRPr="00633711">
        <w:rPr>
          <w:rFonts w:ascii="Arial" w:hAnsi="Arial" w:cs="Arial"/>
          <w:sz w:val="20"/>
        </w:rPr>
        <w:tab/>
      </w:r>
      <w:r w:rsidR="0099026C" w:rsidRPr="00633711">
        <w:rPr>
          <w:rFonts w:ascii="Arial" w:hAnsi="Arial" w:cs="Arial"/>
          <w:sz w:val="20"/>
        </w:rPr>
        <w:t>of: aantal afgeleverd per varkensjaar.</w:t>
      </w:r>
    </w:p>
    <w:p w:rsidR="00605A25" w:rsidRPr="00633711" w:rsidRDefault="0099026C" w:rsidP="0099026C">
      <w:pPr>
        <w:numPr>
          <w:ilvl w:val="0"/>
          <w:numId w:val="7"/>
        </w:num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633711">
        <w:rPr>
          <w:rFonts w:ascii="Arial" w:hAnsi="Arial" w:cs="Arial"/>
          <w:sz w:val="20"/>
        </w:rPr>
        <w:t>Omrekening geslacht gewicht (</w:t>
      </w:r>
      <w:proofErr w:type="spellStart"/>
      <w:r w:rsidRPr="00633711">
        <w:rPr>
          <w:rFonts w:ascii="Arial" w:hAnsi="Arial" w:cs="Arial"/>
          <w:sz w:val="20"/>
        </w:rPr>
        <w:t>g.g.</w:t>
      </w:r>
      <w:proofErr w:type="spellEnd"/>
      <w:r w:rsidRPr="00633711">
        <w:rPr>
          <w:rFonts w:ascii="Arial" w:hAnsi="Arial" w:cs="Arial"/>
          <w:sz w:val="20"/>
        </w:rPr>
        <w:t xml:space="preserve">) naar levend gewicht (l.g.): </w:t>
      </w:r>
      <w:r w:rsidRPr="00633711">
        <w:rPr>
          <w:rFonts w:ascii="Arial" w:hAnsi="Arial" w:cs="Arial"/>
          <w:b/>
          <w:sz w:val="20"/>
        </w:rPr>
        <w:t xml:space="preserve">factor </w:t>
      </w:r>
      <w:r w:rsidRPr="00633711">
        <w:rPr>
          <w:rFonts w:ascii="Arial" w:hAnsi="Arial" w:cs="Arial"/>
          <w:sz w:val="20"/>
        </w:rPr>
        <w:t>1,3 bij 83 kg. geslacht gewicht. Per kg. meer of minder cor</w:t>
      </w:r>
      <w:r w:rsidRPr="00633711">
        <w:rPr>
          <w:rFonts w:ascii="Arial" w:hAnsi="Arial" w:cs="Arial"/>
          <w:sz w:val="20"/>
        </w:rPr>
        <w:softHyphen/>
        <w:t>rigeren met 0,0025.</w:t>
      </w:r>
    </w:p>
    <w:p w:rsidR="003B693E" w:rsidRDefault="003B693E">
      <w:pPr>
        <w:spacing w:after="0" w:line="240" w:lineRule="auto"/>
        <w:rPr>
          <w:rFonts w:ascii="Arial" w:hAnsi="Arial" w:cs="Arial"/>
          <w:sz w:val="20"/>
        </w:rPr>
      </w:pPr>
      <w:r>
        <w:rPr>
          <w:rFonts w:ascii="Arial" w:hAnsi="Arial" w:cs="Arial"/>
          <w:sz w:val="20"/>
        </w:rPr>
        <w:br w:type="page"/>
      </w:r>
    </w:p>
    <w:p w:rsidR="00605A25" w:rsidRPr="00463F4D"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Tabel 2.1 relatie geslacht gewicht, omrekeningsfactor</w:t>
      </w:r>
    </w:p>
    <w:p w:rsidR="00605A25" w:rsidRPr="00463F4D" w:rsidRDefault="00605A25">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ind w:firstLine="378"/>
        <w:rPr>
          <w:rFonts w:ascii="Arial" w:hAnsi="Arial" w:cs="Arial"/>
          <w:sz w:val="20"/>
        </w:rPr>
      </w:pP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42"/>
        <w:gridCol w:w="1645"/>
      </w:tblGrid>
      <w:tr w:rsidR="00605A25" w:rsidRPr="00463F4D">
        <w:tc>
          <w:tcPr>
            <w:tcW w:w="1542" w:type="dxa"/>
            <w:tcBorders>
              <w:top w:val="double" w:sz="7" w:space="0" w:color="000000"/>
              <w:left w:val="double" w:sz="7" w:space="0" w:color="000000"/>
              <w:bottom w:val="double" w:sz="7" w:space="0" w:color="000000"/>
              <w:right w:val="single" w:sz="7" w:space="0" w:color="000000"/>
            </w:tcBorders>
          </w:tcPr>
          <w:p w:rsidR="00605A25" w:rsidRPr="00463F4D" w:rsidRDefault="00605A25">
            <w:pPr>
              <w:spacing w:line="120" w:lineRule="exact"/>
              <w:rPr>
                <w:rFonts w:ascii="Arial" w:hAnsi="Arial" w:cs="Arial"/>
                <w:sz w:val="20"/>
              </w:rPr>
            </w:pPr>
          </w:p>
          <w:p w:rsidR="00605A25" w:rsidRPr="00463F4D" w:rsidRDefault="0099026C">
            <w:pPr>
              <w:tabs>
                <w:tab w:val="center" w:pos="651"/>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ab/>
              <w:t>75</w:t>
            </w:r>
          </w:p>
          <w:p w:rsidR="00605A25" w:rsidRPr="00463F4D" w:rsidRDefault="0099026C">
            <w:pPr>
              <w:tabs>
                <w:tab w:val="center" w:pos="651"/>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ab/>
              <w:t>76</w:t>
            </w:r>
          </w:p>
          <w:p w:rsidR="00605A25" w:rsidRPr="00463F4D" w:rsidRDefault="0099026C">
            <w:pPr>
              <w:tabs>
                <w:tab w:val="center" w:pos="651"/>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ab/>
              <w:t>77</w:t>
            </w:r>
          </w:p>
          <w:p w:rsidR="00605A25" w:rsidRPr="00463F4D" w:rsidRDefault="0099026C">
            <w:pPr>
              <w:tabs>
                <w:tab w:val="center" w:pos="651"/>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ab/>
              <w:t>78</w:t>
            </w:r>
          </w:p>
          <w:p w:rsidR="00605A25" w:rsidRPr="00463F4D" w:rsidRDefault="0099026C">
            <w:pPr>
              <w:tabs>
                <w:tab w:val="center" w:pos="651"/>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ab/>
              <w:t>79</w:t>
            </w:r>
          </w:p>
          <w:p w:rsidR="00605A25" w:rsidRPr="00463F4D" w:rsidRDefault="0099026C">
            <w:pPr>
              <w:tabs>
                <w:tab w:val="center" w:pos="651"/>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ab/>
              <w:t>80</w:t>
            </w:r>
          </w:p>
          <w:p w:rsidR="00605A25" w:rsidRPr="00463F4D" w:rsidRDefault="0099026C">
            <w:pPr>
              <w:tabs>
                <w:tab w:val="center" w:pos="651"/>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ab/>
              <w:t>81</w:t>
            </w:r>
          </w:p>
          <w:p w:rsidR="00605A25" w:rsidRPr="00463F4D" w:rsidRDefault="0099026C">
            <w:pPr>
              <w:tabs>
                <w:tab w:val="center" w:pos="651"/>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ab/>
              <w:t>82</w:t>
            </w:r>
          </w:p>
          <w:p w:rsidR="00605A25" w:rsidRPr="00463F4D" w:rsidRDefault="0099026C">
            <w:pPr>
              <w:tabs>
                <w:tab w:val="center" w:pos="651"/>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ab/>
              <w:t>83</w:t>
            </w:r>
          </w:p>
          <w:p w:rsidR="00605A25" w:rsidRPr="00463F4D" w:rsidRDefault="0099026C">
            <w:pPr>
              <w:tabs>
                <w:tab w:val="center" w:pos="651"/>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ab/>
              <w:t>84</w:t>
            </w:r>
          </w:p>
          <w:p w:rsidR="00605A25" w:rsidRPr="00463F4D" w:rsidRDefault="0099026C">
            <w:pPr>
              <w:tabs>
                <w:tab w:val="center" w:pos="651"/>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ab/>
              <w:t>85</w:t>
            </w:r>
          </w:p>
          <w:p w:rsidR="00605A25" w:rsidRPr="00463F4D" w:rsidRDefault="0099026C">
            <w:pPr>
              <w:tabs>
                <w:tab w:val="center" w:pos="651"/>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ab/>
              <w:t>86</w:t>
            </w:r>
          </w:p>
          <w:p w:rsidR="00605A25" w:rsidRPr="00463F4D" w:rsidRDefault="0099026C">
            <w:pPr>
              <w:tabs>
                <w:tab w:val="center" w:pos="651"/>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ab/>
              <w:t>87</w:t>
            </w:r>
          </w:p>
          <w:p w:rsidR="00605A25" w:rsidRPr="00463F4D" w:rsidRDefault="0099026C">
            <w:pPr>
              <w:tabs>
                <w:tab w:val="center" w:pos="651"/>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ab/>
              <w:t>88</w:t>
            </w:r>
          </w:p>
          <w:p w:rsidR="00605A25" w:rsidRPr="00463F4D" w:rsidRDefault="0099026C">
            <w:pPr>
              <w:tabs>
                <w:tab w:val="center" w:pos="651"/>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ab/>
              <w:t>89</w:t>
            </w:r>
          </w:p>
          <w:p w:rsidR="00605A25" w:rsidRPr="00463F4D" w:rsidRDefault="0099026C">
            <w:pPr>
              <w:tabs>
                <w:tab w:val="center" w:pos="651"/>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r w:rsidRPr="00463F4D">
              <w:rPr>
                <w:rFonts w:ascii="Arial" w:hAnsi="Arial" w:cs="Arial"/>
                <w:sz w:val="20"/>
              </w:rPr>
              <w:tab/>
              <w:t>90</w:t>
            </w:r>
          </w:p>
          <w:p w:rsidR="00605A25" w:rsidRPr="00463F4D"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88" w:lineRule="exact"/>
              <w:jc w:val="center"/>
              <w:rPr>
                <w:rFonts w:ascii="Arial" w:hAnsi="Arial" w:cs="Arial"/>
                <w:sz w:val="20"/>
              </w:rPr>
            </w:pPr>
            <w:r w:rsidRPr="00463F4D">
              <w:rPr>
                <w:rFonts w:ascii="Arial" w:hAnsi="Arial" w:cs="Arial"/>
                <w:sz w:val="20"/>
              </w:rPr>
              <w:t>91</w:t>
            </w:r>
          </w:p>
          <w:p w:rsidR="00605A25" w:rsidRPr="00463F4D" w:rsidRDefault="0099026C">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88" w:lineRule="exact"/>
              <w:jc w:val="center"/>
              <w:rPr>
                <w:rFonts w:ascii="Arial" w:hAnsi="Arial" w:cs="Arial"/>
                <w:sz w:val="20"/>
              </w:rPr>
            </w:pPr>
            <w:r w:rsidRPr="00463F4D">
              <w:rPr>
                <w:rFonts w:ascii="Arial" w:hAnsi="Arial" w:cs="Arial"/>
                <w:sz w:val="20"/>
              </w:rPr>
              <w:t>92</w:t>
            </w:r>
          </w:p>
        </w:tc>
        <w:tc>
          <w:tcPr>
            <w:tcW w:w="1645" w:type="dxa"/>
            <w:tcBorders>
              <w:top w:val="double" w:sz="7" w:space="0" w:color="000000"/>
              <w:left w:val="single" w:sz="7" w:space="0" w:color="000000"/>
              <w:bottom w:val="double" w:sz="7" w:space="0" w:color="000000"/>
              <w:right w:val="double" w:sz="7" w:space="0" w:color="000000"/>
            </w:tcBorders>
          </w:tcPr>
          <w:p w:rsidR="00605A25" w:rsidRPr="00463F4D" w:rsidRDefault="00605A25">
            <w:pPr>
              <w:spacing w:line="120" w:lineRule="exact"/>
              <w:rPr>
                <w:rFonts w:ascii="Arial" w:hAnsi="Arial" w:cs="Arial"/>
                <w:sz w:val="20"/>
              </w:rPr>
            </w:pPr>
          </w:p>
          <w:p w:rsidR="00605A25" w:rsidRPr="00463F4D" w:rsidRDefault="0099026C">
            <w:pPr>
              <w:tabs>
                <w:tab w:val="left" w:pos="-1440"/>
                <w:tab w:val="left" w:pos="-720"/>
                <w:tab w:val="left" w:pos="0"/>
                <w:tab w:val="decimal" w:pos="474"/>
                <w:tab w:val="left" w:pos="1440"/>
              </w:tabs>
              <w:spacing w:line="388" w:lineRule="exact"/>
              <w:rPr>
                <w:rFonts w:ascii="Arial" w:hAnsi="Arial" w:cs="Arial"/>
                <w:sz w:val="20"/>
              </w:rPr>
            </w:pPr>
            <w:r w:rsidRPr="00463F4D">
              <w:rPr>
                <w:rFonts w:ascii="Arial" w:hAnsi="Arial" w:cs="Arial"/>
                <w:sz w:val="20"/>
              </w:rPr>
              <w:t>1,32</w:t>
            </w:r>
          </w:p>
          <w:p w:rsidR="00605A25" w:rsidRPr="00463F4D" w:rsidRDefault="0099026C">
            <w:pPr>
              <w:tabs>
                <w:tab w:val="left" w:pos="-1440"/>
                <w:tab w:val="left" w:pos="-720"/>
                <w:tab w:val="left" w:pos="0"/>
                <w:tab w:val="decimal" w:pos="474"/>
                <w:tab w:val="left" w:pos="1440"/>
              </w:tabs>
              <w:spacing w:line="388" w:lineRule="exact"/>
              <w:rPr>
                <w:rFonts w:ascii="Arial" w:hAnsi="Arial" w:cs="Arial"/>
                <w:sz w:val="20"/>
              </w:rPr>
            </w:pPr>
            <w:r w:rsidRPr="00463F4D">
              <w:rPr>
                <w:rFonts w:ascii="Arial" w:hAnsi="Arial" w:cs="Arial"/>
                <w:sz w:val="20"/>
              </w:rPr>
              <w:t>1,3175</w:t>
            </w:r>
          </w:p>
          <w:p w:rsidR="00605A25" w:rsidRPr="00463F4D" w:rsidRDefault="0099026C">
            <w:pPr>
              <w:tabs>
                <w:tab w:val="left" w:pos="-1440"/>
                <w:tab w:val="left" w:pos="-720"/>
                <w:tab w:val="left" w:pos="0"/>
                <w:tab w:val="decimal" w:pos="474"/>
                <w:tab w:val="left" w:pos="1440"/>
              </w:tabs>
              <w:spacing w:line="388" w:lineRule="exact"/>
              <w:rPr>
                <w:rFonts w:ascii="Arial" w:hAnsi="Arial" w:cs="Arial"/>
                <w:sz w:val="20"/>
              </w:rPr>
            </w:pPr>
            <w:r w:rsidRPr="00463F4D">
              <w:rPr>
                <w:rFonts w:ascii="Arial" w:hAnsi="Arial" w:cs="Arial"/>
                <w:sz w:val="20"/>
              </w:rPr>
              <w:t>1,315</w:t>
            </w:r>
          </w:p>
          <w:p w:rsidR="00605A25" w:rsidRPr="00463F4D" w:rsidRDefault="0099026C">
            <w:pPr>
              <w:tabs>
                <w:tab w:val="left" w:pos="-1440"/>
                <w:tab w:val="left" w:pos="-720"/>
                <w:tab w:val="left" w:pos="0"/>
                <w:tab w:val="decimal" w:pos="474"/>
                <w:tab w:val="left" w:pos="1440"/>
              </w:tabs>
              <w:spacing w:line="388" w:lineRule="exact"/>
              <w:rPr>
                <w:rFonts w:ascii="Arial" w:hAnsi="Arial" w:cs="Arial"/>
                <w:sz w:val="20"/>
              </w:rPr>
            </w:pPr>
            <w:r w:rsidRPr="00463F4D">
              <w:rPr>
                <w:rFonts w:ascii="Arial" w:hAnsi="Arial" w:cs="Arial"/>
                <w:sz w:val="20"/>
              </w:rPr>
              <w:t>1,3125</w:t>
            </w:r>
          </w:p>
          <w:p w:rsidR="00605A25" w:rsidRPr="00463F4D" w:rsidRDefault="0099026C">
            <w:pPr>
              <w:tabs>
                <w:tab w:val="left" w:pos="-1440"/>
                <w:tab w:val="left" w:pos="-720"/>
                <w:tab w:val="left" w:pos="0"/>
                <w:tab w:val="decimal" w:pos="474"/>
                <w:tab w:val="left" w:pos="1440"/>
              </w:tabs>
              <w:spacing w:line="388" w:lineRule="exact"/>
              <w:rPr>
                <w:rFonts w:ascii="Arial" w:hAnsi="Arial" w:cs="Arial"/>
                <w:sz w:val="20"/>
              </w:rPr>
            </w:pPr>
            <w:r w:rsidRPr="00463F4D">
              <w:rPr>
                <w:rFonts w:ascii="Arial" w:hAnsi="Arial" w:cs="Arial"/>
                <w:sz w:val="20"/>
              </w:rPr>
              <w:t>1,31</w:t>
            </w:r>
          </w:p>
          <w:p w:rsidR="00605A25" w:rsidRPr="00463F4D" w:rsidRDefault="0099026C">
            <w:pPr>
              <w:tabs>
                <w:tab w:val="left" w:pos="-1440"/>
                <w:tab w:val="left" w:pos="-720"/>
                <w:tab w:val="left" w:pos="0"/>
                <w:tab w:val="decimal" w:pos="474"/>
                <w:tab w:val="left" w:pos="1440"/>
              </w:tabs>
              <w:spacing w:line="388" w:lineRule="exact"/>
              <w:rPr>
                <w:rFonts w:ascii="Arial" w:hAnsi="Arial" w:cs="Arial"/>
                <w:sz w:val="20"/>
              </w:rPr>
            </w:pPr>
            <w:r w:rsidRPr="00463F4D">
              <w:rPr>
                <w:rFonts w:ascii="Arial" w:hAnsi="Arial" w:cs="Arial"/>
                <w:sz w:val="20"/>
              </w:rPr>
              <w:t>1,3075</w:t>
            </w:r>
          </w:p>
          <w:p w:rsidR="00605A25" w:rsidRPr="00463F4D" w:rsidRDefault="0099026C">
            <w:pPr>
              <w:tabs>
                <w:tab w:val="left" w:pos="-1440"/>
                <w:tab w:val="left" w:pos="-720"/>
                <w:tab w:val="left" w:pos="0"/>
                <w:tab w:val="decimal" w:pos="474"/>
                <w:tab w:val="left" w:pos="1440"/>
              </w:tabs>
              <w:spacing w:line="388" w:lineRule="exact"/>
              <w:rPr>
                <w:rFonts w:ascii="Arial" w:hAnsi="Arial" w:cs="Arial"/>
                <w:sz w:val="20"/>
              </w:rPr>
            </w:pPr>
            <w:r w:rsidRPr="00463F4D">
              <w:rPr>
                <w:rFonts w:ascii="Arial" w:hAnsi="Arial" w:cs="Arial"/>
                <w:sz w:val="20"/>
              </w:rPr>
              <w:t>1,305</w:t>
            </w:r>
          </w:p>
          <w:p w:rsidR="00605A25" w:rsidRPr="00463F4D" w:rsidRDefault="0099026C">
            <w:pPr>
              <w:tabs>
                <w:tab w:val="left" w:pos="-1440"/>
                <w:tab w:val="left" w:pos="-720"/>
                <w:tab w:val="left" w:pos="0"/>
                <w:tab w:val="decimal" w:pos="474"/>
                <w:tab w:val="left" w:pos="1440"/>
              </w:tabs>
              <w:spacing w:line="388" w:lineRule="exact"/>
              <w:rPr>
                <w:rFonts w:ascii="Arial" w:hAnsi="Arial" w:cs="Arial"/>
                <w:sz w:val="20"/>
              </w:rPr>
            </w:pPr>
            <w:r w:rsidRPr="00463F4D">
              <w:rPr>
                <w:rFonts w:ascii="Arial" w:hAnsi="Arial" w:cs="Arial"/>
                <w:sz w:val="20"/>
              </w:rPr>
              <w:t>1,3025</w:t>
            </w:r>
          </w:p>
          <w:p w:rsidR="00605A25" w:rsidRPr="00463F4D" w:rsidRDefault="0099026C">
            <w:pPr>
              <w:tabs>
                <w:tab w:val="left" w:pos="-1440"/>
                <w:tab w:val="left" w:pos="-720"/>
                <w:tab w:val="left" w:pos="0"/>
                <w:tab w:val="decimal" w:pos="474"/>
                <w:tab w:val="left" w:pos="1440"/>
              </w:tabs>
              <w:spacing w:line="388" w:lineRule="exact"/>
              <w:rPr>
                <w:rFonts w:ascii="Arial" w:hAnsi="Arial" w:cs="Arial"/>
                <w:sz w:val="20"/>
              </w:rPr>
            </w:pPr>
            <w:r w:rsidRPr="00463F4D">
              <w:rPr>
                <w:rFonts w:ascii="Arial" w:hAnsi="Arial" w:cs="Arial"/>
                <w:sz w:val="20"/>
              </w:rPr>
              <w:t>1,3</w:t>
            </w:r>
          </w:p>
          <w:p w:rsidR="00605A25" w:rsidRPr="00463F4D" w:rsidRDefault="0099026C">
            <w:pPr>
              <w:tabs>
                <w:tab w:val="left" w:pos="-1440"/>
                <w:tab w:val="left" w:pos="-720"/>
                <w:tab w:val="left" w:pos="0"/>
                <w:tab w:val="decimal" w:pos="474"/>
                <w:tab w:val="left" w:pos="1440"/>
              </w:tabs>
              <w:spacing w:line="388" w:lineRule="exact"/>
              <w:rPr>
                <w:rFonts w:ascii="Arial" w:hAnsi="Arial" w:cs="Arial"/>
                <w:sz w:val="20"/>
              </w:rPr>
            </w:pPr>
            <w:r w:rsidRPr="00463F4D">
              <w:rPr>
                <w:rFonts w:ascii="Arial" w:hAnsi="Arial" w:cs="Arial"/>
                <w:sz w:val="20"/>
              </w:rPr>
              <w:t>1,2975</w:t>
            </w:r>
          </w:p>
          <w:p w:rsidR="00605A25" w:rsidRPr="00463F4D" w:rsidRDefault="0099026C">
            <w:pPr>
              <w:tabs>
                <w:tab w:val="left" w:pos="-1440"/>
                <w:tab w:val="left" w:pos="-720"/>
                <w:tab w:val="left" w:pos="0"/>
                <w:tab w:val="decimal" w:pos="474"/>
                <w:tab w:val="left" w:pos="1440"/>
              </w:tabs>
              <w:spacing w:line="388" w:lineRule="exact"/>
              <w:rPr>
                <w:rFonts w:ascii="Arial" w:hAnsi="Arial" w:cs="Arial"/>
                <w:sz w:val="20"/>
              </w:rPr>
            </w:pPr>
            <w:r w:rsidRPr="00463F4D">
              <w:rPr>
                <w:rFonts w:ascii="Arial" w:hAnsi="Arial" w:cs="Arial"/>
                <w:sz w:val="20"/>
              </w:rPr>
              <w:t>1,295</w:t>
            </w:r>
          </w:p>
          <w:p w:rsidR="00605A25" w:rsidRPr="00463F4D" w:rsidRDefault="0099026C">
            <w:pPr>
              <w:tabs>
                <w:tab w:val="left" w:pos="-1440"/>
                <w:tab w:val="left" w:pos="-720"/>
                <w:tab w:val="left" w:pos="0"/>
                <w:tab w:val="decimal" w:pos="474"/>
                <w:tab w:val="left" w:pos="1440"/>
              </w:tabs>
              <w:spacing w:line="388" w:lineRule="exact"/>
              <w:rPr>
                <w:rFonts w:ascii="Arial" w:hAnsi="Arial" w:cs="Arial"/>
                <w:sz w:val="20"/>
              </w:rPr>
            </w:pPr>
            <w:r w:rsidRPr="00463F4D">
              <w:rPr>
                <w:rFonts w:ascii="Arial" w:hAnsi="Arial" w:cs="Arial"/>
                <w:sz w:val="20"/>
              </w:rPr>
              <w:t>1,2925</w:t>
            </w:r>
          </w:p>
          <w:p w:rsidR="00605A25" w:rsidRPr="00463F4D" w:rsidRDefault="0099026C">
            <w:pPr>
              <w:tabs>
                <w:tab w:val="left" w:pos="-1440"/>
                <w:tab w:val="left" w:pos="-720"/>
                <w:tab w:val="left" w:pos="0"/>
                <w:tab w:val="decimal" w:pos="474"/>
                <w:tab w:val="left" w:pos="1440"/>
              </w:tabs>
              <w:spacing w:line="388" w:lineRule="exact"/>
              <w:rPr>
                <w:rFonts w:ascii="Arial" w:hAnsi="Arial" w:cs="Arial"/>
                <w:sz w:val="20"/>
              </w:rPr>
            </w:pPr>
            <w:r w:rsidRPr="00463F4D">
              <w:rPr>
                <w:rFonts w:ascii="Arial" w:hAnsi="Arial" w:cs="Arial"/>
                <w:sz w:val="20"/>
              </w:rPr>
              <w:t>1,29</w:t>
            </w:r>
          </w:p>
          <w:p w:rsidR="00605A25" w:rsidRPr="00463F4D" w:rsidRDefault="0099026C">
            <w:pPr>
              <w:tabs>
                <w:tab w:val="left" w:pos="-1440"/>
                <w:tab w:val="left" w:pos="-720"/>
                <w:tab w:val="left" w:pos="0"/>
                <w:tab w:val="decimal" w:pos="474"/>
                <w:tab w:val="left" w:pos="1440"/>
              </w:tabs>
              <w:spacing w:line="388" w:lineRule="exact"/>
              <w:rPr>
                <w:rFonts w:ascii="Arial" w:hAnsi="Arial" w:cs="Arial"/>
                <w:sz w:val="20"/>
              </w:rPr>
            </w:pPr>
            <w:r w:rsidRPr="00463F4D">
              <w:rPr>
                <w:rFonts w:ascii="Arial" w:hAnsi="Arial" w:cs="Arial"/>
                <w:sz w:val="20"/>
              </w:rPr>
              <w:t>1,2875</w:t>
            </w:r>
          </w:p>
          <w:p w:rsidR="00605A25" w:rsidRPr="00463F4D" w:rsidRDefault="0099026C">
            <w:pPr>
              <w:tabs>
                <w:tab w:val="left" w:pos="-1440"/>
                <w:tab w:val="left" w:pos="-720"/>
                <w:tab w:val="left" w:pos="0"/>
                <w:tab w:val="decimal" w:pos="474"/>
                <w:tab w:val="left" w:pos="1440"/>
              </w:tabs>
              <w:spacing w:line="388" w:lineRule="exact"/>
              <w:rPr>
                <w:rFonts w:ascii="Arial" w:hAnsi="Arial" w:cs="Arial"/>
                <w:sz w:val="20"/>
              </w:rPr>
            </w:pPr>
            <w:r w:rsidRPr="00463F4D">
              <w:rPr>
                <w:rFonts w:ascii="Arial" w:hAnsi="Arial" w:cs="Arial"/>
                <w:sz w:val="20"/>
              </w:rPr>
              <w:t>1,285</w:t>
            </w:r>
          </w:p>
          <w:p w:rsidR="00605A25" w:rsidRPr="00463F4D" w:rsidRDefault="0099026C">
            <w:pPr>
              <w:tabs>
                <w:tab w:val="left" w:pos="-1440"/>
                <w:tab w:val="left" w:pos="-720"/>
                <w:tab w:val="left" w:pos="0"/>
                <w:tab w:val="decimal" w:pos="474"/>
                <w:tab w:val="left" w:pos="1440"/>
              </w:tabs>
              <w:spacing w:after="58" w:line="388" w:lineRule="exact"/>
              <w:rPr>
                <w:rFonts w:ascii="Arial" w:hAnsi="Arial" w:cs="Arial"/>
                <w:sz w:val="20"/>
              </w:rPr>
            </w:pPr>
            <w:r w:rsidRPr="00463F4D">
              <w:rPr>
                <w:rFonts w:ascii="Arial" w:hAnsi="Arial" w:cs="Arial"/>
                <w:sz w:val="20"/>
              </w:rPr>
              <w:t>1,2825</w:t>
            </w:r>
          </w:p>
          <w:p w:rsidR="00605A25" w:rsidRPr="00463F4D" w:rsidRDefault="0099026C">
            <w:pPr>
              <w:tabs>
                <w:tab w:val="left" w:pos="-1440"/>
                <w:tab w:val="left" w:pos="-720"/>
                <w:tab w:val="left" w:pos="0"/>
                <w:tab w:val="decimal" w:pos="474"/>
                <w:tab w:val="left" w:pos="1440"/>
              </w:tabs>
              <w:spacing w:after="58" w:line="388" w:lineRule="exact"/>
              <w:rPr>
                <w:rFonts w:ascii="Arial" w:hAnsi="Arial" w:cs="Arial"/>
                <w:sz w:val="20"/>
              </w:rPr>
            </w:pPr>
            <w:r w:rsidRPr="00463F4D">
              <w:rPr>
                <w:rFonts w:ascii="Arial" w:hAnsi="Arial" w:cs="Arial"/>
                <w:sz w:val="20"/>
              </w:rPr>
              <w:t>1,2800</w:t>
            </w:r>
          </w:p>
          <w:p w:rsidR="00605A25" w:rsidRPr="00463F4D" w:rsidRDefault="0099026C">
            <w:pPr>
              <w:tabs>
                <w:tab w:val="left" w:pos="-1440"/>
                <w:tab w:val="left" w:pos="-720"/>
                <w:tab w:val="left" w:pos="0"/>
                <w:tab w:val="decimal" w:pos="474"/>
                <w:tab w:val="left" w:pos="1440"/>
              </w:tabs>
              <w:spacing w:after="58" w:line="388" w:lineRule="exact"/>
              <w:rPr>
                <w:rFonts w:ascii="Arial" w:hAnsi="Arial" w:cs="Arial"/>
                <w:sz w:val="20"/>
              </w:rPr>
            </w:pPr>
            <w:r w:rsidRPr="00463F4D">
              <w:rPr>
                <w:rFonts w:ascii="Arial" w:hAnsi="Arial" w:cs="Arial"/>
                <w:sz w:val="20"/>
              </w:rPr>
              <w:t>1,2775</w:t>
            </w:r>
          </w:p>
        </w:tc>
      </w:tr>
    </w:tbl>
    <w:p w:rsidR="007E6AF1" w:rsidRPr="00463F4D" w:rsidRDefault="007E6AF1">
      <w:pPr>
        <w:tabs>
          <w:tab w:val="left" w:pos="-1440"/>
          <w:tab w:val="left" w:pos="-720"/>
          <w:tab w:val="left" w:pos="0"/>
          <w:tab w:val="decimal" w:pos="474"/>
          <w:tab w:val="left" w:pos="1440"/>
        </w:tabs>
        <w:spacing w:line="388" w:lineRule="exact"/>
        <w:rPr>
          <w:rFonts w:ascii="Arial" w:hAnsi="Arial" w:cs="Arial"/>
          <w:sz w:val="20"/>
        </w:rPr>
      </w:pPr>
    </w:p>
    <w:p w:rsidR="00605A25" w:rsidRPr="00463F4D" w:rsidRDefault="0099026C">
      <w:pPr>
        <w:tabs>
          <w:tab w:val="left" w:pos="-1440"/>
          <w:tab w:val="left" w:pos="-720"/>
          <w:tab w:val="left" w:pos="0"/>
          <w:tab w:val="left" w:pos="378"/>
          <w:tab w:val="left" w:pos="1440"/>
          <w:tab w:val="left" w:pos="2160"/>
          <w:tab w:val="left" w:pos="2880"/>
          <w:tab w:val="left" w:pos="3724"/>
          <w:tab w:val="left" w:pos="3990"/>
          <w:tab w:val="left" w:pos="4122"/>
        </w:tabs>
        <w:spacing w:line="388" w:lineRule="exact"/>
        <w:rPr>
          <w:rFonts w:ascii="Arial" w:hAnsi="Arial" w:cs="Arial"/>
          <w:sz w:val="20"/>
        </w:rPr>
      </w:pPr>
      <w:r w:rsidRPr="00463F4D">
        <w:rPr>
          <w:rFonts w:ascii="Arial" w:hAnsi="Arial" w:cs="Arial"/>
          <w:sz w:val="20"/>
        </w:rPr>
        <w:t>Bijvoorbeeld:</w:t>
      </w:r>
      <w:r w:rsidRPr="00463F4D">
        <w:rPr>
          <w:rFonts w:ascii="Arial" w:hAnsi="Arial" w:cs="Arial"/>
          <w:sz w:val="20"/>
        </w:rPr>
        <w:tab/>
        <w:t xml:space="preserve">groei per dag      </w:t>
      </w:r>
      <w:r w:rsidRPr="00463F4D">
        <w:rPr>
          <w:rFonts w:ascii="Arial" w:hAnsi="Arial" w:cs="Arial"/>
          <w:sz w:val="20"/>
        </w:rPr>
        <w:tab/>
        <w:t>:</w:t>
      </w:r>
      <w:r w:rsidRPr="00463F4D">
        <w:rPr>
          <w:rFonts w:ascii="Arial" w:hAnsi="Arial" w:cs="Arial"/>
          <w:sz w:val="20"/>
        </w:rPr>
        <w:tab/>
        <w:t>7</w:t>
      </w:r>
      <w:r w:rsidR="007E6AF1" w:rsidRPr="00463F4D">
        <w:rPr>
          <w:rFonts w:ascii="Arial" w:hAnsi="Arial" w:cs="Arial"/>
          <w:sz w:val="20"/>
        </w:rPr>
        <w:t>9</w:t>
      </w:r>
      <w:r w:rsidR="00C76768" w:rsidRPr="00463F4D">
        <w:rPr>
          <w:rFonts w:ascii="Arial" w:hAnsi="Arial" w:cs="Arial"/>
          <w:sz w:val="20"/>
        </w:rPr>
        <w:t>5</w:t>
      </w:r>
      <w:r w:rsidRPr="00463F4D">
        <w:rPr>
          <w:rFonts w:ascii="Arial" w:hAnsi="Arial" w:cs="Arial"/>
          <w:sz w:val="20"/>
        </w:rPr>
        <w:t xml:space="preserve"> gram</w:t>
      </w:r>
    </w:p>
    <w:p w:rsidR="00605A25" w:rsidRPr="00463F4D" w:rsidRDefault="00015281">
      <w:pPr>
        <w:tabs>
          <w:tab w:val="left" w:pos="-1440"/>
          <w:tab w:val="left" w:pos="-720"/>
          <w:tab w:val="left" w:pos="0"/>
          <w:tab w:val="left" w:pos="378"/>
          <w:tab w:val="left" w:pos="1440"/>
          <w:tab w:val="left" w:pos="2160"/>
          <w:tab w:val="left" w:pos="2880"/>
          <w:tab w:val="left" w:pos="3724"/>
          <w:tab w:val="left" w:pos="3990"/>
          <w:tab w:val="left" w:pos="4122"/>
        </w:tabs>
        <w:spacing w:line="388" w:lineRule="exact"/>
        <w:ind w:firstLine="1440"/>
        <w:rPr>
          <w:rFonts w:ascii="Arial" w:hAnsi="Arial" w:cs="Arial"/>
          <w:sz w:val="20"/>
        </w:rPr>
      </w:pPr>
      <w:r w:rsidRPr="00463F4D">
        <w:rPr>
          <w:rFonts w:ascii="Arial" w:hAnsi="Arial" w:cs="Arial"/>
          <w:sz w:val="20"/>
        </w:rPr>
        <w:t>aankoop</w:t>
      </w:r>
      <w:r w:rsidR="007E6AF1" w:rsidRPr="00463F4D">
        <w:rPr>
          <w:rFonts w:ascii="Arial" w:hAnsi="Arial" w:cs="Arial"/>
          <w:sz w:val="20"/>
        </w:rPr>
        <w:t xml:space="preserve"> gewicht</w:t>
      </w:r>
      <w:r w:rsidR="007E6AF1" w:rsidRPr="00463F4D">
        <w:rPr>
          <w:rFonts w:ascii="Arial" w:hAnsi="Arial" w:cs="Arial"/>
          <w:sz w:val="20"/>
        </w:rPr>
        <w:tab/>
        <w:t>:</w:t>
      </w:r>
      <w:r w:rsidR="007E6AF1" w:rsidRPr="00463F4D">
        <w:rPr>
          <w:rFonts w:ascii="Arial" w:hAnsi="Arial" w:cs="Arial"/>
          <w:sz w:val="20"/>
        </w:rPr>
        <w:tab/>
      </w:r>
      <w:r w:rsidR="007E6AF1" w:rsidRPr="00463F4D">
        <w:rPr>
          <w:rFonts w:ascii="Arial" w:hAnsi="Arial" w:cs="Arial"/>
          <w:sz w:val="20"/>
        </w:rPr>
        <w:tab/>
        <w:t>25</w:t>
      </w:r>
      <w:r w:rsidR="0099026C" w:rsidRPr="00463F4D">
        <w:rPr>
          <w:rFonts w:ascii="Arial" w:hAnsi="Arial" w:cs="Arial"/>
          <w:sz w:val="20"/>
        </w:rPr>
        <w:t xml:space="preserve"> kg</w:t>
      </w:r>
    </w:p>
    <w:p w:rsidR="00605A25" w:rsidRPr="00463F4D" w:rsidRDefault="0099026C">
      <w:pPr>
        <w:tabs>
          <w:tab w:val="left" w:pos="-1440"/>
          <w:tab w:val="left" w:pos="-720"/>
          <w:tab w:val="left" w:pos="0"/>
          <w:tab w:val="left" w:pos="378"/>
          <w:tab w:val="left" w:pos="1440"/>
          <w:tab w:val="left" w:pos="2160"/>
          <w:tab w:val="left" w:pos="2880"/>
          <w:tab w:val="left" w:pos="3724"/>
          <w:tab w:val="left" w:pos="3990"/>
          <w:tab w:val="left" w:pos="4122"/>
        </w:tabs>
        <w:spacing w:line="388" w:lineRule="exact"/>
        <w:ind w:firstLine="1440"/>
        <w:rPr>
          <w:rFonts w:ascii="Arial" w:hAnsi="Arial" w:cs="Arial"/>
          <w:sz w:val="20"/>
        </w:rPr>
      </w:pPr>
      <w:r w:rsidRPr="00463F4D">
        <w:rPr>
          <w:rFonts w:ascii="Arial" w:hAnsi="Arial" w:cs="Arial"/>
          <w:sz w:val="20"/>
        </w:rPr>
        <w:t>geslacht gewicht</w:t>
      </w:r>
      <w:r w:rsidRPr="00463F4D">
        <w:rPr>
          <w:rFonts w:ascii="Arial" w:hAnsi="Arial" w:cs="Arial"/>
          <w:sz w:val="20"/>
        </w:rPr>
        <w:tab/>
        <w:t>:</w:t>
      </w:r>
      <w:r w:rsidRPr="00463F4D">
        <w:rPr>
          <w:rFonts w:ascii="Arial" w:hAnsi="Arial" w:cs="Arial"/>
          <w:sz w:val="20"/>
        </w:rPr>
        <w:tab/>
      </w:r>
      <w:r w:rsidRPr="00463F4D">
        <w:rPr>
          <w:rFonts w:ascii="Arial" w:hAnsi="Arial" w:cs="Arial"/>
          <w:sz w:val="20"/>
        </w:rPr>
        <w:tab/>
      </w:r>
      <w:r w:rsidR="002429A1" w:rsidRPr="00463F4D">
        <w:rPr>
          <w:rFonts w:ascii="Arial" w:hAnsi="Arial" w:cs="Arial"/>
          <w:sz w:val="20"/>
        </w:rPr>
        <w:t>92</w:t>
      </w:r>
      <w:r w:rsidRPr="00463F4D">
        <w:rPr>
          <w:rFonts w:ascii="Arial" w:hAnsi="Arial" w:cs="Arial"/>
          <w:sz w:val="20"/>
        </w:rPr>
        <w:t xml:space="preserve"> kg</w:t>
      </w:r>
    </w:p>
    <w:p w:rsidR="00605A25" w:rsidRPr="00463F4D" w:rsidRDefault="0099026C">
      <w:pPr>
        <w:tabs>
          <w:tab w:val="left" w:pos="-1440"/>
          <w:tab w:val="left" w:pos="-720"/>
          <w:tab w:val="left" w:pos="0"/>
          <w:tab w:val="left" w:pos="378"/>
          <w:tab w:val="left" w:pos="1440"/>
          <w:tab w:val="left" w:pos="2160"/>
          <w:tab w:val="left" w:pos="2880"/>
          <w:tab w:val="left" w:pos="3724"/>
          <w:tab w:val="left" w:pos="3990"/>
          <w:tab w:val="left" w:pos="4122"/>
        </w:tabs>
        <w:spacing w:line="388" w:lineRule="exact"/>
        <w:ind w:firstLine="1440"/>
        <w:rPr>
          <w:rFonts w:ascii="Arial" w:hAnsi="Arial" w:cs="Arial"/>
          <w:sz w:val="20"/>
        </w:rPr>
      </w:pPr>
      <w:r w:rsidRPr="00463F4D">
        <w:rPr>
          <w:rFonts w:ascii="Arial" w:hAnsi="Arial" w:cs="Arial"/>
          <w:sz w:val="20"/>
        </w:rPr>
        <w:t>gemiddelde bezetting</w:t>
      </w:r>
      <w:r w:rsidRPr="00463F4D">
        <w:rPr>
          <w:rFonts w:ascii="Arial" w:hAnsi="Arial" w:cs="Arial"/>
          <w:sz w:val="20"/>
        </w:rPr>
        <w:tab/>
        <w:t>:</w:t>
      </w:r>
      <w:r w:rsidRPr="00463F4D">
        <w:rPr>
          <w:rFonts w:ascii="Arial" w:hAnsi="Arial" w:cs="Arial"/>
          <w:sz w:val="20"/>
        </w:rPr>
        <w:tab/>
      </w:r>
      <w:r w:rsidRPr="00463F4D">
        <w:rPr>
          <w:rFonts w:ascii="Arial" w:hAnsi="Arial" w:cs="Arial"/>
          <w:sz w:val="20"/>
        </w:rPr>
        <w:tab/>
        <w:t>88%</w:t>
      </w:r>
    </w:p>
    <w:p w:rsidR="00605A25" w:rsidRPr="00463F4D" w:rsidRDefault="0099026C">
      <w:pPr>
        <w:tabs>
          <w:tab w:val="left" w:pos="-1440"/>
          <w:tab w:val="left" w:pos="-720"/>
          <w:tab w:val="left" w:pos="0"/>
          <w:tab w:val="left" w:pos="378"/>
          <w:tab w:val="left" w:pos="1440"/>
          <w:tab w:val="left" w:pos="2160"/>
          <w:tab w:val="left" w:pos="2880"/>
          <w:tab w:val="left" w:pos="3724"/>
          <w:tab w:val="left" w:pos="3990"/>
          <w:tab w:val="left" w:pos="4122"/>
        </w:tabs>
        <w:spacing w:line="388" w:lineRule="exact"/>
        <w:ind w:firstLine="1440"/>
        <w:rPr>
          <w:rFonts w:ascii="Arial" w:hAnsi="Arial" w:cs="Arial"/>
          <w:sz w:val="20"/>
        </w:rPr>
      </w:pPr>
      <w:r w:rsidRPr="00463F4D">
        <w:rPr>
          <w:rFonts w:ascii="Arial" w:hAnsi="Arial" w:cs="Arial"/>
          <w:sz w:val="20"/>
        </w:rPr>
        <w:t>aantal plaatsen</w:t>
      </w:r>
      <w:r w:rsidR="00015281" w:rsidRPr="00463F4D">
        <w:rPr>
          <w:rFonts w:ascii="Arial" w:hAnsi="Arial" w:cs="Arial"/>
          <w:sz w:val="20"/>
        </w:rPr>
        <w:tab/>
      </w:r>
      <w:r w:rsidRPr="00463F4D">
        <w:rPr>
          <w:rFonts w:ascii="Arial" w:hAnsi="Arial" w:cs="Arial"/>
          <w:sz w:val="20"/>
        </w:rPr>
        <w:tab/>
        <w:t>:</w:t>
      </w:r>
      <w:r w:rsidRPr="00463F4D">
        <w:rPr>
          <w:rFonts w:ascii="Arial" w:hAnsi="Arial" w:cs="Arial"/>
          <w:sz w:val="20"/>
        </w:rPr>
        <w:tab/>
      </w:r>
      <w:r w:rsidRPr="00463F4D">
        <w:rPr>
          <w:rFonts w:ascii="Arial" w:hAnsi="Arial" w:cs="Arial"/>
          <w:sz w:val="20"/>
        </w:rPr>
        <w:tab/>
        <w:t>1</w:t>
      </w:r>
      <w:r w:rsidR="00015281" w:rsidRPr="00463F4D">
        <w:rPr>
          <w:rFonts w:ascii="Arial" w:hAnsi="Arial" w:cs="Arial"/>
          <w:sz w:val="20"/>
        </w:rPr>
        <w:t>0</w:t>
      </w:r>
      <w:r w:rsidRPr="00463F4D">
        <w:rPr>
          <w:rFonts w:ascii="Arial" w:hAnsi="Arial" w:cs="Arial"/>
          <w:sz w:val="20"/>
        </w:rPr>
        <w:t>.000</w:t>
      </w:r>
    </w:p>
    <w:p w:rsidR="00605A25" w:rsidRPr="00463F4D" w:rsidRDefault="0099026C">
      <w:pPr>
        <w:tabs>
          <w:tab w:val="left" w:pos="-1440"/>
          <w:tab w:val="left" w:pos="-720"/>
          <w:tab w:val="left" w:pos="0"/>
          <w:tab w:val="left" w:pos="378"/>
          <w:tab w:val="left" w:pos="1440"/>
          <w:tab w:val="left" w:pos="2160"/>
          <w:tab w:val="left" w:pos="2880"/>
          <w:tab w:val="left" w:pos="3724"/>
          <w:tab w:val="left" w:pos="3990"/>
          <w:tab w:val="left" w:pos="4122"/>
        </w:tabs>
        <w:spacing w:line="388" w:lineRule="exact"/>
        <w:ind w:firstLine="1440"/>
        <w:rPr>
          <w:rFonts w:ascii="Arial" w:hAnsi="Arial" w:cs="Arial"/>
          <w:sz w:val="20"/>
        </w:rPr>
      </w:pPr>
      <w:r w:rsidRPr="00463F4D">
        <w:rPr>
          <w:rFonts w:ascii="Arial" w:hAnsi="Arial" w:cs="Arial"/>
          <w:sz w:val="20"/>
        </w:rPr>
        <w:t>uitval</w:t>
      </w:r>
      <w:r w:rsidRPr="00463F4D">
        <w:rPr>
          <w:rFonts w:ascii="Arial" w:hAnsi="Arial" w:cs="Arial"/>
          <w:sz w:val="20"/>
        </w:rPr>
        <w:tab/>
      </w:r>
      <w:r w:rsidRPr="00463F4D">
        <w:rPr>
          <w:rFonts w:ascii="Arial" w:hAnsi="Arial" w:cs="Arial"/>
          <w:sz w:val="20"/>
        </w:rPr>
        <w:tab/>
      </w:r>
      <w:r w:rsidRPr="00463F4D">
        <w:rPr>
          <w:rFonts w:ascii="Arial" w:hAnsi="Arial" w:cs="Arial"/>
          <w:sz w:val="20"/>
        </w:rPr>
        <w:tab/>
        <w:t>:</w:t>
      </w:r>
      <w:r w:rsidRPr="00463F4D">
        <w:rPr>
          <w:rFonts w:ascii="Arial" w:hAnsi="Arial" w:cs="Arial"/>
          <w:sz w:val="20"/>
        </w:rPr>
        <w:tab/>
      </w:r>
      <w:r w:rsidRPr="00463F4D">
        <w:rPr>
          <w:rFonts w:ascii="Arial" w:hAnsi="Arial" w:cs="Arial"/>
          <w:sz w:val="20"/>
        </w:rPr>
        <w:tab/>
        <w:t>2</w:t>
      </w:r>
      <w:r w:rsidR="00C76768" w:rsidRPr="00463F4D">
        <w:rPr>
          <w:rFonts w:ascii="Arial" w:hAnsi="Arial" w:cs="Arial"/>
          <w:sz w:val="20"/>
        </w:rPr>
        <w:t>,4</w:t>
      </w:r>
      <w:r w:rsidRPr="00463F4D">
        <w:rPr>
          <w:rFonts w:ascii="Arial" w:hAnsi="Arial" w:cs="Arial"/>
          <w:sz w:val="20"/>
        </w:rPr>
        <w:t>%</w:t>
      </w:r>
    </w:p>
    <w:p w:rsidR="004E59E4" w:rsidRDefault="004E59E4">
      <w:pPr>
        <w:tabs>
          <w:tab w:val="left" w:pos="-1440"/>
          <w:tab w:val="left" w:pos="-720"/>
          <w:tab w:val="left" w:pos="0"/>
          <w:tab w:val="left" w:pos="378"/>
          <w:tab w:val="left" w:pos="1076"/>
          <w:tab w:val="left" w:pos="1341"/>
          <w:tab w:val="left" w:pos="1606"/>
          <w:tab w:val="left" w:pos="2160"/>
          <w:tab w:val="left" w:pos="2880"/>
          <w:tab w:val="left" w:pos="3724"/>
          <w:tab w:val="left" w:pos="3990"/>
          <w:tab w:val="left" w:pos="4122"/>
        </w:tabs>
        <w:spacing w:line="388" w:lineRule="exact"/>
        <w:rPr>
          <w:rFonts w:ascii="Arial" w:hAnsi="Arial" w:cs="Arial"/>
          <w:sz w:val="20"/>
        </w:rPr>
      </w:pPr>
    </w:p>
    <w:p w:rsidR="003B693E" w:rsidRDefault="003B693E">
      <w:pPr>
        <w:spacing w:after="0" w:line="240" w:lineRule="auto"/>
        <w:rPr>
          <w:rFonts w:ascii="Arial" w:hAnsi="Arial" w:cs="Arial"/>
          <w:sz w:val="20"/>
        </w:rPr>
      </w:pPr>
      <w:r>
        <w:rPr>
          <w:rFonts w:ascii="Arial" w:hAnsi="Arial" w:cs="Arial"/>
          <w:sz w:val="20"/>
        </w:rPr>
        <w:br w:type="page"/>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990"/>
          <w:tab w:val="left" w:pos="4122"/>
        </w:tabs>
        <w:spacing w:line="388" w:lineRule="exact"/>
        <w:rPr>
          <w:rFonts w:ascii="Arial" w:hAnsi="Arial" w:cs="Arial"/>
          <w:sz w:val="20"/>
        </w:rPr>
      </w:pPr>
      <w:r w:rsidRPr="00463F4D">
        <w:rPr>
          <w:rFonts w:ascii="Arial" w:hAnsi="Arial" w:cs="Arial"/>
          <w:sz w:val="20"/>
        </w:rPr>
        <w:t>Gevraagd:</w:t>
      </w:r>
      <w:r w:rsidRPr="00463F4D">
        <w:rPr>
          <w:rFonts w:ascii="Arial" w:hAnsi="Arial" w:cs="Arial"/>
          <w:sz w:val="20"/>
        </w:rPr>
        <w:tab/>
      </w:r>
      <w:r w:rsidRPr="00463F4D">
        <w:rPr>
          <w:rFonts w:ascii="Arial" w:hAnsi="Arial" w:cs="Arial"/>
          <w:sz w:val="20"/>
        </w:rPr>
        <w:tab/>
        <w:t>-</w:t>
      </w:r>
      <w:r w:rsidRPr="00463F4D">
        <w:rPr>
          <w:rFonts w:ascii="Arial" w:hAnsi="Arial" w:cs="Arial"/>
          <w:sz w:val="20"/>
        </w:rPr>
        <w:tab/>
        <w:t>aantal aangekochte biggen per jaar;</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990"/>
          <w:tab w:val="left" w:pos="4122"/>
        </w:tabs>
        <w:spacing w:line="388" w:lineRule="exact"/>
        <w:rPr>
          <w:rFonts w:ascii="Arial" w:hAnsi="Arial" w:cs="Arial"/>
          <w:sz w:val="20"/>
        </w:rPr>
      </w:pPr>
      <w:r w:rsidRPr="00463F4D">
        <w:rPr>
          <w:rFonts w:ascii="Arial" w:hAnsi="Arial" w:cs="Arial"/>
          <w:sz w:val="20"/>
        </w:rPr>
        <w:t xml:space="preserve">          </w:t>
      </w:r>
      <w:r w:rsidRPr="00463F4D">
        <w:rPr>
          <w:rFonts w:ascii="Arial" w:hAnsi="Arial" w:cs="Arial"/>
          <w:sz w:val="20"/>
        </w:rPr>
        <w:tab/>
      </w:r>
      <w:r w:rsidRPr="00463F4D">
        <w:rPr>
          <w:rFonts w:ascii="Arial" w:hAnsi="Arial" w:cs="Arial"/>
          <w:sz w:val="20"/>
        </w:rPr>
        <w:tab/>
        <w:t>-</w:t>
      </w:r>
      <w:r w:rsidRPr="00463F4D">
        <w:rPr>
          <w:rFonts w:ascii="Arial" w:hAnsi="Arial" w:cs="Arial"/>
          <w:sz w:val="20"/>
        </w:rPr>
        <w:tab/>
        <w:t>afgeleverde kg. varkensvlees.</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990"/>
          <w:tab w:val="left" w:pos="4122"/>
        </w:tabs>
        <w:spacing w:line="388"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259" w:lineRule="exact"/>
        <w:rPr>
          <w:rFonts w:ascii="Arial" w:hAnsi="Arial" w:cs="Arial"/>
          <w:sz w:val="20"/>
        </w:rPr>
      </w:pPr>
      <w:r w:rsidRPr="00463F4D">
        <w:rPr>
          <w:rFonts w:ascii="Arial" w:hAnsi="Arial" w:cs="Arial"/>
          <w:sz w:val="20"/>
        </w:rPr>
        <w:t xml:space="preserve">                      </w:t>
      </w:r>
      <w:r w:rsidRPr="00463F4D">
        <w:rPr>
          <w:rFonts w:ascii="Arial" w:hAnsi="Arial" w:cs="Arial"/>
          <w:sz w:val="20"/>
        </w:rPr>
        <w:tab/>
      </w:r>
      <w:r w:rsidRPr="00463F4D">
        <w:rPr>
          <w:rFonts w:ascii="Arial" w:hAnsi="Arial" w:cs="Arial"/>
          <w:sz w:val="20"/>
        </w:rPr>
        <w:tab/>
        <w:t xml:space="preserve">  </w:t>
      </w:r>
      <w:r w:rsidRPr="00463F4D">
        <w:rPr>
          <w:rFonts w:ascii="Arial" w:hAnsi="Arial" w:cs="Arial"/>
          <w:sz w:val="20"/>
        </w:rPr>
        <w:tab/>
        <w:t xml:space="preserve">    </w:t>
      </w:r>
      <w:r w:rsidR="00633711" w:rsidRPr="00463F4D">
        <w:rPr>
          <w:rFonts w:ascii="Arial" w:hAnsi="Arial" w:cs="Arial"/>
          <w:sz w:val="20"/>
        </w:rPr>
        <w:t xml:space="preserve">           </w:t>
      </w:r>
      <w:r w:rsidRPr="00463F4D">
        <w:rPr>
          <w:rFonts w:ascii="Arial" w:hAnsi="Arial" w:cs="Arial"/>
          <w:sz w:val="20"/>
        </w:rPr>
        <w:t xml:space="preserve">  365 * 0,7</w:t>
      </w:r>
      <w:r w:rsidR="007E6AF1" w:rsidRPr="00463F4D">
        <w:rPr>
          <w:rFonts w:ascii="Arial" w:hAnsi="Arial" w:cs="Arial"/>
          <w:sz w:val="20"/>
        </w:rPr>
        <w:t>9</w:t>
      </w:r>
      <w:r w:rsidR="00C76768" w:rsidRPr="00463F4D">
        <w:rPr>
          <w:rFonts w:ascii="Arial" w:hAnsi="Arial" w:cs="Arial"/>
          <w:sz w:val="20"/>
        </w:rPr>
        <w:t>5</w:t>
      </w:r>
      <w:r w:rsidRPr="00463F4D">
        <w:rPr>
          <w:rFonts w:ascii="Arial" w:hAnsi="Arial" w:cs="Arial"/>
          <w:sz w:val="20"/>
        </w:rPr>
        <w:t xml:space="preserve">                       </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259" w:lineRule="exact"/>
        <w:rPr>
          <w:rFonts w:ascii="Arial" w:hAnsi="Arial" w:cs="Arial"/>
          <w:sz w:val="20"/>
        </w:rPr>
      </w:pPr>
      <w:r w:rsidRPr="00463F4D">
        <w:rPr>
          <w:rFonts w:ascii="Arial" w:hAnsi="Arial" w:cs="Arial"/>
          <w:sz w:val="20"/>
        </w:rPr>
        <w:t>Antwoord: omzetsnelheid = _______________________ = 3,</w:t>
      </w:r>
      <w:r w:rsidR="00C76768" w:rsidRPr="00463F4D">
        <w:rPr>
          <w:rFonts w:ascii="Arial" w:hAnsi="Arial" w:cs="Arial"/>
          <w:sz w:val="20"/>
        </w:rPr>
        <w:t>14</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259" w:lineRule="exact"/>
        <w:ind w:firstLine="2160"/>
        <w:rPr>
          <w:rFonts w:ascii="Arial" w:hAnsi="Arial" w:cs="Arial"/>
          <w:sz w:val="20"/>
        </w:rPr>
      </w:pPr>
      <w:r w:rsidRPr="00463F4D">
        <w:rPr>
          <w:rFonts w:ascii="Arial" w:hAnsi="Arial" w:cs="Arial"/>
          <w:sz w:val="20"/>
        </w:rPr>
        <w:t xml:space="preserve">                        </w:t>
      </w:r>
      <w:r w:rsidR="00C76768" w:rsidRPr="00463F4D">
        <w:rPr>
          <w:rFonts w:ascii="Arial" w:hAnsi="Arial" w:cs="Arial"/>
          <w:sz w:val="20"/>
        </w:rPr>
        <w:t>92.5</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259"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259" w:lineRule="exact"/>
        <w:rPr>
          <w:rFonts w:ascii="Arial" w:hAnsi="Arial" w:cs="Arial"/>
          <w:sz w:val="20"/>
        </w:rPr>
      </w:pPr>
      <w:r w:rsidRPr="00463F4D">
        <w:rPr>
          <w:rFonts w:ascii="Arial" w:hAnsi="Arial" w:cs="Arial"/>
          <w:sz w:val="20"/>
        </w:rPr>
        <w:t xml:space="preserve">                       ( </w:t>
      </w:r>
      <w:r w:rsidR="00C76768" w:rsidRPr="00463F4D">
        <w:rPr>
          <w:rFonts w:ascii="Arial" w:hAnsi="Arial" w:cs="Arial"/>
          <w:sz w:val="20"/>
        </w:rPr>
        <w:t>92</w:t>
      </w:r>
      <w:r w:rsidRPr="00463F4D">
        <w:rPr>
          <w:rFonts w:ascii="Arial" w:hAnsi="Arial" w:cs="Arial"/>
          <w:sz w:val="20"/>
        </w:rPr>
        <w:t xml:space="preserve"> x 1,</w:t>
      </w:r>
      <w:r w:rsidR="00C76768" w:rsidRPr="00463F4D">
        <w:rPr>
          <w:rFonts w:ascii="Arial" w:hAnsi="Arial" w:cs="Arial"/>
          <w:sz w:val="20"/>
        </w:rPr>
        <w:t>2775</w:t>
      </w:r>
      <w:r w:rsidR="00691F60" w:rsidRPr="00463F4D">
        <w:rPr>
          <w:rFonts w:ascii="Arial" w:hAnsi="Arial" w:cs="Arial"/>
          <w:sz w:val="20"/>
        </w:rPr>
        <w:t>) - 25</w:t>
      </w:r>
      <w:r w:rsidR="00C76768" w:rsidRPr="00463F4D">
        <w:rPr>
          <w:rFonts w:ascii="Arial" w:hAnsi="Arial" w:cs="Arial"/>
          <w:sz w:val="20"/>
        </w:rPr>
        <w:t xml:space="preserve"> = 92.5</w:t>
      </w:r>
      <w:r w:rsidRPr="00463F4D">
        <w:rPr>
          <w:rFonts w:ascii="Arial" w:hAnsi="Arial" w:cs="Arial"/>
          <w:sz w:val="20"/>
        </w:rPr>
        <w:t xml:space="preserve"> kg groei)</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259" w:lineRule="exact"/>
        <w:rPr>
          <w:rFonts w:ascii="Arial" w:hAnsi="Arial" w:cs="Arial"/>
          <w:sz w:val="20"/>
        </w:rPr>
      </w:pP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259"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259" w:lineRule="exact"/>
        <w:rPr>
          <w:rFonts w:ascii="Arial" w:hAnsi="Arial" w:cs="Arial"/>
          <w:sz w:val="20"/>
        </w:rPr>
      </w:pPr>
      <w:r w:rsidRPr="00463F4D">
        <w:rPr>
          <w:rFonts w:ascii="Arial" w:hAnsi="Arial" w:cs="Arial"/>
          <w:sz w:val="20"/>
        </w:rPr>
        <w:t>Afgeleverd per jaar: 3,</w:t>
      </w:r>
      <w:r w:rsidR="00C76768" w:rsidRPr="00463F4D">
        <w:rPr>
          <w:rFonts w:ascii="Arial" w:hAnsi="Arial" w:cs="Arial"/>
          <w:sz w:val="20"/>
        </w:rPr>
        <w:t>14</w:t>
      </w:r>
      <w:r w:rsidRPr="00463F4D">
        <w:rPr>
          <w:rFonts w:ascii="Arial" w:hAnsi="Arial" w:cs="Arial"/>
          <w:sz w:val="20"/>
        </w:rPr>
        <w:t xml:space="preserve"> x 0,88 x 1</w:t>
      </w:r>
      <w:r w:rsidR="002429A1" w:rsidRPr="00463F4D">
        <w:rPr>
          <w:rFonts w:ascii="Arial" w:hAnsi="Arial" w:cs="Arial"/>
          <w:sz w:val="20"/>
        </w:rPr>
        <w:t>0</w:t>
      </w:r>
      <w:r w:rsidRPr="00463F4D">
        <w:rPr>
          <w:rFonts w:ascii="Arial" w:hAnsi="Arial" w:cs="Arial"/>
          <w:sz w:val="20"/>
        </w:rPr>
        <w:t>.000 = 2</w:t>
      </w:r>
      <w:r w:rsidR="00C76768" w:rsidRPr="00463F4D">
        <w:rPr>
          <w:rFonts w:ascii="Arial" w:hAnsi="Arial" w:cs="Arial"/>
          <w:sz w:val="20"/>
        </w:rPr>
        <w:t>7</w:t>
      </w:r>
      <w:r w:rsidR="002429A1" w:rsidRPr="00463F4D">
        <w:rPr>
          <w:rFonts w:ascii="Arial" w:hAnsi="Arial" w:cs="Arial"/>
          <w:sz w:val="20"/>
        </w:rPr>
        <w:t>.</w:t>
      </w:r>
      <w:r w:rsidRPr="00463F4D">
        <w:rPr>
          <w:rFonts w:ascii="Arial" w:hAnsi="Arial" w:cs="Arial"/>
          <w:sz w:val="20"/>
        </w:rPr>
        <w:t>6</w:t>
      </w:r>
      <w:r w:rsidR="00C76768" w:rsidRPr="00463F4D">
        <w:rPr>
          <w:rFonts w:ascii="Arial" w:hAnsi="Arial" w:cs="Arial"/>
          <w:sz w:val="20"/>
        </w:rPr>
        <w:t>05</w:t>
      </w:r>
      <w:r w:rsidRPr="00463F4D">
        <w:rPr>
          <w:rFonts w:ascii="Arial" w:hAnsi="Arial" w:cs="Arial"/>
          <w:sz w:val="20"/>
        </w:rPr>
        <w:t xml:space="preserve"> stuks</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259"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259" w:lineRule="exact"/>
        <w:rPr>
          <w:rFonts w:ascii="Arial" w:hAnsi="Arial" w:cs="Arial"/>
          <w:sz w:val="20"/>
        </w:rPr>
      </w:pPr>
      <w:r w:rsidRPr="00463F4D">
        <w:rPr>
          <w:rFonts w:ascii="Arial" w:hAnsi="Arial" w:cs="Arial"/>
          <w:sz w:val="20"/>
        </w:rPr>
        <w:t>Uitval 2</w:t>
      </w:r>
      <w:r w:rsidR="00C76768" w:rsidRPr="00463F4D">
        <w:rPr>
          <w:rFonts w:ascii="Arial" w:hAnsi="Arial" w:cs="Arial"/>
          <w:sz w:val="20"/>
        </w:rPr>
        <w:t>,4</w:t>
      </w:r>
      <w:r w:rsidRPr="00463F4D">
        <w:rPr>
          <w:rFonts w:ascii="Arial" w:hAnsi="Arial" w:cs="Arial"/>
          <w:sz w:val="20"/>
        </w:rPr>
        <w:t xml:space="preserve">% van het aantal </w:t>
      </w:r>
      <w:r w:rsidRPr="00463F4D">
        <w:rPr>
          <w:rFonts w:ascii="Arial" w:hAnsi="Arial" w:cs="Arial"/>
          <w:b/>
          <w:sz w:val="20"/>
        </w:rPr>
        <w:t>aangekochte</w:t>
      </w:r>
      <w:r w:rsidRPr="00463F4D">
        <w:rPr>
          <w:rFonts w:ascii="Arial" w:hAnsi="Arial" w:cs="Arial"/>
          <w:sz w:val="20"/>
        </w:rPr>
        <w:t xml:space="preserve"> biggen:</w:t>
      </w:r>
    </w:p>
    <w:p w:rsidR="00605A25" w:rsidRPr="00463F4D" w:rsidRDefault="00C7676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259" w:lineRule="exact"/>
        <w:rPr>
          <w:rFonts w:ascii="Arial" w:hAnsi="Arial" w:cs="Arial"/>
          <w:sz w:val="20"/>
        </w:rPr>
      </w:pPr>
      <w:r w:rsidRPr="00463F4D">
        <w:rPr>
          <w:rFonts w:ascii="Arial" w:hAnsi="Arial" w:cs="Arial"/>
          <w:sz w:val="20"/>
        </w:rPr>
        <w:t>(</w:t>
      </w:r>
      <w:r w:rsidR="0099026C" w:rsidRPr="00463F4D">
        <w:rPr>
          <w:rFonts w:ascii="Arial" w:hAnsi="Arial" w:cs="Arial"/>
          <w:sz w:val="20"/>
        </w:rPr>
        <w:t>2</w:t>
      </w:r>
      <w:r w:rsidRPr="00463F4D">
        <w:rPr>
          <w:rFonts w:ascii="Arial" w:hAnsi="Arial" w:cs="Arial"/>
          <w:sz w:val="20"/>
        </w:rPr>
        <w:t>7</w:t>
      </w:r>
      <w:r w:rsidR="002429A1" w:rsidRPr="00463F4D">
        <w:rPr>
          <w:rFonts w:ascii="Arial" w:hAnsi="Arial" w:cs="Arial"/>
          <w:sz w:val="20"/>
        </w:rPr>
        <w:t>.</w:t>
      </w:r>
      <w:r w:rsidR="0099026C" w:rsidRPr="00463F4D">
        <w:rPr>
          <w:rFonts w:ascii="Arial" w:hAnsi="Arial" w:cs="Arial"/>
          <w:sz w:val="20"/>
        </w:rPr>
        <w:t>6</w:t>
      </w:r>
      <w:r w:rsidRPr="00463F4D">
        <w:rPr>
          <w:rFonts w:ascii="Arial" w:hAnsi="Arial" w:cs="Arial"/>
          <w:sz w:val="20"/>
        </w:rPr>
        <w:t>05 / 97,6) x 2,4</w:t>
      </w:r>
      <w:r w:rsidR="0099026C" w:rsidRPr="00463F4D">
        <w:rPr>
          <w:rFonts w:ascii="Arial" w:hAnsi="Arial" w:cs="Arial"/>
          <w:sz w:val="20"/>
        </w:rPr>
        <w:t xml:space="preserve"> = </w:t>
      </w:r>
      <w:r w:rsidR="002429A1" w:rsidRPr="00463F4D">
        <w:rPr>
          <w:rFonts w:ascii="Arial" w:hAnsi="Arial" w:cs="Arial"/>
          <w:sz w:val="20"/>
        </w:rPr>
        <w:t>6</w:t>
      </w:r>
      <w:r w:rsidRPr="00463F4D">
        <w:rPr>
          <w:rFonts w:ascii="Arial" w:hAnsi="Arial" w:cs="Arial"/>
          <w:sz w:val="20"/>
        </w:rPr>
        <w:t>79</w:t>
      </w:r>
      <w:r w:rsidR="0099026C" w:rsidRPr="00463F4D">
        <w:rPr>
          <w:rFonts w:ascii="Arial" w:hAnsi="Arial" w:cs="Arial"/>
          <w:sz w:val="20"/>
        </w:rPr>
        <w:t xml:space="preserve"> stuks</w:t>
      </w:r>
      <w:r w:rsidRPr="00463F4D">
        <w:rPr>
          <w:rFonts w:ascii="Arial" w:hAnsi="Arial" w:cs="Arial"/>
          <w:sz w:val="20"/>
        </w:rPr>
        <w:t xml:space="preserve">  </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259" w:lineRule="exact"/>
        <w:rPr>
          <w:rFonts w:ascii="Arial" w:hAnsi="Arial" w:cs="Arial"/>
          <w:sz w:val="20"/>
        </w:rPr>
      </w:pPr>
      <w:r w:rsidRPr="00463F4D">
        <w:rPr>
          <w:rFonts w:ascii="Arial" w:hAnsi="Arial" w:cs="Arial"/>
          <w:sz w:val="20"/>
        </w:rPr>
        <w:t>Aankoop: 2</w:t>
      </w:r>
      <w:r w:rsidR="00C76768" w:rsidRPr="00463F4D">
        <w:rPr>
          <w:rFonts w:ascii="Arial" w:hAnsi="Arial" w:cs="Arial"/>
          <w:sz w:val="20"/>
        </w:rPr>
        <w:t>7.605</w:t>
      </w:r>
      <w:r w:rsidRPr="00463F4D">
        <w:rPr>
          <w:rFonts w:ascii="Arial" w:hAnsi="Arial" w:cs="Arial"/>
          <w:sz w:val="20"/>
        </w:rPr>
        <w:t xml:space="preserve"> + </w:t>
      </w:r>
      <w:r w:rsidR="00C76768" w:rsidRPr="00463F4D">
        <w:rPr>
          <w:rFonts w:ascii="Arial" w:hAnsi="Arial" w:cs="Arial"/>
          <w:sz w:val="20"/>
        </w:rPr>
        <w:t>679</w:t>
      </w:r>
      <w:r w:rsidRPr="00463F4D">
        <w:rPr>
          <w:rFonts w:ascii="Arial" w:hAnsi="Arial" w:cs="Arial"/>
          <w:sz w:val="20"/>
        </w:rPr>
        <w:t xml:space="preserve"> =</w:t>
      </w:r>
      <w:r w:rsidR="002429A1" w:rsidRPr="00463F4D">
        <w:rPr>
          <w:rFonts w:ascii="Arial" w:hAnsi="Arial" w:cs="Arial"/>
          <w:sz w:val="20"/>
        </w:rPr>
        <w:t>2</w:t>
      </w:r>
      <w:r w:rsidR="00C76768" w:rsidRPr="00463F4D">
        <w:rPr>
          <w:rFonts w:ascii="Arial" w:hAnsi="Arial" w:cs="Arial"/>
          <w:sz w:val="20"/>
        </w:rPr>
        <w:t>8.287</w:t>
      </w:r>
      <w:r w:rsidRPr="00463F4D">
        <w:rPr>
          <w:rFonts w:ascii="Arial" w:hAnsi="Arial" w:cs="Arial"/>
          <w:sz w:val="20"/>
        </w:rPr>
        <w:t xml:space="preserve"> stuks</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 xml:space="preserve">Afgeleverde kg varkensvlees: </w:t>
      </w:r>
      <w:r w:rsidR="002429A1" w:rsidRPr="00463F4D">
        <w:rPr>
          <w:rFonts w:ascii="Arial" w:hAnsi="Arial" w:cs="Arial"/>
          <w:sz w:val="20"/>
        </w:rPr>
        <w:t>2</w:t>
      </w:r>
      <w:r w:rsidR="00C76768" w:rsidRPr="00463F4D">
        <w:rPr>
          <w:rFonts w:ascii="Arial" w:hAnsi="Arial" w:cs="Arial"/>
          <w:sz w:val="20"/>
        </w:rPr>
        <w:t>7</w:t>
      </w:r>
      <w:r w:rsidR="002429A1" w:rsidRPr="00463F4D">
        <w:rPr>
          <w:rFonts w:ascii="Arial" w:hAnsi="Arial" w:cs="Arial"/>
          <w:sz w:val="20"/>
        </w:rPr>
        <w:t>6</w:t>
      </w:r>
      <w:r w:rsidR="00C76768" w:rsidRPr="00463F4D">
        <w:rPr>
          <w:rFonts w:ascii="Arial" w:hAnsi="Arial" w:cs="Arial"/>
          <w:sz w:val="20"/>
        </w:rPr>
        <w:t>05</w:t>
      </w:r>
      <w:r w:rsidRPr="00463F4D">
        <w:rPr>
          <w:rFonts w:ascii="Arial" w:hAnsi="Arial" w:cs="Arial"/>
          <w:sz w:val="20"/>
        </w:rPr>
        <w:t xml:space="preserve"> * </w:t>
      </w:r>
      <w:r w:rsidR="002429A1" w:rsidRPr="00463F4D">
        <w:rPr>
          <w:rFonts w:ascii="Arial" w:hAnsi="Arial" w:cs="Arial"/>
          <w:sz w:val="20"/>
        </w:rPr>
        <w:t>92</w:t>
      </w:r>
      <w:r w:rsidRPr="00463F4D">
        <w:rPr>
          <w:rFonts w:ascii="Arial" w:hAnsi="Arial" w:cs="Arial"/>
          <w:sz w:val="20"/>
        </w:rPr>
        <w:t xml:space="preserve"> kg = 2</w:t>
      </w:r>
      <w:r w:rsidR="002429A1" w:rsidRPr="00463F4D">
        <w:rPr>
          <w:rFonts w:ascii="Arial" w:hAnsi="Arial" w:cs="Arial"/>
          <w:sz w:val="20"/>
        </w:rPr>
        <w:t>.</w:t>
      </w:r>
      <w:r w:rsidR="00C76768" w:rsidRPr="00463F4D">
        <w:rPr>
          <w:rFonts w:ascii="Arial" w:hAnsi="Arial" w:cs="Arial"/>
          <w:sz w:val="20"/>
        </w:rPr>
        <w:t>539</w:t>
      </w:r>
      <w:r w:rsidR="002429A1" w:rsidRPr="00463F4D">
        <w:rPr>
          <w:rFonts w:ascii="Arial" w:hAnsi="Arial" w:cs="Arial"/>
          <w:sz w:val="20"/>
        </w:rPr>
        <w:t>.</w:t>
      </w:r>
      <w:r w:rsidR="00C76768" w:rsidRPr="00463F4D">
        <w:rPr>
          <w:rFonts w:ascii="Arial" w:hAnsi="Arial" w:cs="Arial"/>
          <w:sz w:val="20"/>
        </w:rPr>
        <w:t>660</w:t>
      </w:r>
      <w:r w:rsidRPr="00463F4D">
        <w:rPr>
          <w:rFonts w:ascii="Arial" w:hAnsi="Arial" w:cs="Arial"/>
          <w:sz w:val="20"/>
        </w:rPr>
        <w:t xml:space="preserve"> kg geslacht gewicht.</w:t>
      </w:r>
    </w:p>
    <w:p w:rsidR="00605A25" w:rsidRPr="00463F4D" w:rsidRDefault="00605A25">
      <w:pPr>
        <w:tabs>
          <w:tab w:val="left" w:pos="-144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spacing w:line="388"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b/>
          <w:sz w:val="20"/>
        </w:rPr>
        <w:t>De kosten van uitval</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Deze kosten worden in de zeugenhouderij niet apart berekend. Ze worden meegenomen in de aankoop opfokzeugen en voerkosten. Bij de vleesvarkens worden ze wel apart berekend</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b/>
          <w:sz w:val="20"/>
        </w:rPr>
      </w:pPr>
      <w:r w:rsidRPr="00463F4D">
        <w:rPr>
          <w:rFonts w:ascii="Arial" w:hAnsi="Arial" w:cs="Arial"/>
          <w:b/>
          <w:sz w:val="20"/>
        </w:rPr>
        <w:t>Rentekosten over de dieren:</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b/>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 xml:space="preserve"> In de varkenshouderij wordt de rente over de dieren als volgt berekend:</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tbl>
      <w:tblPr>
        <w:tblW w:w="15892" w:type="dxa"/>
        <w:tblLayout w:type="fixed"/>
        <w:tblCellMar>
          <w:left w:w="70" w:type="dxa"/>
          <w:right w:w="70" w:type="dxa"/>
        </w:tblCellMar>
        <w:tblLook w:val="0000" w:firstRow="0" w:lastRow="0" w:firstColumn="0" w:lastColumn="0" w:noHBand="0" w:noVBand="0"/>
      </w:tblPr>
      <w:tblGrid>
        <w:gridCol w:w="1182"/>
        <w:gridCol w:w="5709"/>
        <w:gridCol w:w="1608"/>
        <w:gridCol w:w="76"/>
        <w:gridCol w:w="5709"/>
        <w:gridCol w:w="1608"/>
      </w:tblGrid>
      <w:tr w:rsidR="00605A25" w:rsidRPr="00463F4D" w:rsidTr="003058F9">
        <w:trPr>
          <w:gridAfter w:val="3"/>
          <w:wAfter w:w="7393" w:type="dxa"/>
          <w:cantSplit/>
        </w:trPr>
        <w:tc>
          <w:tcPr>
            <w:tcW w:w="6891" w:type="dxa"/>
            <w:gridSpan w:val="2"/>
          </w:tcPr>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Zeugenhouderij:</w:t>
            </w:r>
          </w:p>
        </w:tc>
        <w:tc>
          <w:tcPr>
            <w:tcW w:w="1608" w:type="dxa"/>
          </w:tcPr>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tc>
      </w:tr>
      <w:tr w:rsidR="00605A25" w:rsidRPr="00463F4D" w:rsidTr="003058F9">
        <w:trPr>
          <w:gridAfter w:val="3"/>
          <w:wAfter w:w="7393" w:type="dxa"/>
        </w:trPr>
        <w:tc>
          <w:tcPr>
            <w:tcW w:w="1182" w:type="dxa"/>
          </w:tcPr>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tc>
        <w:tc>
          <w:tcPr>
            <w:tcW w:w="5709" w:type="dxa"/>
          </w:tcPr>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tc>
        <w:tc>
          <w:tcPr>
            <w:tcW w:w="1608" w:type="dxa"/>
          </w:tcPr>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tc>
      </w:tr>
      <w:tr w:rsidR="00605A25" w:rsidRPr="00463F4D" w:rsidTr="003B693E">
        <w:trPr>
          <w:gridAfter w:val="3"/>
          <w:wAfter w:w="7393" w:type="dxa"/>
        </w:trPr>
        <w:tc>
          <w:tcPr>
            <w:tcW w:w="1182" w:type="dxa"/>
            <w:shd w:val="clear" w:color="auto" w:fill="auto"/>
          </w:tcPr>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Rente %  x</w:t>
            </w:r>
          </w:p>
        </w:tc>
        <w:tc>
          <w:tcPr>
            <w:tcW w:w="5709" w:type="dxa"/>
            <w:shd w:val="clear" w:color="auto" w:fill="auto"/>
          </w:tcPr>
          <w:p w:rsidR="004E59E4" w:rsidRPr="00463F4D" w:rsidRDefault="0099026C" w:rsidP="003058F9">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Gem. waarde zeug (incl. biggen),</w:t>
            </w:r>
            <w:proofErr w:type="spellStart"/>
            <w:r w:rsidRPr="00463F4D">
              <w:rPr>
                <w:rFonts w:ascii="Arial" w:hAnsi="Arial" w:cs="Arial"/>
                <w:sz w:val="20"/>
              </w:rPr>
              <w:t>opfokzeug,voer</w:t>
            </w:r>
            <w:proofErr w:type="spellEnd"/>
            <w:r w:rsidRPr="00463F4D">
              <w:rPr>
                <w:rFonts w:ascii="Arial" w:hAnsi="Arial" w:cs="Arial"/>
                <w:sz w:val="20"/>
              </w:rPr>
              <w:t xml:space="preserve"> en kasgeld</w:t>
            </w:r>
          </w:p>
        </w:tc>
        <w:tc>
          <w:tcPr>
            <w:tcW w:w="1608" w:type="dxa"/>
            <w:shd w:val="clear" w:color="auto" w:fill="auto"/>
          </w:tcPr>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tc>
      </w:tr>
      <w:tr w:rsidR="00605A25" w:rsidRPr="00463F4D" w:rsidTr="003B693E">
        <w:tc>
          <w:tcPr>
            <w:tcW w:w="8575" w:type="dxa"/>
            <w:gridSpan w:val="4"/>
            <w:shd w:val="clear" w:color="auto" w:fill="auto"/>
          </w:tcPr>
          <w:p w:rsidR="004E59E4" w:rsidRPr="003B693E" w:rsidRDefault="004E59E4" w:rsidP="004E59E4">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3B693E">
              <w:rPr>
                <w:rFonts w:ascii="Arial" w:hAnsi="Arial" w:cs="Arial"/>
                <w:sz w:val="20"/>
              </w:rPr>
              <w:t>Rente is afhankelijk van rentepercentage, waarde en tijdsduur.</w:t>
            </w:r>
          </w:p>
          <w:p w:rsidR="004E59E4" w:rsidRPr="003B693E" w:rsidRDefault="004E59E4" w:rsidP="004E59E4">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3B693E">
              <w:rPr>
                <w:rFonts w:ascii="Arial" w:hAnsi="Arial" w:cs="Arial"/>
                <w:sz w:val="20"/>
              </w:rPr>
              <w:t>De gemiddelde waarde van een zeug is € 350,-, van een opfokzeug is de waarde</w:t>
            </w:r>
          </w:p>
          <w:p w:rsidR="004E59E4" w:rsidRPr="003B693E" w:rsidRDefault="004E59E4" w:rsidP="004E59E4">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3B693E">
              <w:rPr>
                <w:rFonts w:ascii="Arial" w:hAnsi="Arial" w:cs="Arial"/>
                <w:sz w:val="20"/>
              </w:rPr>
              <w:t>€ 242.50,-. Per zeug is er op het bedrijf een waarde aan opfokzeugen aanwezig van</w:t>
            </w:r>
          </w:p>
          <w:p w:rsidR="004E59E4" w:rsidRPr="003B693E" w:rsidRDefault="004E59E4" w:rsidP="004E59E4">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3B693E">
              <w:rPr>
                <w:rFonts w:ascii="Arial" w:hAnsi="Arial" w:cs="Arial"/>
                <w:sz w:val="20"/>
              </w:rPr>
              <w:t>25 : 365 x 0,45 x € 242.50</w:t>
            </w:r>
            <w:r w:rsidR="003058F9" w:rsidRPr="003B693E">
              <w:rPr>
                <w:rFonts w:ascii="Arial" w:hAnsi="Arial" w:cs="Arial"/>
                <w:sz w:val="20"/>
              </w:rPr>
              <w:t>,- = € 7,47</w:t>
            </w:r>
            <w:r w:rsidRPr="003B693E">
              <w:rPr>
                <w:rFonts w:ascii="Arial" w:hAnsi="Arial" w:cs="Arial"/>
                <w:sz w:val="20"/>
              </w:rPr>
              <w:t>.</w:t>
            </w:r>
          </w:p>
          <w:p w:rsidR="004E59E4" w:rsidRPr="003B693E" w:rsidRDefault="004E59E4" w:rsidP="004E59E4">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3B693E">
              <w:rPr>
                <w:rFonts w:ascii="Arial" w:hAnsi="Arial" w:cs="Arial"/>
                <w:sz w:val="20"/>
              </w:rPr>
              <w:t>In totaal vertegenwoordigt elke gemiddeld aanwezige zeug per jaar een waarde van</w:t>
            </w:r>
          </w:p>
          <w:p w:rsidR="004E59E4" w:rsidRPr="003B693E" w:rsidRDefault="003058F9" w:rsidP="004E59E4">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3B693E">
              <w:rPr>
                <w:rFonts w:ascii="Arial" w:hAnsi="Arial" w:cs="Arial"/>
                <w:sz w:val="20"/>
              </w:rPr>
              <w:t>€ 357,47</w:t>
            </w:r>
            <w:r w:rsidR="004E59E4" w:rsidRPr="003B693E">
              <w:rPr>
                <w:rFonts w:ascii="Arial" w:hAnsi="Arial" w:cs="Arial"/>
                <w:sz w:val="20"/>
              </w:rPr>
              <w:t xml:space="preserve"> Daarnaast  is er voor € 38,50 aan voervoorraad en kasgeld per gemiddeld aanwezige zeug per jaar aanwezig. Het rentepercentage is 6,5%.</w:t>
            </w:r>
          </w:p>
          <w:p w:rsidR="004E59E4" w:rsidRPr="003B693E" w:rsidRDefault="004E59E4" w:rsidP="004E59E4">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3B693E">
              <w:rPr>
                <w:rFonts w:ascii="Arial" w:hAnsi="Arial" w:cs="Arial"/>
                <w:sz w:val="20"/>
              </w:rPr>
              <w:t>Per gemiddeld aanwezige zeug is er dus ee</w:t>
            </w:r>
            <w:r w:rsidR="003058F9" w:rsidRPr="003B693E">
              <w:rPr>
                <w:rFonts w:ascii="Arial" w:hAnsi="Arial" w:cs="Arial"/>
                <w:sz w:val="20"/>
              </w:rPr>
              <w:t>n rentepost van 6,5% x (€ 357,47</w:t>
            </w:r>
            <w:r w:rsidRPr="003B693E">
              <w:rPr>
                <w:rFonts w:ascii="Arial" w:hAnsi="Arial" w:cs="Arial"/>
                <w:sz w:val="20"/>
              </w:rPr>
              <w:t xml:space="preserve"> +</w:t>
            </w:r>
          </w:p>
          <w:p w:rsidR="00605A25" w:rsidRPr="00463F4D" w:rsidRDefault="003058F9" w:rsidP="004E59E4">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3B693E">
              <w:rPr>
                <w:rFonts w:ascii="Arial" w:hAnsi="Arial" w:cs="Arial"/>
                <w:sz w:val="20"/>
              </w:rPr>
              <w:t>€ 38,50) = € 25,73</w:t>
            </w:r>
            <w:r w:rsidR="004E59E4" w:rsidRPr="003B693E">
              <w:rPr>
                <w:rFonts w:ascii="Arial" w:hAnsi="Arial" w:cs="Arial"/>
                <w:sz w:val="20"/>
              </w:rPr>
              <w:t>. Je ziet dat je hier gebruik maakt van de rente van het gemiddeld aanwezige kapitaal in de dieren, voer en kasgeld.</w:t>
            </w:r>
          </w:p>
        </w:tc>
        <w:tc>
          <w:tcPr>
            <w:tcW w:w="5709" w:type="dxa"/>
          </w:tcPr>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tc>
        <w:tc>
          <w:tcPr>
            <w:tcW w:w="1608" w:type="dxa"/>
          </w:tcPr>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tc>
      </w:tr>
      <w:tr w:rsidR="00605A25" w:rsidRPr="00463F4D" w:rsidTr="003058F9">
        <w:trPr>
          <w:gridAfter w:val="3"/>
          <w:wAfter w:w="7393" w:type="dxa"/>
        </w:trPr>
        <w:tc>
          <w:tcPr>
            <w:tcW w:w="1182" w:type="dxa"/>
          </w:tcPr>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tc>
        <w:tc>
          <w:tcPr>
            <w:tcW w:w="5709" w:type="dxa"/>
          </w:tcPr>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tc>
        <w:tc>
          <w:tcPr>
            <w:tcW w:w="1608" w:type="dxa"/>
          </w:tcPr>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tc>
      </w:tr>
      <w:tr w:rsidR="00605A25" w:rsidRPr="00463F4D" w:rsidTr="003058F9">
        <w:trPr>
          <w:gridAfter w:val="3"/>
          <w:wAfter w:w="7393" w:type="dxa"/>
          <w:cantSplit/>
        </w:trPr>
        <w:tc>
          <w:tcPr>
            <w:tcW w:w="6891" w:type="dxa"/>
            <w:gridSpan w:val="2"/>
          </w:tcPr>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Vleesvarkens</w:t>
            </w:r>
          </w:p>
        </w:tc>
        <w:tc>
          <w:tcPr>
            <w:tcW w:w="1608" w:type="dxa"/>
          </w:tcPr>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tc>
      </w:tr>
      <w:tr w:rsidR="00770062" w:rsidTr="003058F9">
        <w:trPr>
          <w:gridAfter w:val="3"/>
          <w:wAfter w:w="7393" w:type="dxa"/>
        </w:trPr>
        <w:tc>
          <w:tcPr>
            <w:tcW w:w="1182" w:type="dxa"/>
          </w:tcPr>
          <w:p w:rsidR="00770062" w:rsidRPr="00770062" w:rsidRDefault="00770062" w:rsidP="00770062">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sz w:val="16"/>
                <w:szCs w:val="16"/>
              </w:rPr>
            </w:pPr>
            <w:r w:rsidRPr="00770062">
              <w:rPr>
                <w:rFonts w:ascii="Arial" w:hAnsi="Arial"/>
                <w:sz w:val="16"/>
                <w:szCs w:val="16"/>
              </w:rPr>
              <w:t>Rente %     x</w:t>
            </w:r>
          </w:p>
        </w:tc>
        <w:tc>
          <w:tcPr>
            <w:tcW w:w="5709" w:type="dxa"/>
          </w:tcPr>
          <w:p w:rsidR="00770062" w:rsidRPr="00770062" w:rsidRDefault="00770062" w:rsidP="00770062">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jc w:val="center"/>
              <w:rPr>
                <w:rFonts w:ascii="Arial" w:hAnsi="Arial"/>
                <w:sz w:val="16"/>
                <w:szCs w:val="16"/>
              </w:rPr>
            </w:pPr>
            <w:r w:rsidRPr="00770062">
              <w:rPr>
                <w:rFonts w:ascii="Arial" w:hAnsi="Arial"/>
                <w:sz w:val="16"/>
                <w:szCs w:val="16"/>
              </w:rPr>
              <w:t xml:space="preserve">Kosten opgelegde big + 0.5 x (voerkosten + overige </w:t>
            </w:r>
            <w:proofErr w:type="spellStart"/>
            <w:r w:rsidRPr="00770062">
              <w:rPr>
                <w:rFonts w:ascii="Arial" w:hAnsi="Arial"/>
                <w:sz w:val="16"/>
                <w:szCs w:val="16"/>
              </w:rPr>
              <w:t>toegerekede</w:t>
            </w:r>
            <w:proofErr w:type="spellEnd"/>
            <w:r w:rsidRPr="00770062">
              <w:rPr>
                <w:rFonts w:ascii="Arial" w:hAnsi="Arial"/>
                <w:sz w:val="16"/>
                <w:szCs w:val="16"/>
              </w:rPr>
              <w:t xml:space="preserve"> kosten)      X</w:t>
            </w:r>
          </w:p>
        </w:tc>
        <w:tc>
          <w:tcPr>
            <w:tcW w:w="1608" w:type="dxa"/>
            <w:tcBorders>
              <w:bottom w:val="single" w:sz="4" w:space="0" w:color="auto"/>
            </w:tcBorders>
          </w:tcPr>
          <w:p w:rsidR="00770062" w:rsidRPr="00770062" w:rsidRDefault="00770062" w:rsidP="00770062">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sz w:val="16"/>
                <w:szCs w:val="16"/>
              </w:rPr>
            </w:pPr>
            <w:r w:rsidRPr="00770062">
              <w:rPr>
                <w:rFonts w:ascii="Arial" w:hAnsi="Arial"/>
                <w:sz w:val="16"/>
                <w:szCs w:val="16"/>
              </w:rPr>
              <w:t>dagen productie</w:t>
            </w:r>
          </w:p>
        </w:tc>
      </w:tr>
      <w:tr w:rsidR="00770062" w:rsidTr="003058F9">
        <w:trPr>
          <w:gridAfter w:val="3"/>
          <w:wAfter w:w="7393" w:type="dxa"/>
        </w:trPr>
        <w:tc>
          <w:tcPr>
            <w:tcW w:w="1182" w:type="dxa"/>
          </w:tcPr>
          <w:p w:rsidR="00770062" w:rsidRPr="00770062" w:rsidRDefault="00770062" w:rsidP="00770062">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jc w:val="center"/>
              <w:rPr>
                <w:rFonts w:ascii="Arial" w:hAnsi="Arial"/>
                <w:sz w:val="16"/>
                <w:szCs w:val="16"/>
              </w:rPr>
            </w:pPr>
          </w:p>
        </w:tc>
        <w:tc>
          <w:tcPr>
            <w:tcW w:w="5709" w:type="dxa"/>
          </w:tcPr>
          <w:p w:rsidR="00770062" w:rsidRPr="00770062" w:rsidRDefault="00770062" w:rsidP="00770062">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jc w:val="center"/>
              <w:rPr>
                <w:rFonts w:ascii="Arial" w:hAnsi="Arial"/>
                <w:sz w:val="16"/>
                <w:szCs w:val="16"/>
              </w:rPr>
            </w:pPr>
          </w:p>
        </w:tc>
        <w:tc>
          <w:tcPr>
            <w:tcW w:w="1608" w:type="dxa"/>
            <w:tcBorders>
              <w:top w:val="single" w:sz="4" w:space="0" w:color="auto"/>
            </w:tcBorders>
          </w:tcPr>
          <w:p w:rsidR="00770062" w:rsidRPr="00770062" w:rsidRDefault="00770062" w:rsidP="00770062">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jc w:val="center"/>
              <w:rPr>
                <w:rFonts w:ascii="Arial" w:hAnsi="Arial"/>
                <w:sz w:val="16"/>
                <w:szCs w:val="16"/>
              </w:rPr>
            </w:pPr>
            <w:r w:rsidRPr="00770062">
              <w:rPr>
                <w:rFonts w:ascii="Arial" w:hAnsi="Arial"/>
                <w:sz w:val="16"/>
                <w:szCs w:val="16"/>
              </w:rPr>
              <w:t>365</w:t>
            </w:r>
          </w:p>
        </w:tc>
      </w:tr>
      <w:tr w:rsidR="00605A25" w:rsidRPr="00463F4D" w:rsidTr="003058F9">
        <w:trPr>
          <w:gridAfter w:val="3"/>
          <w:wAfter w:w="7393" w:type="dxa"/>
        </w:trPr>
        <w:tc>
          <w:tcPr>
            <w:tcW w:w="1182" w:type="dxa"/>
          </w:tcPr>
          <w:p w:rsidR="00605A25" w:rsidRPr="00770062"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16"/>
                <w:szCs w:val="16"/>
              </w:rPr>
            </w:pPr>
          </w:p>
        </w:tc>
        <w:tc>
          <w:tcPr>
            <w:tcW w:w="5709" w:type="dxa"/>
          </w:tcPr>
          <w:p w:rsidR="00605A25" w:rsidRPr="00770062"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jc w:val="center"/>
              <w:rPr>
                <w:rFonts w:ascii="Arial" w:hAnsi="Arial" w:cs="Arial"/>
                <w:sz w:val="16"/>
                <w:szCs w:val="16"/>
              </w:rPr>
            </w:pPr>
          </w:p>
        </w:tc>
        <w:tc>
          <w:tcPr>
            <w:tcW w:w="1608" w:type="dxa"/>
            <w:tcBorders>
              <w:bottom w:val="single" w:sz="4" w:space="0" w:color="auto"/>
            </w:tcBorders>
          </w:tcPr>
          <w:p w:rsidR="00605A25" w:rsidRPr="00770062"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16"/>
                <w:szCs w:val="16"/>
              </w:rPr>
            </w:pPr>
            <w:r w:rsidRPr="00770062">
              <w:rPr>
                <w:rFonts w:ascii="Arial" w:hAnsi="Arial" w:cs="Arial"/>
                <w:sz w:val="16"/>
                <w:szCs w:val="16"/>
              </w:rPr>
              <w:t>dagen productie</w:t>
            </w:r>
          </w:p>
        </w:tc>
      </w:tr>
      <w:tr w:rsidR="00605A25" w:rsidRPr="00463F4D" w:rsidTr="003058F9">
        <w:trPr>
          <w:gridAfter w:val="3"/>
          <w:wAfter w:w="7393" w:type="dxa"/>
        </w:trPr>
        <w:tc>
          <w:tcPr>
            <w:tcW w:w="1182" w:type="dxa"/>
          </w:tcPr>
          <w:p w:rsidR="00605A25" w:rsidRPr="00770062"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jc w:val="center"/>
              <w:rPr>
                <w:rFonts w:ascii="Arial" w:hAnsi="Arial" w:cs="Arial"/>
                <w:sz w:val="16"/>
                <w:szCs w:val="16"/>
              </w:rPr>
            </w:pPr>
          </w:p>
        </w:tc>
        <w:tc>
          <w:tcPr>
            <w:tcW w:w="5709" w:type="dxa"/>
          </w:tcPr>
          <w:p w:rsidR="00605A25" w:rsidRPr="00770062"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jc w:val="center"/>
              <w:rPr>
                <w:rFonts w:ascii="Arial" w:hAnsi="Arial" w:cs="Arial"/>
                <w:sz w:val="16"/>
                <w:szCs w:val="16"/>
              </w:rPr>
            </w:pPr>
          </w:p>
        </w:tc>
        <w:tc>
          <w:tcPr>
            <w:tcW w:w="1608" w:type="dxa"/>
            <w:tcBorders>
              <w:top w:val="single" w:sz="4" w:space="0" w:color="auto"/>
            </w:tcBorders>
          </w:tcPr>
          <w:p w:rsidR="00605A25" w:rsidRPr="00770062"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jc w:val="center"/>
              <w:rPr>
                <w:rFonts w:ascii="Arial" w:hAnsi="Arial" w:cs="Arial"/>
                <w:sz w:val="16"/>
                <w:szCs w:val="16"/>
              </w:rPr>
            </w:pPr>
            <w:r w:rsidRPr="00770062">
              <w:rPr>
                <w:rFonts w:ascii="Arial" w:hAnsi="Arial" w:cs="Arial"/>
                <w:sz w:val="16"/>
                <w:szCs w:val="16"/>
              </w:rPr>
              <w:t>365</w:t>
            </w:r>
          </w:p>
        </w:tc>
      </w:tr>
      <w:tr w:rsidR="00633711" w:rsidRPr="00463F4D" w:rsidTr="003058F9">
        <w:trPr>
          <w:gridAfter w:val="3"/>
          <w:wAfter w:w="7393" w:type="dxa"/>
        </w:trPr>
        <w:tc>
          <w:tcPr>
            <w:tcW w:w="1182" w:type="dxa"/>
          </w:tcPr>
          <w:p w:rsidR="00633711" w:rsidRPr="00463F4D" w:rsidRDefault="00633711" w:rsidP="00633711">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jc w:val="center"/>
              <w:rPr>
                <w:rFonts w:ascii="Arial" w:hAnsi="Arial" w:cs="Arial"/>
                <w:sz w:val="20"/>
              </w:rPr>
            </w:pPr>
          </w:p>
        </w:tc>
        <w:tc>
          <w:tcPr>
            <w:tcW w:w="5709" w:type="dxa"/>
          </w:tcPr>
          <w:p w:rsidR="00633711" w:rsidRPr="00463F4D" w:rsidRDefault="00633711" w:rsidP="00633711">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tc>
        <w:tc>
          <w:tcPr>
            <w:tcW w:w="1608" w:type="dxa"/>
            <w:tcBorders>
              <w:top w:val="single" w:sz="4" w:space="0" w:color="auto"/>
            </w:tcBorders>
          </w:tcPr>
          <w:p w:rsidR="00633711" w:rsidRPr="00463F4D" w:rsidRDefault="00633711">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jc w:val="center"/>
              <w:rPr>
                <w:rFonts w:ascii="Arial" w:hAnsi="Arial" w:cs="Arial"/>
                <w:sz w:val="20"/>
              </w:rPr>
            </w:pPr>
          </w:p>
        </w:tc>
      </w:tr>
      <w:tr w:rsidR="00605A25" w:rsidRPr="00463F4D" w:rsidTr="003058F9">
        <w:trPr>
          <w:gridAfter w:val="3"/>
          <w:wAfter w:w="7393" w:type="dxa"/>
        </w:trPr>
        <w:tc>
          <w:tcPr>
            <w:tcW w:w="1182" w:type="dxa"/>
          </w:tcPr>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tc>
        <w:tc>
          <w:tcPr>
            <w:tcW w:w="5709" w:type="dxa"/>
          </w:tcPr>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tc>
        <w:tc>
          <w:tcPr>
            <w:tcW w:w="1608" w:type="dxa"/>
          </w:tcPr>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tc>
      </w:tr>
    </w:tbl>
    <w:p w:rsidR="003058F9" w:rsidRPr="003B693E" w:rsidRDefault="003058F9" w:rsidP="003058F9">
      <w:pPr>
        <w:spacing w:after="0" w:line="240" w:lineRule="auto"/>
        <w:rPr>
          <w:rFonts w:ascii="Arial" w:hAnsi="Arial" w:cs="Arial"/>
          <w:sz w:val="20"/>
        </w:rPr>
      </w:pPr>
      <w:r w:rsidRPr="003B693E">
        <w:rPr>
          <w:rFonts w:ascii="Arial" w:hAnsi="Arial" w:cs="Arial"/>
          <w:sz w:val="20"/>
        </w:rPr>
        <w:t>Biggen moeten aangekocht worden, daarnaast investeer je ook in biggen: voer en overige toegerekende kosten.</w:t>
      </w:r>
    </w:p>
    <w:p w:rsidR="003058F9" w:rsidRDefault="003058F9" w:rsidP="003058F9">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3B693E">
        <w:rPr>
          <w:rFonts w:ascii="Arial" w:hAnsi="Arial" w:cs="Arial"/>
          <w:sz w:val="20"/>
        </w:rPr>
        <w:t>De te berekenen rente is op de eerste plaats afhankelijk van de lengte van de productieperiode van het varken van opleggen tot slachten. De hoogte van de rente speelt een rol, alsmede de gemiddelde waarde van het varken. Per gemiddeld aanwezig varken zijn de rentekosten bijvoorbeeld 6,5% van € 62,60 = € 4,07. Het aanwezige voer en het kasgeld vragen ook rente. Samen een kostenpost van € 4,40 per jaar. Bij een omzetsnelheid van 3,19 zijn de rentekosten per afgeleverd vleesvarken dus: € 4,40 : 3,19 = € 1,38.</w:t>
      </w:r>
      <w:r w:rsidRPr="003058F9">
        <w:rPr>
          <w:rFonts w:ascii="Arial" w:hAnsi="Arial" w:cs="Arial"/>
          <w:sz w:val="20"/>
        </w:rPr>
        <w:cr/>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In kostprijsberekeningen nemen we voor het renteper</w:t>
      </w:r>
      <w:r w:rsidRPr="00463F4D">
        <w:rPr>
          <w:rFonts w:ascii="Arial" w:hAnsi="Arial" w:cs="Arial"/>
          <w:sz w:val="20"/>
        </w:rPr>
        <w:softHyphen/>
        <w:t>centage van de levende have de gemiddelde hypotheekrente over vijf jaar + 1%</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567"/>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b/>
          <w:sz w:val="20"/>
        </w:rPr>
        <w:t>Gezondheidszorg</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Hieronder vallen de betaalde kosten voor dierenarts, medicijnen en ontsmet</w:t>
      </w:r>
      <w:r w:rsidRPr="00463F4D">
        <w:rPr>
          <w:rFonts w:ascii="Arial" w:hAnsi="Arial" w:cs="Arial"/>
          <w:sz w:val="20"/>
        </w:rPr>
        <w:softHyphen/>
        <w:t>tings-</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middelen.</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567"/>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b/>
          <w:sz w:val="20"/>
        </w:rPr>
        <w:t>Kosten (kunstmatige) inseminatie</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De kosten van natuurlijke dekkingen kunnen ondergebracht zijn in de rente levende have en nevenopbrengsten, maar kunnen ook tezamen met de KI-kosten als dekkosten ver</w:t>
      </w:r>
      <w:r w:rsidRPr="00463F4D">
        <w:rPr>
          <w:rFonts w:ascii="Arial" w:hAnsi="Arial" w:cs="Arial"/>
          <w:sz w:val="20"/>
        </w:rPr>
        <w:softHyphen/>
        <w:t>meld staan. De kosten van kunstmatige inseminatie bestaan uit een tarief per eerste insemina</w:t>
      </w:r>
      <w:r w:rsidRPr="00463F4D">
        <w:rPr>
          <w:rFonts w:ascii="Arial" w:hAnsi="Arial" w:cs="Arial"/>
          <w:sz w:val="20"/>
        </w:rPr>
        <w:softHyphen/>
        <w:t xml:space="preserve">tie en voorrijkosten per bezoek. </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De kosten van KI bedragen gemiddeld € 2</w:t>
      </w:r>
      <w:r w:rsidR="007E6AF1" w:rsidRPr="00463F4D">
        <w:rPr>
          <w:rFonts w:ascii="Arial" w:hAnsi="Arial" w:cs="Arial"/>
          <w:sz w:val="20"/>
        </w:rPr>
        <w:t>2</w:t>
      </w:r>
      <w:r w:rsidRPr="00463F4D">
        <w:rPr>
          <w:rFonts w:ascii="Arial" w:hAnsi="Arial" w:cs="Arial"/>
          <w:sz w:val="20"/>
        </w:rPr>
        <w:t xml:space="preserve">,-- per zeug per jaar </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567"/>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b/>
          <w:sz w:val="20"/>
        </w:rPr>
        <w:t>Overige variabele kosten</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De overige variabele kosten betreffen kosten van bijvoorbeeld water, energie, strooisel, loonwerk, vervoer, afleveringskosten, heffingen etc. Soms worden deze nog weer apart benoemd.</w:t>
      </w:r>
    </w:p>
    <w:p w:rsidR="003058F9" w:rsidRDefault="003058F9">
      <w:pPr>
        <w:spacing w:after="0" w:line="240" w:lineRule="auto"/>
        <w:rPr>
          <w:rFonts w:ascii="Arial" w:hAnsi="Arial" w:cs="Arial"/>
          <w:b/>
          <w:sz w:val="24"/>
        </w:rPr>
      </w:pPr>
      <w:bookmarkStart w:id="10" w:name="_Toc95025310"/>
      <w:r>
        <w:rPr>
          <w:rFonts w:cs="Arial"/>
        </w:rPr>
        <w:br w:type="page"/>
      </w:r>
    </w:p>
    <w:p w:rsidR="00605A25" w:rsidRPr="00633711" w:rsidRDefault="0099026C">
      <w:pPr>
        <w:pStyle w:val="Kop2"/>
        <w:rPr>
          <w:rFonts w:cs="Arial"/>
          <w:lang w:val="nl-NL"/>
        </w:rPr>
      </w:pPr>
      <w:bookmarkStart w:id="11" w:name="_Toc397255191"/>
      <w:r w:rsidRPr="00633711">
        <w:rPr>
          <w:rFonts w:cs="Arial"/>
          <w:lang w:val="nl-NL"/>
        </w:rPr>
        <w:t>Niet-toegerekende of vaste kosten</w:t>
      </w:r>
      <w:bookmarkEnd w:id="10"/>
      <w:bookmarkEnd w:id="11"/>
    </w:p>
    <w:p w:rsidR="00605A25" w:rsidRPr="00633711" w:rsidRDefault="00605A25">
      <w:pPr>
        <w:pStyle w:val="Legal3"/>
        <w:tabs>
          <w:tab w:val="left" w:pos="-1700"/>
          <w:tab w:val="left" w:pos="-980"/>
          <w:tab w:val="left" w:pos="0"/>
          <w:tab w:val="left" w:pos="680"/>
          <w:tab w:val="left" w:pos="1417"/>
          <w:tab w:val="left" w:pos="2125"/>
          <w:tab w:val="left" w:pos="2834"/>
          <w:tab w:val="left" w:pos="3542"/>
          <w:tab w:val="left" w:pos="4252"/>
          <w:tab w:val="left" w:pos="4960"/>
          <w:tab w:val="left" w:pos="5669"/>
          <w:tab w:val="left" w:pos="6377"/>
          <w:tab w:val="left" w:pos="7086"/>
          <w:tab w:val="left" w:pos="7794"/>
          <w:tab w:val="left" w:pos="8503"/>
        </w:tabs>
        <w:spacing w:line="310" w:lineRule="exact"/>
        <w:ind w:left="0" w:firstLine="0"/>
        <w:rPr>
          <w:rFonts w:ascii="Arial" w:hAnsi="Arial" w:cs="Arial"/>
          <w:b w:val="0"/>
          <w:sz w:val="18"/>
          <w:lang w:val="nl-NL"/>
        </w:rPr>
      </w:pPr>
    </w:p>
    <w:p w:rsidR="00605A25" w:rsidRPr="00463F4D" w:rsidRDefault="0099026C">
      <w:pPr>
        <w:pStyle w:val="Legal3"/>
        <w:tabs>
          <w:tab w:val="left" w:pos="-1700"/>
          <w:tab w:val="left" w:pos="-980"/>
          <w:tab w:val="left" w:pos="0"/>
          <w:tab w:val="left" w:pos="680"/>
          <w:tab w:val="left" w:pos="1417"/>
          <w:tab w:val="left" w:pos="2125"/>
          <w:tab w:val="left" w:pos="2834"/>
          <w:tab w:val="left" w:pos="3542"/>
          <w:tab w:val="left" w:pos="4252"/>
          <w:tab w:val="left" w:pos="4960"/>
          <w:tab w:val="left" w:pos="5669"/>
          <w:tab w:val="left" w:pos="6377"/>
          <w:tab w:val="left" w:pos="7086"/>
          <w:tab w:val="left" w:pos="7794"/>
          <w:tab w:val="left" w:pos="8503"/>
        </w:tabs>
        <w:spacing w:line="310" w:lineRule="exact"/>
        <w:ind w:left="0" w:firstLine="0"/>
        <w:rPr>
          <w:rFonts w:ascii="Arial" w:hAnsi="Arial" w:cs="Arial"/>
          <w:b w:val="0"/>
          <w:sz w:val="20"/>
          <w:lang w:val="nl-NL"/>
        </w:rPr>
      </w:pPr>
      <w:r w:rsidRPr="00463F4D">
        <w:rPr>
          <w:rFonts w:ascii="Arial" w:hAnsi="Arial" w:cs="Arial"/>
          <w:b w:val="0"/>
          <w:sz w:val="20"/>
        </w:rPr>
        <w:fldChar w:fldCharType="begin"/>
      </w:r>
      <w:r w:rsidRPr="00463F4D">
        <w:rPr>
          <w:rFonts w:ascii="Arial" w:hAnsi="Arial" w:cs="Arial"/>
          <w:b w:val="0"/>
          <w:sz w:val="20"/>
          <w:lang w:val="nl-NL"/>
        </w:rPr>
        <w:instrText>TC \l3 "</w:instrText>
      </w:r>
      <w:bookmarkStart w:id="12" w:name="_Toc4920157"/>
      <w:r w:rsidRPr="00463F4D">
        <w:rPr>
          <w:rFonts w:ascii="Arial" w:hAnsi="Arial" w:cs="Arial"/>
          <w:b w:val="0"/>
          <w:sz w:val="20"/>
          <w:lang w:val="nl-NL"/>
        </w:rPr>
        <w:instrText>Niet-toegerekende of vaste kosten</w:instrText>
      </w:r>
      <w:bookmarkEnd w:id="12"/>
      <w:r w:rsidRPr="00463F4D">
        <w:rPr>
          <w:rFonts w:ascii="Arial" w:hAnsi="Arial" w:cs="Arial"/>
          <w:b w:val="0"/>
          <w:sz w:val="20"/>
        </w:rPr>
        <w:fldChar w:fldCharType="end"/>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Niet-toegerekende of vaste kosten zijn die kosten, die op korte termijn niet variëren met de bedrijfsomvang.</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We onderscheiden de volgende niet-toegerekende kosten</w:t>
      </w:r>
      <w:r w:rsidR="004340E3">
        <w:rPr>
          <w:rFonts w:ascii="Arial" w:hAnsi="Arial" w:cs="Arial"/>
          <w:sz w:val="20"/>
        </w:rPr>
        <w:t xml:space="preserve">, of vaste kosten </w:t>
      </w:r>
      <w:r w:rsidRPr="00463F4D">
        <w:rPr>
          <w:rFonts w:ascii="Arial" w:hAnsi="Arial" w:cs="Arial"/>
          <w:sz w:val="20"/>
        </w:rPr>
        <w:t>:</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hanging="378"/>
        <w:rPr>
          <w:rFonts w:ascii="Arial" w:hAnsi="Arial" w:cs="Arial"/>
          <w:sz w:val="20"/>
        </w:rPr>
      </w:pPr>
      <w:r w:rsidRPr="00463F4D">
        <w:rPr>
          <w:rFonts w:ascii="Arial" w:hAnsi="Arial" w:cs="Arial"/>
          <w:sz w:val="20"/>
        </w:rPr>
        <w:t>1.</w:t>
      </w:r>
      <w:r w:rsidRPr="00463F4D">
        <w:rPr>
          <w:rFonts w:ascii="Arial" w:hAnsi="Arial" w:cs="Arial"/>
          <w:sz w:val="20"/>
        </w:rPr>
        <w:tab/>
        <w:t>Huisvestingskosten</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hanging="378"/>
        <w:rPr>
          <w:rFonts w:ascii="Arial" w:hAnsi="Arial" w:cs="Arial"/>
          <w:sz w:val="20"/>
        </w:rPr>
      </w:pPr>
      <w:r w:rsidRPr="00463F4D">
        <w:rPr>
          <w:rFonts w:ascii="Arial" w:hAnsi="Arial" w:cs="Arial"/>
          <w:sz w:val="20"/>
        </w:rPr>
        <w:t>2.</w:t>
      </w:r>
      <w:r w:rsidRPr="00463F4D">
        <w:rPr>
          <w:rFonts w:ascii="Arial" w:hAnsi="Arial" w:cs="Arial"/>
          <w:sz w:val="20"/>
        </w:rPr>
        <w:tab/>
        <w:t>Algemene kosten</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hanging="378"/>
        <w:rPr>
          <w:rFonts w:ascii="Arial" w:hAnsi="Arial" w:cs="Arial"/>
          <w:sz w:val="20"/>
        </w:rPr>
      </w:pPr>
      <w:r w:rsidRPr="00463F4D">
        <w:rPr>
          <w:rFonts w:ascii="Arial" w:hAnsi="Arial" w:cs="Arial"/>
          <w:sz w:val="20"/>
        </w:rPr>
        <w:t>3.</w:t>
      </w:r>
      <w:r w:rsidRPr="00463F4D">
        <w:rPr>
          <w:rFonts w:ascii="Arial" w:hAnsi="Arial" w:cs="Arial"/>
          <w:sz w:val="20"/>
        </w:rPr>
        <w:tab/>
        <w:t>Arbeidskosten</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hanging="378"/>
        <w:rPr>
          <w:rFonts w:ascii="Arial" w:hAnsi="Arial" w:cs="Arial"/>
          <w:sz w:val="20"/>
        </w:rPr>
      </w:pPr>
      <w:r w:rsidRPr="00463F4D">
        <w:rPr>
          <w:rFonts w:ascii="Arial" w:hAnsi="Arial" w:cs="Arial"/>
          <w:sz w:val="20"/>
        </w:rPr>
        <w:t>4.</w:t>
      </w:r>
      <w:r w:rsidRPr="00463F4D">
        <w:rPr>
          <w:rFonts w:ascii="Arial" w:hAnsi="Arial" w:cs="Arial"/>
          <w:sz w:val="20"/>
        </w:rPr>
        <w:tab/>
        <w:t>Mestkosten</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hanging="378"/>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b/>
          <w:sz w:val="20"/>
        </w:rPr>
        <w:t>Huisvestingskosten</w:t>
      </w:r>
    </w:p>
    <w:p w:rsidR="00605A25" w:rsidRPr="00463F4D" w:rsidRDefault="0099026C">
      <w:pPr>
        <w:tabs>
          <w:tab w:val="left" w:pos="-1440"/>
          <w:tab w:val="left" w:pos="-720"/>
          <w:tab w:val="left" w:pos="0"/>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De huisvestingskosten bestaan uit afschrijvingen, rente en onderhoud. We gaan daarbij uit van de vervangingswaarde, dat wil zeggen het bedrag dat bij vervanging op dit moment nodig zou zijn. Dit wordt gedaan om de invloed van inflatie uit te sluiten.</w:t>
      </w:r>
    </w:p>
    <w:p w:rsidR="00605A25" w:rsidRPr="00463F4D" w:rsidRDefault="00605A25">
      <w:pPr>
        <w:tabs>
          <w:tab w:val="left" w:pos="-1440"/>
          <w:tab w:val="left" w:pos="-720"/>
          <w:tab w:val="left" w:pos="0"/>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Bij het bepalen van de bouwkosten moet men er op letten dat de volgende kosten mede in aanmerking genomen worden:</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 Erfverharding</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 Eventuele erfbeplanting</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 Gemeentelijke leges, bijvoorbeeld bouwvergunning</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 Aansluitingskosten (gas, water, elektra)</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 Eventuele kosten van architectenbureau</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 Eigen arbeid</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De afschrijvingen hebben betrekking op de technische levensduur van de afschrijvingsob</w:t>
      </w:r>
      <w:r w:rsidRPr="00463F4D">
        <w:rPr>
          <w:rFonts w:ascii="Arial" w:hAnsi="Arial" w:cs="Arial"/>
          <w:sz w:val="20"/>
        </w:rPr>
        <w:softHyphen/>
        <w:t>jec</w:t>
      </w:r>
      <w:r w:rsidRPr="00463F4D">
        <w:rPr>
          <w:rFonts w:ascii="Arial" w:hAnsi="Arial" w:cs="Arial"/>
          <w:sz w:val="20"/>
        </w:rPr>
        <w:softHyphen/>
        <w:t>ten. Als in de varkenshouderij onderdelen versleten zijn worden deze noodzakelijke investe</w:t>
      </w:r>
      <w:r w:rsidRPr="00463F4D">
        <w:rPr>
          <w:rFonts w:ascii="Arial" w:hAnsi="Arial" w:cs="Arial"/>
          <w:sz w:val="20"/>
        </w:rPr>
        <w:softHyphen/>
        <w:t>ringen gecombineerd tot uitgebreide vervan</w:t>
      </w:r>
      <w:r w:rsidRPr="00463F4D">
        <w:rPr>
          <w:rFonts w:ascii="Arial" w:hAnsi="Arial" w:cs="Arial"/>
          <w:sz w:val="20"/>
        </w:rPr>
        <w:softHyphen/>
        <w:t xml:space="preserve">gingsinvesteringen. </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De investeringen zijn daarom samengebracht tot clusters waarbij de levensduur van de investeringen 40 of 20 of 10 jaar is.</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Afschrijven in 40 jaar</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Grondwerk, putvloeren, buitenmuren, spanten, gordingen, dakbedekking, erfverharding.</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Afschrijven in 20 jaar</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 xml:space="preserve">Betonvloeren, dakisolatie, vaste </w:t>
      </w:r>
      <w:proofErr w:type="spellStart"/>
      <w:r w:rsidRPr="00463F4D">
        <w:rPr>
          <w:rFonts w:ascii="Arial" w:hAnsi="Arial" w:cs="Arial"/>
          <w:sz w:val="20"/>
        </w:rPr>
        <w:t>luchtverdeelsystemen</w:t>
      </w:r>
      <w:proofErr w:type="spellEnd"/>
      <w:r w:rsidRPr="00463F4D">
        <w:rPr>
          <w:rFonts w:ascii="Arial" w:hAnsi="Arial" w:cs="Arial"/>
          <w:sz w:val="20"/>
        </w:rPr>
        <w:t>, rioleringssystemen, elektrische installatie, deuren, binnenmuren, stukadoorswerk, ventilatieko</w:t>
      </w:r>
      <w:r w:rsidRPr="00463F4D">
        <w:rPr>
          <w:rFonts w:ascii="Arial" w:hAnsi="Arial" w:cs="Arial"/>
          <w:sz w:val="20"/>
        </w:rPr>
        <w:softHyphen/>
        <w:t>kers, silo's.</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Afschrijven in 10 jaar</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 xml:space="preserve">Vloerafwerking, roosters, ventilatoren, </w:t>
      </w:r>
      <w:r w:rsidR="00463F4D" w:rsidRPr="00463F4D">
        <w:rPr>
          <w:rFonts w:ascii="Arial" w:hAnsi="Arial" w:cs="Arial"/>
          <w:sz w:val="20"/>
        </w:rPr>
        <w:t>diafragma schuif</w:t>
      </w:r>
      <w:r w:rsidRPr="00463F4D">
        <w:rPr>
          <w:rFonts w:ascii="Arial" w:hAnsi="Arial" w:cs="Arial"/>
          <w:sz w:val="20"/>
        </w:rPr>
        <w:t>, ventilatie</w:t>
      </w:r>
      <w:r w:rsidRPr="00463F4D">
        <w:rPr>
          <w:rFonts w:ascii="Arial" w:hAnsi="Arial" w:cs="Arial"/>
          <w:sz w:val="20"/>
        </w:rPr>
        <w:softHyphen/>
        <w:t xml:space="preserve">kleppen, folie-achtige </w:t>
      </w:r>
      <w:proofErr w:type="spellStart"/>
      <w:r w:rsidRPr="00463F4D">
        <w:rPr>
          <w:rFonts w:ascii="Arial" w:hAnsi="Arial" w:cs="Arial"/>
          <w:sz w:val="20"/>
        </w:rPr>
        <w:t>luchtverdeelsystemen</w:t>
      </w:r>
      <w:proofErr w:type="spellEnd"/>
      <w:r w:rsidRPr="00463F4D">
        <w:rPr>
          <w:rFonts w:ascii="Arial" w:hAnsi="Arial" w:cs="Arial"/>
          <w:sz w:val="20"/>
        </w:rPr>
        <w:t>, hokinrichting, verwarmingsinstalla</w:t>
      </w:r>
      <w:r w:rsidRPr="00463F4D">
        <w:rPr>
          <w:rFonts w:ascii="Arial" w:hAnsi="Arial" w:cs="Arial"/>
          <w:sz w:val="20"/>
        </w:rPr>
        <w:softHyphen/>
        <w:t xml:space="preserve">tie, </w:t>
      </w:r>
      <w:r w:rsidR="00463F4D" w:rsidRPr="00463F4D">
        <w:rPr>
          <w:rFonts w:ascii="Arial" w:hAnsi="Arial" w:cs="Arial"/>
          <w:sz w:val="20"/>
        </w:rPr>
        <w:t>ventilator regelaar</w:t>
      </w:r>
      <w:r w:rsidRPr="00463F4D">
        <w:rPr>
          <w:rFonts w:ascii="Arial" w:hAnsi="Arial" w:cs="Arial"/>
          <w:sz w:val="20"/>
        </w:rPr>
        <w:t>, drinkwaterinstallatie, voer</w:t>
      </w:r>
      <w:r w:rsidRPr="00463F4D">
        <w:rPr>
          <w:rFonts w:ascii="Arial" w:hAnsi="Arial" w:cs="Arial"/>
          <w:sz w:val="20"/>
        </w:rPr>
        <w:softHyphen/>
        <w:t>bakken, voermachine.</w:t>
      </w:r>
    </w:p>
    <w:p w:rsidR="00770062" w:rsidRPr="00633711" w:rsidRDefault="00770062">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b/>
          <w:sz w:val="20"/>
        </w:rPr>
        <w:t>Algemene kosten</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Dit zijn b.v. autokosten, telefoonkosten, abonnementen, contributies, heffingen, admini</w:t>
      </w:r>
      <w:r w:rsidRPr="00463F4D">
        <w:rPr>
          <w:rFonts w:ascii="Arial" w:hAnsi="Arial" w:cs="Arial"/>
          <w:sz w:val="20"/>
        </w:rPr>
        <w:softHyphen/>
        <w:t>stratie</w:t>
      </w:r>
      <w:r w:rsidRPr="00463F4D">
        <w:rPr>
          <w:rFonts w:ascii="Arial" w:hAnsi="Arial" w:cs="Arial"/>
          <w:sz w:val="20"/>
        </w:rPr>
        <w:softHyphen/>
        <w:t>kosten, verzekering en onroerend zaak belasting. In begrotingen en eventueel in saldoberekenin</w:t>
      </w:r>
      <w:r w:rsidRPr="00463F4D">
        <w:rPr>
          <w:rFonts w:ascii="Arial" w:hAnsi="Arial" w:cs="Arial"/>
          <w:sz w:val="20"/>
        </w:rPr>
        <w:softHyphen/>
        <w:t>gen worden voor de algemene kosten vaak normen gehanteerd. Dit houdt niet in dat de algeme</w:t>
      </w:r>
      <w:r w:rsidRPr="00463F4D">
        <w:rPr>
          <w:rFonts w:ascii="Arial" w:hAnsi="Arial" w:cs="Arial"/>
          <w:sz w:val="20"/>
        </w:rPr>
        <w:softHyphen/>
        <w:t>ne kosten voor alle bedrijven even hoog zullen zijn. Er zijn zeer vele factoren welke de hoogte van de algemene kosten op een bedrijf beïnvloeden.</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b/>
          <w:sz w:val="20"/>
        </w:rPr>
        <w:t>Arbeidskosten</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De kosten van betaalde arbeidskrachten kunnen in rekening worden gebracht tegen de werkelijk betaalde nettolonen die worden verhoogd met de door de werkgever ingehou</w:t>
      </w:r>
      <w:r w:rsidRPr="00463F4D">
        <w:rPr>
          <w:rFonts w:ascii="Arial" w:hAnsi="Arial" w:cs="Arial"/>
          <w:sz w:val="20"/>
        </w:rPr>
        <w:softHyphen/>
        <w:t>den premies en loonbelasting en het verschuldigde werkge</w:t>
      </w:r>
      <w:r w:rsidRPr="00463F4D">
        <w:rPr>
          <w:rFonts w:ascii="Arial" w:hAnsi="Arial" w:cs="Arial"/>
          <w:sz w:val="20"/>
        </w:rPr>
        <w:softHyphen/>
        <w:t>versaandeel in de sociale premies. Voor eigen handenarbeid en die van gezinsleden worden de kosten per gewerkt uur berekend overeenkomstig de CAO. De vergoeding voor onregelmatige en weekend-</w:t>
      </w:r>
      <w:r w:rsidRPr="00463F4D">
        <w:rPr>
          <w:rFonts w:ascii="Arial" w:hAnsi="Arial" w:cs="Arial"/>
          <w:sz w:val="20"/>
        </w:rPr>
        <w:softHyphen/>
        <w:t>uren is in deze vergoedingsbereke</w:t>
      </w:r>
      <w:r w:rsidRPr="00463F4D">
        <w:rPr>
          <w:rFonts w:ascii="Arial" w:hAnsi="Arial" w:cs="Arial"/>
          <w:sz w:val="20"/>
        </w:rPr>
        <w:softHyphen/>
        <w:t>ning opgenomen. Het bedrag wordt verhoogd met het door de werkgever te betalen aandeel in de premies, de overhevelingstoeslag en de vakantietoeslag. Bij de vaststelling van het aantal gewerkt uren wordt rekening gehou</w:t>
      </w:r>
      <w:r w:rsidRPr="00463F4D">
        <w:rPr>
          <w:rFonts w:ascii="Arial" w:hAnsi="Arial" w:cs="Arial"/>
          <w:sz w:val="20"/>
        </w:rPr>
        <w:softHyphen/>
        <w:t>den met de vakantieperiode die wel wordt doorbetaald. De arbeidskosten worden per gewerkt uur berekend.</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Verder wordt er rekening gehouden met de benodigde arbeid voor het leiden van het bedrijf.</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In de CAO voor de landbouw zijn basisregels overeengekomen voor bedrijven met rundvee, met rundvee en/of varkens en met varkens. Voor de bedrijven is in de CAO opgenomen dat per week 38 uur wordt gewerkt en boven</w:t>
      </w:r>
      <w:r w:rsidRPr="00463F4D">
        <w:rPr>
          <w:rFonts w:ascii="Arial" w:hAnsi="Arial" w:cs="Arial"/>
          <w:sz w:val="20"/>
        </w:rPr>
        <w:softHyphen/>
        <w:t>dien 26 weekenden per jaar. Het aantal uren is te vinden in KWIN.</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b/>
          <w:sz w:val="20"/>
        </w:rPr>
      </w:pPr>
    </w:p>
    <w:p w:rsidR="00605A25" w:rsidRPr="003B693E"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b/>
          <w:sz w:val="20"/>
        </w:rPr>
      </w:pPr>
      <w:r w:rsidRPr="003B693E">
        <w:rPr>
          <w:rFonts w:ascii="Arial" w:hAnsi="Arial" w:cs="Arial"/>
          <w:b/>
          <w:sz w:val="20"/>
        </w:rPr>
        <w:t>Mestkosten</w:t>
      </w:r>
    </w:p>
    <w:p w:rsidR="00D163F4" w:rsidRPr="003B693E" w:rsidRDefault="00D163F4" w:rsidP="00D163F4">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3B693E">
        <w:rPr>
          <w:rFonts w:ascii="Arial" w:hAnsi="Arial" w:cs="Arial"/>
          <w:sz w:val="20"/>
        </w:rPr>
        <w:t>Varkenshouderijbedrijven zijn heel vaak bedrijven met geen of weinig grond. Men spreekt van de intensieve veehouderij of de niet-grondgebonden veehouderij. De mest die de dieren op de bedrijven produceren, moet afgezet worden.</w:t>
      </w:r>
    </w:p>
    <w:p w:rsidR="00605A25" w:rsidRPr="00D163F4" w:rsidRDefault="00D163F4" w:rsidP="00D163F4">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3B693E">
        <w:rPr>
          <w:noProof/>
        </w:rPr>
        <w:drawing>
          <wp:anchor distT="0" distB="0" distL="114300" distR="114300" simplePos="0" relativeHeight="251660288" behindDoc="0" locked="0" layoutInCell="1" allowOverlap="1" wp14:anchorId="255E087C" wp14:editId="23784F9F">
            <wp:simplePos x="0" y="0"/>
            <wp:positionH relativeFrom="column">
              <wp:posOffset>2994025</wp:posOffset>
            </wp:positionH>
            <wp:positionV relativeFrom="paragraph">
              <wp:posOffset>675005</wp:posOffset>
            </wp:positionV>
            <wp:extent cx="2438400" cy="1247775"/>
            <wp:effectExtent l="0" t="0" r="0" b="952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93E">
        <w:rPr>
          <w:rFonts w:ascii="Arial" w:hAnsi="Arial" w:cs="Arial"/>
          <w:sz w:val="20"/>
        </w:rPr>
        <w:t>Vroeger was mest een gewild product. Door mest te gebruiken werden gronden vruchtbaarder. De zandgronden profiteerden het meest van deze mest. Mest bracht geld op! Tegenwoordig worden er echter zoveel dieren gehouden, dat er een overproductie aan mest is. De overheid heeft de aanwending van organische mest aan regels gebonden. Dit om uitspoeling van mineralen tegen te gaan.</w:t>
      </w:r>
      <w:r w:rsidRPr="003B693E">
        <w:t xml:space="preserve"> </w:t>
      </w:r>
      <w:r w:rsidRPr="003B693E">
        <w:rPr>
          <w:rFonts w:ascii="Arial" w:hAnsi="Arial" w:cs="Arial"/>
          <w:sz w:val="20"/>
        </w:rPr>
        <w:t>De mest moet nu over grotere afstanden vervoerd worden, naar gebieden met weinig dieren en veel akkerbouwgronden. Zelfs moet er mest geëxporteerd worden. De afzet van mest kost geld.</w:t>
      </w:r>
      <w:r w:rsidRPr="00D163F4">
        <w:t xml:space="preserve"> </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De mestkosten kunnen van bedrijf tot bedrijf zeer sterk verschillen afhanke</w:t>
      </w:r>
      <w:r w:rsidRPr="00463F4D">
        <w:rPr>
          <w:rFonts w:ascii="Arial" w:hAnsi="Arial" w:cs="Arial"/>
          <w:sz w:val="20"/>
        </w:rPr>
        <w:softHyphen/>
        <w:t>lijk van o.a.</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hanging="378"/>
        <w:rPr>
          <w:rFonts w:ascii="Arial" w:hAnsi="Arial" w:cs="Arial"/>
          <w:sz w:val="20"/>
        </w:rPr>
      </w:pPr>
      <w:r w:rsidRPr="00463F4D">
        <w:rPr>
          <w:rFonts w:ascii="Arial" w:hAnsi="Arial" w:cs="Arial"/>
          <w:sz w:val="20"/>
        </w:rPr>
        <w:t>-</w:t>
      </w:r>
      <w:r w:rsidRPr="00463F4D">
        <w:rPr>
          <w:rFonts w:ascii="Arial" w:hAnsi="Arial" w:cs="Arial"/>
          <w:sz w:val="20"/>
        </w:rPr>
        <w:tab/>
        <w:t>mestafzetmogelijkheden op het eigen bedrijf</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hanging="378"/>
        <w:rPr>
          <w:rFonts w:ascii="Arial" w:hAnsi="Arial" w:cs="Arial"/>
          <w:sz w:val="20"/>
        </w:rPr>
      </w:pPr>
      <w:r w:rsidRPr="00463F4D">
        <w:rPr>
          <w:rFonts w:ascii="Arial" w:hAnsi="Arial" w:cs="Arial"/>
          <w:sz w:val="20"/>
        </w:rPr>
        <w:t>-</w:t>
      </w:r>
      <w:r w:rsidRPr="00463F4D">
        <w:rPr>
          <w:rFonts w:ascii="Arial" w:hAnsi="Arial" w:cs="Arial"/>
          <w:sz w:val="20"/>
        </w:rPr>
        <w:tab/>
        <w:t>mestcontracten</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hanging="378"/>
        <w:rPr>
          <w:rFonts w:ascii="Arial" w:hAnsi="Arial" w:cs="Arial"/>
          <w:sz w:val="20"/>
        </w:rPr>
      </w:pPr>
      <w:r w:rsidRPr="00463F4D">
        <w:rPr>
          <w:rFonts w:ascii="Arial" w:hAnsi="Arial" w:cs="Arial"/>
          <w:sz w:val="20"/>
        </w:rPr>
        <w:t>-</w:t>
      </w:r>
      <w:r w:rsidRPr="00463F4D">
        <w:rPr>
          <w:rFonts w:ascii="Arial" w:hAnsi="Arial" w:cs="Arial"/>
          <w:sz w:val="20"/>
        </w:rPr>
        <w:tab/>
        <w:t>de kwaliteit van de mest</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hanging="378"/>
        <w:rPr>
          <w:rFonts w:ascii="Arial" w:hAnsi="Arial" w:cs="Arial"/>
          <w:sz w:val="20"/>
        </w:rPr>
      </w:pPr>
      <w:r w:rsidRPr="00463F4D">
        <w:rPr>
          <w:rFonts w:ascii="Arial" w:hAnsi="Arial" w:cs="Arial"/>
          <w:sz w:val="20"/>
        </w:rPr>
        <w:t>-</w:t>
      </w:r>
      <w:r w:rsidRPr="00463F4D">
        <w:rPr>
          <w:rFonts w:ascii="Arial" w:hAnsi="Arial" w:cs="Arial"/>
          <w:sz w:val="20"/>
        </w:rPr>
        <w:tab/>
        <w:t>evt. heffing</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Zie verder KWIN</w:t>
      </w:r>
    </w:p>
    <w:p w:rsidR="00770062" w:rsidRPr="00463F4D" w:rsidRDefault="00770062">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633711" w:rsidRDefault="0099026C">
      <w:pPr>
        <w:pStyle w:val="Kop3"/>
        <w:rPr>
          <w:rFonts w:ascii="Arial" w:hAnsi="Arial" w:cs="Arial"/>
        </w:rPr>
      </w:pPr>
      <w:bookmarkStart w:id="13" w:name="_Toc397255192"/>
      <w:r w:rsidRPr="00633711">
        <w:rPr>
          <w:rFonts w:ascii="Arial" w:hAnsi="Arial" w:cs="Arial"/>
        </w:rPr>
        <w:t>Kosten van de productie van fokmateriaal</w:t>
      </w:r>
      <w:bookmarkEnd w:id="13"/>
    </w:p>
    <w:p w:rsidR="00605A25" w:rsidRPr="00633711" w:rsidRDefault="00605A25">
      <w:pPr>
        <w:pStyle w:val="Legal2"/>
        <w:tabs>
          <w:tab w:val="left" w:pos="-1700"/>
          <w:tab w:val="left" w:pos="-980"/>
          <w:tab w:val="left" w:pos="0"/>
          <w:tab w:val="left" w:pos="680"/>
          <w:tab w:val="left" w:pos="1417"/>
          <w:tab w:val="left" w:pos="2125"/>
          <w:tab w:val="left" w:pos="2834"/>
          <w:tab w:val="left" w:pos="3542"/>
          <w:tab w:val="left" w:pos="4252"/>
          <w:tab w:val="left" w:pos="4960"/>
          <w:tab w:val="left" w:pos="5669"/>
          <w:tab w:val="left" w:pos="6377"/>
          <w:tab w:val="left" w:pos="7086"/>
          <w:tab w:val="left" w:pos="7794"/>
          <w:tab w:val="left" w:pos="8503"/>
        </w:tabs>
        <w:spacing w:line="310" w:lineRule="exact"/>
        <w:ind w:left="0" w:firstLine="0"/>
        <w:rPr>
          <w:rFonts w:ascii="Arial" w:hAnsi="Arial" w:cs="Arial"/>
          <w:b w:val="0"/>
          <w:sz w:val="22"/>
          <w:lang w:val="nl-NL"/>
        </w:rPr>
      </w:pPr>
    </w:p>
    <w:p w:rsidR="00605A25" w:rsidRPr="00633711" w:rsidRDefault="0099026C">
      <w:pPr>
        <w:pStyle w:val="Legal2"/>
        <w:tabs>
          <w:tab w:val="left" w:pos="-1700"/>
          <w:tab w:val="left" w:pos="-980"/>
          <w:tab w:val="left" w:pos="0"/>
          <w:tab w:val="left" w:pos="680"/>
          <w:tab w:val="left" w:pos="1417"/>
          <w:tab w:val="left" w:pos="2125"/>
          <w:tab w:val="left" w:pos="2834"/>
          <w:tab w:val="left" w:pos="3542"/>
          <w:tab w:val="left" w:pos="4252"/>
          <w:tab w:val="left" w:pos="4960"/>
          <w:tab w:val="left" w:pos="5669"/>
          <w:tab w:val="left" w:pos="6377"/>
          <w:tab w:val="left" w:pos="7086"/>
          <w:tab w:val="left" w:pos="7794"/>
          <w:tab w:val="left" w:pos="8503"/>
        </w:tabs>
        <w:spacing w:line="310" w:lineRule="exact"/>
        <w:ind w:left="0" w:firstLine="0"/>
        <w:rPr>
          <w:rFonts w:ascii="Arial" w:hAnsi="Arial" w:cs="Arial"/>
          <w:b w:val="0"/>
          <w:sz w:val="22"/>
          <w:lang w:val="nl-NL"/>
        </w:rPr>
      </w:pPr>
      <w:r w:rsidRPr="00633711">
        <w:rPr>
          <w:rFonts w:ascii="Arial" w:hAnsi="Arial" w:cs="Arial"/>
          <w:b w:val="0"/>
          <w:sz w:val="22"/>
        </w:rPr>
        <w:fldChar w:fldCharType="begin"/>
      </w:r>
      <w:r w:rsidRPr="00633711">
        <w:rPr>
          <w:rFonts w:ascii="Arial" w:hAnsi="Arial" w:cs="Arial"/>
          <w:b w:val="0"/>
          <w:sz w:val="22"/>
          <w:lang w:val="nl-NL"/>
        </w:rPr>
        <w:instrText>TC \l2 "Kosten van de productie van fokmateriaal</w:instrText>
      </w:r>
      <w:r w:rsidRPr="00633711">
        <w:rPr>
          <w:rFonts w:ascii="Arial" w:hAnsi="Arial" w:cs="Arial"/>
          <w:b w:val="0"/>
          <w:sz w:val="22"/>
        </w:rPr>
        <w:fldChar w:fldCharType="end"/>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Hiervoor zijn de kosten van de productie van mestbiggen op het vermeerde</w:t>
      </w:r>
      <w:r w:rsidRPr="00463F4D">
        <w:rPr>
          <w:rFonts w:ascii="Arial" w:hAnsi="Arial" w:cs="Arial"/>
          <w:sz w:val="20"/>
        </w:rPr>
        <w:softHyphen/>
        <w:t>ringsbedrijf behandeld. Aan de productie van fokmateriaal zijn extra kosten verbonden n.l.</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hanging="378"/>
        <w:rPr>
          <w:rFonts w:ascii="Arial" w:hAnsi="Arial" w:cs="Arial"/>
          <w:sz w:val="20"/>
        </w:rPr>
      </w:pPr>
      <w:r w:rsidRPr="00463F4D">
        <w:rPr>
          <w:rFonts w:ascii="Arial" w:hAnsi="Arial" w:cs="Arial"/>
          <w:sz w:val="20"/>
        </w:rPr>
        <w:t>1.</w:t>
      </w:r>
      <w:r w:rsidRPr="00463F4D">
        <w:rPr>
          <w:rFonts w:ascii="Arial" w:hAnsi="Arial" w:cs="Arial"/>
          <w:sz w:val="20"/>
        </w:rPr>
        <w:tab/>
        <w:t>Arbeid</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63F4D">
        <w:rPr>
          <w:rFonts w:ascii="Arial" w:hAnsi="Arial" w:cs="Arial"/>
          <w:sz w:val="20"/>
        </w:rPr>
        <w:t>Per zeug is ± 2 uur extra arbeid nodig per jaar voor dieren merken en keuren, admini</w:t>
      </w:r>
      <w:r w:rsidRPr="00463F4D">
        <w:rPr>
          <w:rFonts w:ascii="Arial" w:hAnsi="Arial" w:cs="Arial"/>
          <w:sz w:val="20"/>
        </w:rPr>
        <w:softHyphen/>
        <w:t>stratie, afzet fokbiggen enz. Dit zijn 2 x ± € 20,00  = € 40,-- extra arbeidskosten per zeug.</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hanging="378"/>
        <w:rPr>
          <w:rFonts w:ascii="Arial" w:hAnsi="Arial" w:cs="Arial"/>
          <w:sz w:val="20"/>
        </w:rPr>
      </w:pPr>
      <w:r w:rsidRPr="00463F4D">
        <w:rPr>
          <w:rFonts w:ascii="Arial" w:hAnsi="Arial" w:cs="Arial"/>
          <w:sz w:val="20"/>
        </w:rPr>
        <w:t>2.</w:t>
      </w:r>
      <w:r w:rsidRPr="00463F4D">
        <w:rPr>
          <w:rFonts w:ascii="Arial" w:hAnsi="Arial" w:cs="Arial"/>
          <w:sz w:val="20"/>
        </w:rPr>
        <w:tab/>
        <w:t>Stamboek en K.I.</w:t>
      </w: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63F4D">
        <w:rPr>
          <w:rFonts w:ascii="Arial" w:hAnsi="Arial" w:cs="Arial"/>
          <w:sz w:val="20"/>
        </w:rPr>
        <w:t>De kosten voor foktechnische verrichtingen (contributies, registratie, nummeren) bedra</w:t>
      </w:r>
      <w:r w:rsidRPr="00463F4D">
        <w:rPr>
          <w:rFonts w:ascii="Arial" w:hAnsi="Arial" w:cs="Arial"/>
          <w:sz w:val="20"/>
        </w:rPr>
        <w:softHyphen/>
        <w:t>gen ± € 24,-- per zeug. De K.I. kosten (100% K.I.) kunnen worden gesteld op € 28,-- per zeug.</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hanging="378"/>
        <w:rPr>
          <w:rFonts w:ascii="Arial" w:hAnsi="Arial" w:cs="Arial"/>
          <w:sz w:val="20"/>
        </w:rPr>
      </w:pPr>
      <w:r w:rsidRPr="00463F4D">
        <w:rPr>
          <w:rFonts w:ascii="Arial" w:hAnsi="Arial" w:cs="Arial"/>
          <w:sz w:val="20"/>
        </w:rPr>
        <w:t>3.</w:t>
      </w:r>
      <w:r w:rsidRPr="00463F4D">
        <w:rPr>
          <w:rFonts w:ascii="Arial" w:hAnsi="Arial" w:cs="Arial"/>
          <w:sz w:val="20"/>
        </w:rPr>
        <w:tab/>
        <w:t>De voerkosten per zeug zijn wat lager door de lagere biggen productie (</w:t>
      </w:r>
      <w:proofErr w:type="spellStart"/>
      <w:r w:rsidRPr="00463F4D">
        <w:rPr>
          <w:rFonts w:ascii="Arial" w:hAnsi="Arial" w:cs="Arial"/>
          <w:sz w:val="20"/>
        </w:rPr>
        <w:t>heterosisver</w:t>
      </w:r>
      <w:r w:rsidRPr="00463F4D">
        <w:rPr>
          <w:rFonts w:ascii="Arial" w:hAnsi="Arial" w:cs="Arial"/>
          <w:sz w:val="20"/>
        </w:rPr>
        <w:softHyphen/>
        <w:t>lies</w:t>
      </w:r>
      <w:proofErr w:type="spellEnd"/>
      <w:r w:rsidRPr="00463F4D">
        <w:rPr>
          <w:rFonts w:ascii="Arial" w:hAnsi="Arial" w:cs="Arial"/>
          <w:sz w:val="20"/>
        </w:rPr>
        <w:t>).</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hanging="378"/>
        <w:rPr>
          <w:rFonts w:ascii="Arial" w:hAnsi="Arial" w:cs="Arial"/>
          <w:sz w:val="20"/>
        </w:rPr>
      </w:pPr>
      <w:r w:rsidRPr="00463F4D">
        <w:rPr>
          <w:rFonts w:ascii="Arial" w:hAnsi="Arial" w:cs="Arial"/>
          <w:sz w:val="20"/>
        </w:rPr>
        <w:t>4.</w:t>
      </w:r>
      <w:r w:rsidRPr="00463F4D">
        <w:rPr>
          <w:rFonts w:ascii="Arial" w:hAnsi="Arial" w:cs="Arial"/>
          <w:sz w:val="20"/>
        </w:rPr>
        <w:tab/>
        <w:t>De rente levende have is ± € 5,-- per zeug door de gemiddeld hogere waarde van de zeugen + biggen.</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hanging="378"/>
        <w:rPr>
          <w:rFonts w:ascii="Arial" w:hAnsi="Arial" w:cs="Arial"/>
          <w:sz w:val="20"/>
        </w:rPr>
      </w:pPr>
      <w:r w:rsidRPr="00463F4D">
        <w:rPr>
          <w:rFonts w:ascii="Arial" w:hAnsi="Arial" w:cs="Arial"/>
          <w:sz w:val="20"/>
        </w:rPr>
        <w:t>5.</w:t>
      </w:r>
      <w:r w:rsidRPr="00463F4D">
        <w:rPr>
          <w:rFonts w:ascii="Arial" w:hAnsi="Arial" w:cs="Arial"/>
          <w:sz w:val="20"/>
        </w:rPr>
        <w:tab/>
        <w:t>Het verschil nevenopbrengsten - aankoop fokmateriaal is ± € 18,-- per zeug ongunsti</w:t>
      </w:r>
      <w:r w:rsidRPr="00463F4D">
        <w:rPr>
          <w:rFonts w:ascii="Arial" w:hAnsi="Arial" w:cs="Arial"/>
          <w:sz w:val="20"/>
        </w:rPr>
        <w:softHyphen/>
        <w:t>ger dan bij mestbiggenproductie door het prijsverschil tussen basiszeugen en krui</w:t>
      </w:r>
      <w:r w:rsidRPr="00463F4D">
        <w:rPr>
          <w:rFonts w:ascii="Arial" w:hAnsi="Arial" w:cs="Arial"/>
          <w:sz w:val="20"/>
        </w:rPr>
        <w:softHyphen/>
        <w:t>singszeu</w:t>
      </w:r>
      <w:r w:rsidRPr="00463F4D">
        <w:rPr>
          <w:rFonts w:ascii="Arial" w:hAnsi="Arial" w:cs="Arial"/>
          <w:sz w:val="20"/>
        </w:rPr>
        <w:softHyphen/>
        <w:t>gen.</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hanging="378"/>
        <w:rPr>
          <w:rFonts w:ascii="Arial" w:hAnsi="Arial" w:cs="Arial"/>
          <w:sz w:val="20"/>
        </w:rPr>
      </w:pPr>
      <w:r w:rsidRPr="00463F4D">
        <w:rPr>
          <w:rFonts w:ascii="Arial" w:hAnsi="Arial" w:cs="Arial"/>
          <w:sz w:val="20"/>
        </w:rPr>
        <w:t>6.</w:t>
      </w:r>
      <w:r w:rsidRPr="00463F4D">
        <w:rPr>
          <w:rFonts w:ascii="Arial" w:hAnsi="Arial" w:cs="Arial"/>
          <w:sz w:val="20"/>
        </w:rPr>
        <w:tab/>
        <w:t>Door de lagere biggenproductie zijn de vaste kosten en wat variabele kosten altijd wat hoger bij een (sub)fokbedrijf.</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463F4D"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463F4D">
        <w:rPr>
          <w:rFonts w:ascii="Arial" w:hAnsi="Arial" w:cs="Arial"/>
          <w:sz w:val="20"/>
        </w:rPr>
        <w:t>Alles bij elkaar is de kostprijs van een fokbig € 60 - € 70,-- hoger dan voor een mestbig.</w:t>
      </w:r>
    </w:p>
    <w:p w:rsidR="00605A25" w:rsidRPr="00463F4D"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633711"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rPr>
      </w:pPr>
    </w:p>
    <w:p w:rsidR="00605A25" w:rsidRPr="00633711" w:rsidRDefault="0099026C">
      <w:pPr>
        <w:pStyle w:val="Kop2"/>
        <w:rPr>
          <w:rFonts w:cs="Arial"/>
          <w:lang w:val="nl-NL"/>
        </w:rPr>
      </w:pPr>
      <w:bookmarkStart w:id="14" w:name="_Toc397255193"/>
      <w:r w:rsidRPr="00633711">
        <w:rPr>
          <w:rFonts w:cs="Arial"/>
          <w:lang w:val="nl-NL"/>
        </w:rPr>
        <w:t>De kritieke opbrengstprijs</w:t>
      </w:r>
      <w:bookmarkEnd w:id="14"/>
    </w:p>
    <w:p w:rsidR="00605A25" w:rsidRPr="00633711"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rPr>
      </w:pP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De kritieke opbrengstprijs wordt tegenwoordig vaak gebruikt om aan te geven wat de mini</w:t>
      </w:r>
      <w:r w:rsidRPr="00922660">
        <w:rPr>
          <w:rFonts w:ascii="Arial" w:hAnsi="Arial" w:cs="Arial"/>
          <w:sz w:val="20"/>
        </w:rPr>
        <w:softHyphen/>
        <w:t>male opbrengst per big of per kg varkensvlees moet zijn om te kunnen voldoen aan alle betalingsverplichtingen.</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De kritieke opbrengstprijs bestaat uit directe kosten, het gedeelte van de indirecte kosten, dat gepaard gaat met uitgaven, verplichte aflossingen voor leningen en de normale privé – uitgaven. Bij de kritieke opbrengstprijs ligt de nadruk dus op uitgaven in plaats van kosten.</w:t>
      </w:r>
    </w:p>
    <w:p w:rsidR="00605A25" w:rsidRPr="00633711"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rPr>
      </w:pP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 xml:space="preserve">Indien de opbrengstprijzen onder de kritieke opbrengstprijs komen, kan er een liquiditeitstekort ontstaan. Het verschil tussen de verwachte opbrengstprijs op langere termijn en de kritieke opbrengstprijs wordt de marge genoemd. </w:t>
      </w:r>
    </w:p>
    <w:p w:rsidR="00605A25" w:rsidRPr="00922660" w:rsidRDefault="00605A25">
      <w:pPr>
        <w:pStyle w:val="Plattetekst"/>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b w:val="0"/>
          <w:sz w:val="20"/>
        </w:rPr>
      </w:pPr>
    </w:p>
    <w:p w:rsidR="00605A25" w:rsidRPr="00922660" w:rsidRDefault="0099026C">
      <w:pPr>
        <w:pStyle w:val="Plattetekst"/>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b w:val="0"/>
          <w:sz w:val="20"/>
        </w:rPr>
      </w:pPr>
      <w:r w:rsidRPr="00922660">
        <w:rPr>
          <w:rFonts w:ascii="Arial" w:hAnsi="Arial" w:cs="Arial"/>
          <w:b w:val="0"/>
          <w:sz w:val="20"/>
        </w:rPr>
        <w:t>Directe kosten varkens:</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Aankoop dier (</w:t>
      </w:r>
      <w:proofErr w:type="spellStart"/>
      <w:r w:rsidRPr="00922660">
        <w:rPr>
          <w:rFonts w:ascii="Arial" w:hAnsi="Arial" w:cs="Arial"/>
          <w:sz w:val="20"/>
        </w:rPr>
        <w:t>inc.</w:t>
      </w:r>
      <w:proofErr w:type="spellEnd"/>
      <w:r w:rsidRPr="00922660">
        <w:rPr>
          <w:rFonts w:ascii="Arial" w:hAnsi="Arial" w:cs="Arial"/>
          <w:sz w:val="20"/>
        </w:rPr>
        <w:t xml:space="preserve"> Transport)</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Voer</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KI</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Gezondheid</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Uitval</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Mestafzet</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Energie en water</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Heffingen</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Overig (strooisel,destructie)</w:t>
      </w:r>
    </w:p>
    <w:p w:rsidR="00605A25" w:rsidRPr="00922660"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922660" w:rsidRDefault="0099026C">
      <w:pPr>
        <w:pStyle w:val="Plattetekst"/>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b w:val="0"/>
          <w:sz w:val="20"/>
        </w:rPr>
      </w:pPr>
      <w:r w:rsidRPr="00922660">
        <w:rPr>
          <w:rFonts w:ascii="Arial" w:hAnsi="Arial" w:cs="Arial"/>
          <w:b w:val="0"/>
          <w:sz w:val="20"/>
        </w:rPr>
        <w:t>Indirecte kosten varkens:</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Betaald loon</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Pacht/huur</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Onderhoud</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Algemene kosten</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Rentelasten</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Aflossingen</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Privé-uitgaven</w:t>
      </w:r>
    </w:p>
    <w:p w:rsidR="00605A25" w:rsidRPr="00922660"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u w:val="single"/>
        </w:rPr>
      </w:pPr>
      <w:r w:rsidRPr="00922660">
        <w:rPr>
          <w:rFonts w:ascii="Arial" w:hAnsi="Arial" w:cs="Arial"/>
          <w:sz w:val="20"/>
        </w:rPr>
        <w:t xml:space="preserve">Kritieke opbrengstprijs = </w:t>
      </w:r>
      <w:r w:rsidR="0004772E">
        <w:rPr>
          <w:rFonts w:ascii="Arial" w:hAnsi="Arial" w:cs="Arial"/>
          <w:sz w:val="20"/>
        </w:rPr>
        <w:t xml:space="preserve"> </w:t>
      </w:r>
      <w:r w:rsidRPr="00922660">
        <w:rPr>
          <w:rFonts w:ascii="Arial" w:hAnsi="Arial" w:cs="Arial"/>
          <w:sz w:val="20"/>
          <w:u w:val="single"/>
        </w:rPr>
        <w:t xml:space="preserve">Totale directe en indirecte kosten - nevenopbrengsten                      </w:t>
      </w:r>
    </w:p>
    <w:p w:rsidR="00605A25" w:rsidRPr="00922660"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tab/>
      </w:r>
      <w:r w:rsidRPr="00922660">
        <w:rPr>
          <w:rFonts w:ascii="Arial" w:hAnsi="Arial" w:cs="Arial"/>
          <w:sz w:val="20"/>
        </w:rPr>
        <w:tab/>
      </w:r>
      <w:r w:rsidRPr="00922660">
        <w:rPr>
          <w:rFonts w:ascii="Arial" w:hAnsi="Arial" w:cs="Arial"/>
          <w:sz w:val="20"/>
        </w:rPr>
        <w:tab/>
      </w:r>
      <w:r w:rsidRPr="00922660">
        <w:rPr>
          <w:rFonts w:ascii="Arial" w:hAnsi="Arial" w:cs="Arial"/>
          <w:sz w:val="20"/>
        </w:rPr>
        <w:tab/>
      </w:r>
      <w:r w:rsidR="0004772E">
        <w:rPr>
          <w:rFonts w:ascii="Arial" w:hAnsi="Arial" w:cs="Arial"/>
          <w:sz w:val="20"/>
        </w:rPr>
        <w:tab/>
      </w:r>
      <w:r w:rsidR="0004772E">
        <w:rPr>
          <w:rFonts w:ascii="Arial" w:hAnsi="Arial" w:cs="Arial"/>
          <w:sz w:val="20"/>
        </w:rPr>
        <w:tab/>
      </w:r>
      <w:r w:rsidR="0004772E">
        <w:rPr>
          <w:rFonts w:ascii="Arial" w:hAnsi="Arial" w:cs="Arial"/>
          <w:sz w:val="20"/>
        </w:rPr>
        <w:tab/>
      </w:r>
      <w:r w:rsidRPr="00922660">
        <w:rPr>
          <w:rFonts w:ascii="Arial" w:hAnsi="Arial" w:cs="Arial"/>
          <w:sz w:val="20"/>
        </w:rPr>
        <w:t xml:space="preserve">Totale productie  </w:t>
      </w:r>
    </w:p>
    <w:p w:rsidR="00605A25" w:rsidRPr="00922660"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p>
    <w:p w:rsidR="00605A25" w:rsidRPr="00922660" w:rsidRDefault="0099026C">
      <w:pPr>
        <w:pStyle w:val="InhoudKop"/>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rPr>
          <w:rFonts w:ascii="Arial" w:hAnsi="Arial" w:cs="Arial"/>
          <w:sz w:val="20"/>
        </w:rPr>
      </w:pPr>
      <w:r w:rsidRPr="00922660">
        <w:rPr>
          <w:rFonts w:ascii="Arial" w:hAnsi="Arial" w:cs="Arial"/>
          <w:sz w:val="20"/>
        </w:rPr>
        <w:br w:type="page"/>
      </w:r>
    </w:p>
    <w:p w:rsidR="00605A25" w:rsidRPr="00633711" w:rsidRDefault="004340E3">
      <w:pPr>
        <w:pStyle w:val="Kop2"/>
        <w:rPr>
          <w:rFonts w:cs="Arial"/>
          <w:lang w:val="nl-NL"/>
        </w:rPr>
      </w:pPr>
      <w:bookmarkStart w:id="15" w:name="_Toc397255194"/>
      <w:r>
        <w:rPr>
          <w:rFonts w:cs="Arial"/>
          <w:lang w:val="nl-NL"/>
        </w:rPr>
        <w:t>Landelijke biggenprijzenschema</w:t>
      </w:r>
      <w:bookmarkEnd w:id="15"/>
      <w:r>
        <w:rPr>
          <w:rFonts w:cs="Arial"/>
          <w:lang w:val="nl-NL"/>
        </w:rPr>
        <w:t xml:space="preserve">  </w:t>
      </w:r>
    </w:p>
    <w:p w:rsidR="003922FD" w:rsidRDefault="003922FD"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Het landelijk biggenprijzenschema geeft een richtprijs voor de praktijk.</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Als basis geldt een evenredige verdeling van winst of verlies tussen fokker en</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mester. Hierbij is verondersteld dat de beide partijen een prijs ontvangen die gelijk</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is aan de kosten (incl. arbeid) en daarna, al naar de hoogte van de vleesprijs, de</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winst of het verlies gaan delen. De kostprijzen voor een big en voor een kg.</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varkensvlees zijn gebaseerd op gegevens uit de "Technische Economische</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Administratie Varkenshouderij 2012 (TEA).</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De mestkosten zijn normatief meegenomen in de kostprijsberekening omdat deze</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onvoldoende tot uiting kwamen in de administraties.</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Bij de kostprijsberekening is uitgegaan van een gezonde big van 25 kg.</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De biggenprijs is af fokker en inclusief BTW. De vervoerskosten van de</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biggen zijn opgenomen in de kostprijsberekening per kg. varkensvlees. Het</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vervoersrisico is voor de fokker. Vervoert de fokker dan dient de biggenprijs met</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€ 1,14 te worden verhoogd.</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 xml:space="preserve">De verdeling van winst of verlies vindt plaats op basis van de </w:t>
      </w:r>
      <w:proofErr w:type="spellStart"/>
      <w:r w:rsidRPr="004340E3">
        <w:rPr>
          <w:rFonts w:ascii="Arial" w:hAnsi="Arial" w:cs="Arial"/>
          <w:sz w:val="20"/>
        </w:rPr>
        <w:t>produktiefaktoren</w:t>
      </w:r>
      <w:proofErr w:type="spellEnd"/>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arbeid en 35% van het geïnvesteerde kapitaal (vervangingswaarde).</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 xml:space="preserve">Als norm is genomen een </w:t>
      </w:r>
      <w:proofErr w:type="spellStart"/>
      <w:r w:rsidRPr="004340E3">
        <w:rPr>
          <w:rFonts w:ascii="Arial" w:hAnsi="Arial" w:cs="Arial"/>
          <w:sz w:val="20"/>
        </w:rPr>
        <w:t>tweemansbedrijf</w:t>
      </w:r>
      <w:proofErr w:type="spellEnd"/>
      <w:r w:rsidRPr="004340E3">
        <w:rPr>
          <w:rFonts w:ascii="Arial" w:hAnsi="Arial" w:cs="Arial"/>
          <w:sz w:val="20"/>
        </w:rPr>
        <w:t xml:space="preserve"> met 550 zeugen of een</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eenmansbedrijf met 4000 vleesvarkens gemiddeld aanwezig. Dit betekent 590</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zeugenplaatsen resp. 4300 varkensplaatsen. De berekening van de richtprijs</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wordt elk half jaar aangepast.</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De in het schema vermelde voerprijzen zijn berekend uit de actuele LEI</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voerprijsnoteringen op internet op www.lei.nl. Effecten van wijzigingen in</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deze voerprijzen worden maandelijks berekend. De richtprijs en de maandelijkse</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voerprijscorrectie worden wekelijks gepubliceerd in de agrarische vakbladen en</w:t>
      </w:r>
    </w:p>
    <w:p w:rsidR="004340E3" w:rsidRPr="004340E3" w:rsidRDefault="004340E3" w:rsidP="004340E3">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r w:rsidRPr="004340E3">
        <w:rPr>
          <w:rFonts w:ascii="Arial" w:hAnsi="Arial" w:cs="Arial"/>
          <w:sz w:val="20"/>
        </w:rPr>
        <w:t>op internet op pagina www.lto.nl, www.nvv.nl en</w:t>
      </w:r>
    </w:p>
    <w:p w:rsidR="004340E3" w:rsidRPr="004340E3" w:rsidRDefault="004340E3"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sz w:val="20"/>
        </w:rPr>
      </w:pPr>
    </w:p>
    <w:p w:rsidR="00AA5F7F" w:rsidRDefault="00AA5F7F">
      <w:pPr>
        <w:spacing w:after="0" w:line="240" w:lineRule="auto"/>
        <w:rPr>
          <w:rFonts w:ascii="Arial" w:hAnsi="Arial" w:cs="Arial"/>
          <w:b/>
          <w:szCs w:val="18"/>
        </w:rPr>
      </w:pPr>
      <w:r>
        <w:rPr>
          <w:rFonts w:ascii="Arial" w:hAnsi="Arial" w:cs="Arial"/>
          <w:b/>
          <w:szCs w:val="18"/>
        </w:rPr>
        <w:br w:type="page"/>
      </w:r>
    </w:p>
    <w:p w:rsidR="00AA5F7F" w:rsidRPr="0091446F" w:rsidRDefault="00AA5F7F" w:rsidP="00AA5F7F">
      <w:pPr>
        <w:pStyle w:val="Kop3"/>
      </w:pPr>
      <w:bookmarkStart w:id="16" w:name="_Toc397255195"/>
      <w:r w:rsidRPr="0091446F">
        <w:t>KOSTPRIJS VAN EEN BIG VAN 25 KG</w:t>
      </w:r>
      <w:bookmarkEnd w:id="16"/>
      <w:r w:rsidRPr="0091446F">
        <w:t xml:space="preserve"> </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91446F">
        <w:rPr>
          <w:b/>
        </w:rPr>
        <w:t>Ingangsdatum: 1 juli 2013</w:t>
      </w:r>
      <w:r w:rsidRPr="003D5715">
        <w:rPr>
          <w:rFonts w:ascii="Arial" w:hAnsi="Arial" w:cs="Arial"/>
          <w:szCs w:val="18"/>
        </w:rPr>
        <w:tab/>
      </w:r>
      <w:r w:rsidRPr="003D5715">
        <w:rPr>
          <w:rFonts w:ascii="Arial" w:hAnsi="Arial" w:cs="Arial"/>
          <w:szCs w:val="18"/>
        </w:rPr>
        <w:tab/>
      </w:r>
      <w:r w:rsidRPr="003D5715">
        <w:rPr>
          <w:rFonts w:ascii="Arial" w:hAnsi="Arial" w:cs="Arial"/>
          <w:szCs w:val="18"/>
        </w:rPr>
        <w:tab/>
      </w:r>
      <w:r w:rsidRPr="003D5715">
        <w:rPr>
          <w:rFonts w:ascii="Arial" w:hAnsi="Arial" w:cs="Arial"/>
          <w:szCs w:val="18"/>
        </w:rPr>
        <w:tab/>
      </w:r>
      <w:r w:rsidRPr="003D5715">
        <w:rPr>
          <w:rFonts w:ascii="Arial" w:hAnsi="Arial" w:cs="Arial"/>
          <w:szCs w:val="18"/>
        </w:rPr>
        <w:tab/>
      </w:r>
      <w:r w:rsidRPr="003D5715">
        <w:rPr>
          <w:rFonts w:ascii="Arial" w:hAnsi="Arial" w:cs="Arial"/>
          <w:szCs w:val="18"/>
        </w:rPr>
        <w:tab/>
      </w:r>
      <w:r w:rsidRPr="003D5715">
        <w:rPr>
          <w:rFonts w:ascii="Arial" w:hAnsi="Arial" w:cs="Arial"/>
          <w:szCs w:val="18"/>
        </w:rPr>
        <w:tab/>
      </w:r>
      <w:r w:rsidRPr="003D5715">
        <w:rPr>
          <w:rFonts w:ascii="Arial" w:hAnsi="Arial" w:cs="Arial"/>
          <w:szCs w:val="18"/>
        </w:rPr>
        <w:tab/>
      </w:r>
      <w:r w:rsidRPr="003D5715">
        <w:rPr>
          <w:rFonts w:ascii="Arial" w:hAnsi="Arial" w:cs="Arial"/>
          <w:szCs w:val="18"/>
        </w:rPr>
        <w:tab/>
      </w:r>
      <w:r>
        <w:rPr>
          <w:rFonts w:ascii="Arial" w:hAnsi="Arial" w:cs="Arial"/>
          <w:szCs w:val="18"/>
        </w:rPr>
        <w:tab/>
      </w:r>
      <w:r w:rsidRPr="003D5715">
        <w:rPr>
          <w:rFonts w:ascii="Arial" w:hAnsi="Arial" w:cs="Arial"/>
          <w:szCs w:val="18"/>
        </w:rPr>
        <w:t>per zeug</w:t>
      </w:r>
      <w:r w:rsidRPr="003D5715">
        <w:rPr>
          <w:rFonts w:ascii="Arial" w:hAnsi="Arial" w:cs="Arial"/>
          <w:szCs w:val="18"/>
        </w:rPr>
        <w:tab/>
      </w:r>
      <w:r w:rsidRPr="003D5715">
        <w:rPr>
          <w:rFonts w:ascii="Arial" w:hAnsi="Arial" w:cs="Arial"/>
          <w:b/>
          <w:szCs w:val="18"/>
        </w:rPr>
        <w:t>1. Gemiddelde arbeidskosten</w:t>
      </w:r>
      <w:r w:rsidRPr="003D5715">
        <w:rPr>
          <w:rFonts w:ascii="Arial" w:hAnsi="Arial" w:cs="Arial"/>
          <w:szCs w:val="18"/>
        </w:rPr>
        <w:tab/>
      </w:r>
      <w:r w:rsidRPr="003D5715">
        <w:rPr>
          <w:rFonts w:ascii="Arial" w:hAnsi="Arial" w:cs="Arial"/>
          <w:szCs w:val="18"/>
        </w:rPr>
        <w:tab/>
      </w:r>
      <w:r w:rsidRPr="003D5715">
        <w:rPr>
          <w:rFonts w:ascii="Arial" w:hAnsi="Arial" w:cs="Arial"/>
          <w:szCs w:val="18"/>
        </w:rPr>
        <w:tab/>
      </w:r>
      <w:r w:rsidRPr="003D5715">
        <w:rPr>
          <w:rFonts w:ascii="Arial" w:hAnsi="Arial" w:cs="Arial"/>
          <w:szCs w:val="18"/>
        </w:rPr>
        <w:tab/>
      </w:r>
      <w:r w:rsidRPr="003D5715">
        <w:rPr>
          <w:rFonts w:ascii="Arial" w:hAnsi="Arial" w:cs="Arial"/>
          <w:szCs w:val="18"/>
        </w:rPr>
        <w:tab/>
      </w:r>
      <w:r w:rsidRPr="003D5715">
        <w:rPr>
          <w:rFonts w:ascii="Arial" w:hAnsi="Arial" w:cs="Arial"/>
          <w:szCs w:val="18"/>
        </w:rPr>
        <w:tab/>
      </w:r>
      <w:r w:rsidRPr="003D5715">
        <w:rPr>
          <w:rFonts w:ascii="Arial" w:hAnsi="Arial" w:cs="Arial"/>
          <w:szCs w:val="18"/>
        </w:rPr>
        <w:tab/>
      </w:r>
      <w:r w:rsidRPr="003D5715">
        <w:rPr>
          <w:rFonts w:ascii="Arial" w:hAnsi="Arial" w:cs="Arial"/>
          <w:szCs w:val="18"/>
        </w:rPr>
        <w:tab/>
      </w:r>
      <w:r w:rsidRPr="003D5715">
        <w:rPr>
          <w:rFonts w:ascii="Arial" w:hAnsi="Arial" w:cs="Arial"/>
          <w:szCs w:val="18"/>
        </w:rPr>
        <w:tab/>
      </w:r>
      <w:r>
        <w:rPr>
          <w:rFonts w:ascii="Arial" w:hAnsi="Arial" w:cs="Arial"/>
          <w:szCs w:val="18"/>
        </w:rPr>
        <w:tab/>
      </w:r>
      <w:r>
        <w:rPr>
          <w:rFonts w:ascii="Arial" w:hAnsi="Arial" w:cs="Arial"/>
          <w:szCs w:val="18"/>
        </w:rPr>
        <w:tab/>
      </w:r>
      <w:r w:rsidRPr="003D5715">
        <w:rPr>
          <w:rFonts w:ascii="Arial" w:hAnsi="Arial" w:cs="Arial"/>
          <w:szCs w:val="18"/>
        </w:rPr>
        <w:t>per jaar</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 xml:space="preserve">Gemiddelde </w:t>
      </w:r>
      <w:proofErr w:type="spellStart"/>
      <w:r w:rsidRPr="003D5715">
        <w:rPr>
          <w:rFonts w:ascii="Arial" w:hAnsi="Arial" w:cs="Arial"/>
          <w:szCs w:val="18"/>
        </w:rPr>
        <w:t>uurbeloning</w:t>
      </w:r>
      <w:proofErr w:type="spellEnd"/>
      <w:r w:rsidRPr="003D5715">
        <w:rPr>
          <w:rFonts w:ascii="Arial" w:hAnsi="Arial" w:cs="Arial"/>
          <w:szCs w:val="18"/>
        </w:rPr>
        <w:t xml:space="preserve"> € 22,85 (brutoloon per gewerkt uur volgens CAO</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voor de ondernemer met algehele leiding en met een werknemer (0,8 fte),</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incl. de sociale lasten die voor rekening van de werkgever komen.</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3809 arbeidsuren</w:t>
      </w:r>
      <w:r>
        <w:rPr>
          <w:rFonts w:ascii="Arial" w:hAnsi="Arial" w:cs="Arial"/>
          <w:szCs w:val="18"/>
        </w:rPr>
        <w:tab/>
      </w:r>
      <w:r>
        <w:rPr>
          <w:rFonts w:ascii="Arial" w:hAnsi="Arial" w:cs="Arial"/>
          <w:szCs w:val="18"/>
        </w:rPr>
        <w:tab/>
      </w:r>
      <w:r>
        <w:rPr>
          <w:rFonts w:ascii="Arial" w:hAnsi="Arial" w:cs="Arial"/>
          <w:szCs w:val="18"/>
        </w:rPr>
        <w:tab/>
      </w:r>
      <w:r w:rsidRPr="003D5715">
        <w:rPr>
          <w:rFonts w:ascii="Arial" w:hAnsi="Arial" w:cs="Arial"/>
          <w:szCs w:val="18"/>
        </w:rPr>
        <w:t>€</w:t>
      </w:r>
      <w:r>
        <w:rPr>
          <w:rFonts w:ascii="Arial" w:hAnsi="Arial" w:cs="Arial"/>
          <w:szCs w:val="18"/>
        </w:rPr>
        <w:tab/>
      </w:r>
      <w:r>
        <w:rPr>
          <w:rFonts w:ascii="Arial" w:hAnsi="Arial" w:cs="Arial"/>
          <w:szCs w:val="18"/>
        </w:rPr>
        <w:tab/>
      </w:r>
      <w:r w:rsidRPr="003D5715">
        <w:rPr>
          <w:rFonts w:ascii="Arial" w:hAnsi="Arial" w:cs="Arial"/>
          <w:szCs w:val="18"/>
        </w:rPr>
        <w:t>87.037,00: 550 zeugen</w:t>
      </w:r>
      <w:r>
        <w:rPr>
          <w:rFonts w:ascii="Arial" w:hAnsi="Arial" w:cs="Arial"/>
          <w:szCs w:val="18"/>
        </w:rPr>
        <w:tab/>
      </w:r>
      <w:r>
        <w:rPr>
          <w:rFonts w:ascii="Arial" w:hAnsi="Arial" w:cs="Arial"/>
          <w:szCs w:val="18"/>
        </w:rPr>
        <w:tab/>
      </w:r>
      <w:r>
        <w:rPr>
          <w:rFonts w:ascii="Arial" w:hAnsi="Arial" w:cs="Arial"/>
          <w:szCs w:val="18"/>
        </w:rPr>
        <w:tab/>
      </w:r>
      <w:r w:rsidRPr="003D5715">
        <w:rPr>
          <w:rFonts w:ascii="Arial" w:hAnsi="Arial" w:cs="Arial"/>
          <w:szCs w:val="18"/>
        </w:rPr>
        <w:t>€158,25</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b/>
          <w:szCs w:val="18"/>
        </w:rPr>
      </w:pPr>
      <w:r w:rsidRPr="003D5715">
        <w:rPr>
          <w:rFonts w:ascii="Arial" w:hAnsi="Arial" w:cs="Arial"/>
          <w:b/>
          <w:szCs w:val="18"/>
        </w:rPr>
        <w:t>2. Huisvestingskosten</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Bouwkosten per zeugenplaats</w:t>
      </w:r>
      <w:r>
        <w:rPr>
          <w:rFonts w:ascii="Arial" w:hAnsi="Arial" w:cs="Arial"/>
          <w:szCs w:val="18"/>
        </w:rPr>
        <w:tab/>
      </w:r>
      <w:r>
        <w:rPr>
          <w:rFonts w:ascii="Arial" w:hAnsi="Arial" w:cs="Arial"/>
          <w:szCs w:val="18"/>
        </w:rPr>
        <w:tab/>
      </w:r>
      <w:r w:rsidRPr="003D5715">
        <w:rPr>
          <w:rFonts w:ascii="Arial" w:hAnsi="Arial" w:cs="Arial"/>
          <w:szCs w:val="18"/>
        </w:rPr>
        <w:t>€</w:t>
      </w:r>
      <w:r>
        <w:rPr>
          <w:rFonts w:ascii="Arial" w:hAnsi="Arial" w:cs="Arial"/>
          <w:szCs w:val="18"/>
        </w:rPr>
        <w:tab/>
      </w:r>
      <w:r>
        <w:rPr>
          <w:rFonts w:ascii="Arial" w:hAnsi="Arial" w:cs="Arial"/>
          <w:szCs w:val="18"/>
        </w:rPr>
        <w:tab/>
      </w:r>
      <w:r w:rsidRPr="003D5715">
        <w:rPr>
          <w:rFonts w:ascii="Arial" w:hAnsi="Arial" w:cs="Arial"/>
          <w:szCs w:val="18"/>
        </w:rPr>
        <w:t>3.150,00</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Bij een bezetting van plm. 93 %</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zijn de bouwkosten per gemiddeld</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253"/>
        </w:tabs>
        <w:spacing w:line="310" w:lineRule="exact"/>
        <w:ind w:firstLine="378"/>
        <w:rPr>
          <w:rFonts w:ascii="Arial" w:hAnsi="Arial" w:cs="Arial"/>
          <w:szCs w:val="18"/>
        </w:rPr>
      </w:pPr>
      <w:r w:rsidRPr="003D5715">
        <w:rPr>
          <w:rFonts w:ascii="Arial" w:hAnsi="Arial" w:cs="Arial"/>
          <w:szCs w:val="18"/>
        </w:rPr>
        <w:t>aanwezige zeug</w:t>
      </w:r>
      <w:r>
        <w:rPr>
          <w:rFonts w:ascii="Arial" w:hAnsi="Arial" w:cs="Arial"/>
          <w:szCs w:val="18"/>
        </w:rPr>
        <w:tab/>
      </w:r>
      <w:r>
        <w:rPr>
          <w:rFonts w:ascii="Arial" w:hAnsi="Arial" w:cs="Arial"/>
          <w:szCs w:val="18"/>
        </w:rPr>
        <w:tab/>
      </w:r>
      <w:r>
        <w:rPr>
          <w:rFonts w:ascii="Arial" w:hAnsi="Arial" w:cs="Arial"/>
          <w:szCs w:val="18"/>
        </w:rPr>
        <w:tab/>
      </w:r>
      <w:r w:rsidRPr="003D5715">
        <w:rPr>
          <w:rFonts w:ascii="Arial" w:hAnsi="Arial" w:cs="Arial"/>
          <w:szCs w:val="18"/>
        </w:rPr>
        <w:t>€</w:t>
      </w:r>
      <w:r>
        <w:rPr>
          <w:rFonts w:ascii="Arial" w:hAnsi="Arial" w:cs="Arial"/>
          <w:szCs w:val="18"/>
        </w:rPr>
        <w:tab/>
      </w:r>
      <w:r>
        <w:rPr>
          <w:rFonts w:ascii="Arial" w:hAnsi="Arial" w:cs="Arial"/>
          <w:szCs w:val="18"/>
        </w:rPr>
        <w:tab/>
      </w:r>
      <w:r w:rsidRPr="003D5715">
        <w:rPr>
          <w:rFonts w:ascii="Arial" w:hAnsi="Arial" w:cs="Arial"/>
          <w:szCs w:val="18"/>
        </w:rPr>
        <w:t>3.387,00</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Afschrijving € 1219 in 40 jaar</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3D5715">
        <w:rPr>
          <w:rFonts w:ascii="Arial" w:hAnsi="Arial" w:cs="Arial"/>
          <w:szCs w:val="18"/>
        </w:rPr>
        <w:t>€</w:t>
      </w:r>
      <w:r>
        <w:rPr>
          <w:rFonts w:ascii="Arial" w:hAnsi="Arial" w:cs="Arial"/>
          <w:szCs w:val="18"/>
        </w:rPr>
        <w:tab/>
      </w:r>
      <w:r w:rsidRPr="003D5715">
        <w:rPr>
          <w:rFonts w:ascii="Arial" w:hAnsi="Arial" w:cs="Arial"/>
          <w:szCs w:val="18"/>
        </w:rPr>
        <w:t>30,48</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253"/>
        </w:tabs>
        <w:spacing w:line="310" w:lineRule="exact"/>
        <w:ind w:firstLine="378"/>
        <w:rPr>
          <w:rFonts w:ascii="Arial" w:hAnsi="Arial" w:cs="Arial"/>
          <w:szCs w:val="18"/>
        </w:rPr>
      </w:pPr>
      <w:r w:rsidRPr="003D5715">
        <w:rPr>
          <w:rFonts w:ascii="Arial" w:hAnsi="Arial" w:cs="Arial"/>
          <w:szCs w:val="18"/>
        </w:rPr>
        <w:t>€ 1016 in 20 jaar</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3D5715">
        <w:rPr>
          <w:rFonts w:ascii="Arial" w:hAnsi="Arial" w:cs="Arial"/>
          <w:szCs w:val="18"/>
        </w:rPr>
        <w:t>50,80</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€ 1152 in 10 jaar</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            </w:t>
      </w:r>
      <w:r w:rsidRPr="003D5715">
        <w:rPr>
          <w:rFonts w:ascii="Arial" w:hAnsi="Arial" w:cs="Arial"/>
          <w:szCs w:val="18"/>
        </w:rPr>
        <w:t>115,20</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Rente 50% van 4,0 % van € 3387</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              </w:t>
      </w:r>
      <w:r w:rsidRPr="003D5715">
        <w:rPr>
          <w:rFonts w:ascii="Arial" w:hAnsi="Arial" w:cs="Arial"/>
          <w:szCs w:val="18"/>
        </w:rPr>
        <w:t>67,74</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Onderhoud 1,4 % van € 3387</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             </w:t>
      </w:r>
      <w:r>
        <w:rPr>
          <w:rFonts w:ascii="Arial" w:hAnsi="Arial" w:cs="Arial"/>
          <w:szCs w:val="18"/>
          <w:u w:val="single"/>
        </w:rPr>
        <w:t xml:space="preserve"> </w:t>
      </w:r>
      <w:r w:rsidRPr="003D5715">
        <w:rPr>
          <w:rFonts w:ascii="Arial" w:hAnsi="Arial" w:cs="Arial"/>
          <w:szCs w:val="18"/>
          <w:u w:val="single"/>
        </w:rPr>
        <w:t>47,42</w:t>
      </w:r>
      <w:r>
        <w:rPr>
          <w:rFonts w:ascii="Arial" w:hAnsi="Arial" w:cs="Arial"/>
          <w:szCs w:val="18"/>
        </w:rPr>
        <w:tab/>
      </w:r>
      <w:r>
        <w:rPr>
          <w:rFonts w:ascii="Arial" w:hAnsi="Arial" w:cs="Arial"/>
          <w:szCs w:val="18"/>
        </w:rPr>
        <w:tab/>
      </w:r>
      <w:r w:rsidRPr="003D5715">
        <w:rPr>
          <w:rFonts w:ascii="Arial" w:hAnsi="Arial" w:cs="Arial"/>
          <w:szCs w:val="18"/>
        </w:rPr>
        <w:t>€311,64</w:t>
      </w:r>
    </w:p>
    <w:p w:rsidR="00AA5F7F" w:rsidRPr="00FE78C6" w:rsidRDefault="00AA5F7F" w:rsidP="00AA5F7F">
      <w:pPr>
        <w:pStyle w:val="Lijstalinea"/>
        <w:numPr>
          <w:ilvl w:val="0"/>
          <w:numId w:val="9"/>
        </w:num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rPr>
          <w:rFonts w:ascii="Arial" w:hAnsi="Arial" w:cs="Arial"/>
          <w:b/>
          <w:szCs w:val="18"/>
        </w:rPr>
      </w:pPr>
      <w:r w:rsidRPr="00FE78C6">
        <w:rPr>
          <w:rFonts w:ascii="Arial" w:hAnsi="Arial" w:cs="Arial"/>
          <w:b/>
          <w:szCs w:val="18"/>
        </w:rPr>
        <w:t>Rente</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536"/>
        </w:tabs>
        <w:spacing w:line="310" w:lineRule="exact"/>
        <w:ind w:firstLine="378"/>
        <w:rPr>
          <w:rFonts w:ascii="Arial" w:hAnsi="Arial" w:cs="Arial"/>
          <w:szCs w:val="18"/>
        </w:rPr>
      </w:pPr>
      <w:r w:rsidRPr="003D5715">
        <w:rPr>
          <w:rFonts w:ascii="Arial" w:hAnsi="Arial" w:cs="Arial"/>
          <w:szCs w:val="18"/>
        </w:rPr>
        <w:t>1 zeug</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 </w:t>
      </w:r>
      <w:r w:rsidRPr="003D5715">
        <w:rPr>
          <w:rFonts w:ascii="Arial" w:hAnsi="Arial" w:cs="Arial"/>
          <w:szCs w:val="18"/>
        </w:rPr>
        <w:t>€</w:t>
      </w:r>
      <w:r>
        <w:rPr>
          <w:rFonts w:ascii="Arial" w:hAnsi="Arial" w:cs="Arial"/>
          <w:szCs w:val="18"/>
        </w:rPr>
        <w:tab/>
      </w:r>
      <w:r>
        <w:rPr>
          <w:rFonts w:ascii="Arial" w:hAnsi="Arial" w:cs="Arial"/>
          <w:szCs w:val="18"/>
        </w:rPr>
        <w:tab/>
      </w:r>
      <w:r w:rsidRPr="003D5715">
        <w:rPr>
          <w:rFonts w:ascii="Arial" w:hAnsi="Arial" w:cs="Arial"/>
          <w:szCs w:val="18"/>
        </w:rPr>
        <w:t>457,00</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4.372,60/100 opfokzeug a € 265</w:t>
      </w:r>
      <w:r>
        <w:rPr>
          <w:rFonts w:ascii="Arial" w:hAnsi="Arial" w:cs="Arial"/>
          <w:szCs w:val="18"/>
        </w:rPr>
        <w:tab/>
      </w:r>
      <w:r>
        <w:rPr>
          <w:rFonts w:ascii="Arial" w:hAnsi="Arial" w:cs="Arial"/>
          <w:szCs w:val="18"/>
        </w:rPr>
        <w:tab/>
      </w:r>
      <w:r>
        <w:rPr>
          <w:rFonts w:ascii="Arial" w:hAnsi="Arial" w:cs="Arial"/>
          <w:szCs w:val="18"/>
        </w:rPr>
        <w:tab/>
        <w:t xml:space="preserve">    </w:t>
      </w:r>
      <w:r w:rsidRPr="003D5715">
        <w:rPr>
          <w:rFonts w:ascii="Arial" w:hAnsi="Arial" w:cs="Arial"/>
          <w:szCs w:val="18"/>
        </w:rPr>
        <w:t>13,25</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1/100 beer a € 215</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   </w:t>
      </w:r>
      <w:r w:rsidRPr="003D5715">
        <w:rPr>
          <w:rFonts w:ascii="Arial" w:hAnsi="Arial" w:cs="Arial"/>
          <w:szCs w:val="18"/>
        </w:rPr>
        <w:t>2,15</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536"/>
        </w:tabs>
        <w:spacing w:line="310" w:lineRule="exact"/>
        <w:ind w:firstLine="378"/>
        <w:rPr>
          <w:rFonts w:ascii="Arial" w:hAnsi="Arial" w:cs="Arial"/>
          <w:szCs w:val="18"/>
        </w:rPr>
      </w:pPr>
      <w:r w:rsidRPr="003D5715">
        <w:rPr>
          <w:rFonts w:ascii="Arial" w:hAnsi="Arial" w:cs="Arial"/>
          <w:szCs w:val="18"/>
        </w:rPr>
        <w:t>Voer en kasgeld</w:t>
      </w:r>
      <w:r>
        <w:rPr>
          <w:rFonts w:ascii="Arial" w:hAnsi="Arial" w:cs="Arial"/>
          <w:szCs w:val="18"/>
        </w:rPr>
        <w:tab/>
      </w:r>
      <w:r>
        <w:rPr>
          <w:rFonts w:ascii="Arial" w:hAnsi="Arial" w:cs="Arial"/>
          <w:szCs w:val="18"/>
        </w:rPr>
        <w:tab/>
      </w:r>
      <w:r>
        <w:rPr>
          <w:rFonts w:ascii="Arial" w:hAnsi="Arial" w:cs="Arial"/>
          <w:szCs w:val="18"/>
        </w:rPr>
        <w:tab/>
      </w:r>
      <w:r w:rsidRPr="003D5715">
        <w:rPr>
          <w:rFonts w:ascii="Arial" w:hAnsi="Arial" w:cs="Arial"/>
          <w:szCs w:val="18"/>
          <w:u w:val="single"/>
        </w:rPr>
        <w:tab/>
      </w:r>
      <w:r w:rsidRPr="003D5715">
        <w:rPr>
          <w:rFonts w:ascii="Arial" w:hAnsi="Arial" w:cs="Arial"/>
          <w:szCs w:val="18"/>
          <w:u w:val="single"/>
        </w:rPr>
        <w:tab/>
      </w:r>
      <w:r>
        <w:rPr>
          <w:rFonts w:ascii="Arial" w:hAnsi="Arial" w:cs="Arial"/>
          <w:szCs w:val="18"/>
          <w:u w:val="single"/>
        </w:rPr>
        <w:t xml:space="preserve">    </w:t>
      </w:r>
      <w:r w:rsidRPr="003D5715">
        <w:rPr>
          <w:rFonts w:ascii="Arial" w:hAnsi="Arial" w:cs="Arial"/>
          <w:szCs w:val="18"/>
          <w:u w:val="single"/>
        </w:rPr>
        <w:t>71,00</w:t>
      </w:r>
      <w:r>
        <w:rPr>
          <w:rFonts w:ascii="Arial" w:hAnsi="Arial" w:cs="Arial"/>
          <w:szCs w:val="18"/>
        </w:rPr>
        <w:tab/>
      </w:r>
      <w:r w:rsidRPr="003D5715">
        <w:rPr>
          <w:rFonts w:ascii="Arial" w:hAnsi="Arial" w:cs="Arial"/>
          <w:szCs w:val="18"/>
        </w:rPr>
        <w:t>543,40x5%</w:t>
      </w:r>
      <w:r>
        <w:rPr>
          <w:rFonts w:ascii="Arial" w:hAnsi="Arial" w:cs="Arial"/>
          <w:szCs w:val="18"/>
        </w:rPr>
        <w:tab/>
      </w:r>
      <w:r>
        <w:rPr>
          <w:rFonts w:ascii="Arial" w:hAnsi="Arial" w:cs="Arial"/>
          <w:szCs w:val="18"/>
        </w:rPr>
        <w:tab/>
      </w:r>
      <w:r>
        <w:rPr>
          <w:rFonts w:ascii="Arial" w:hAnsi="Arial" w:cs="Arial"/>
          <w:szCs w:val="18"/>
        </w:rPr>
        <w:tab/>
      </w:r>
      <w:r w:rsidRPr="003D5715">
        <w:rPr>
          <w:rFonts w:ascii="Arial" w:hAnsi="Arial" w:cs="Arial"/>
          <w:szCs w:val="18"/>
        </w:rPr>
        <w:t>€27,17</w:t>
      </w:r>
    </w:p>
    <w:p w:rsidR="00AA5F7F" w:rsidRPr="00FE78C6" w:rsidRDefault="00AA5F7F" w:rsidP="00AA5F7F">
      <w:pPr>
        <w:pStyle w:val="Lijstalinea"/>
        <w:numPr>
          <w:ilvl w:val="0"/>
          <w:numId w:val="9"/>
        </w:num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rPr>
          <w:rFonts w:ascii="Arial" w:hAnsi="Arial" w:cs="Arial"/>
          <w:b/>
          <w:szCs w:val="18"/>
        </w:rPr>
      </w:pPr>
      <w:r w:rsidRPr="00FE78C6">
        <w:rPr>
          <w:rFonts w:ascii="Arial" w:hAnsi="Arial" w:cs="Arial"/>
          <w:b/>
          <w:szCs w:val="18"/>
        </w:rPr>
        <w:t>Voerkosten</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Voor 1 zeug incl. biggen</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3D5715">
        <w:rPr>
          <w:rFonts w:ascii="Arial" w:hAnsi="Arial" w:cs="Arial"/>
          <w:szCs w:val="18"/>
        </w:rPr>
        <w:t>1166</w:t>
      </w:r>
      <w:r>
        <w:rPr>
          <w:rFonts w:ascii="Arial" w:hAnsi="Arial" w:cs="Arial"/>
          <w:szCs w:val="18"/>
        </w:rPr>
        <w:t xml:space="preserve"> </w:t>
      </w:r>
      <w:r w:rsidRPr="003D5715">
        <w:rPr>
          <w:rFonts w:ascii="Arial" w:hAnsi="Arial" w:cs="Arial"/>
          <w:szCs w:val="18"/>
        </w:rPr>
        <w:t>kg</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 xml:space="preserve">Voor opfokzeugen en </w:t>
      </w:r>
      <w:proofErr w:type="spellStart"/>
      <w:r w:rsidRPr="003D5715">
        <w:rPr>
          <w:rFonts w:ascii="Arial" w:hAnsi="Arial" w:cs="Arial"/>
          <w:szCs w:val="18"/>
        </w:rPr>
        <w:t>dekbeer</w:t>
      </w:r>
      <w:proofErr w:type="spellEnd"/>
      <w:r>
        <w:rPr>
          <w:rFonts w:ascii="Arial" w:hAnsi="Arial" w:cs="Arial"/>
          <w:szCs w:val="18"/>
        </w:rPr>
        <w:t xml:space="preserve"> </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 </w:t>
      </w:r>
      <w:r w:rsidRPr="003D5715">
        <w:rPr>
          <w:rFonts w:ascii="Arial" w:hAnsi="Arial" w:cs="Arial"/>
          <w:szCs w:val="18"/>
        </w:rPr>
        <w:t>50,1</w:t>
      </w:r>
      <w:r>
        <w:rPr>
          <w:rFonts w:ascii="Arial" w:hAnsi="Arial" w:cs="Arial"/>
          <w:szCs w:val="18"/>
        </w:rPr>
        <w:t xml:space="preserve"> </w:t>
      </w:r>
      <w:r w:rsidRPr="003D5715">
        <w:rPr>
          <w:rFonts w:ascii="Arial" w:hAnsi="Arial" w:cs="Arial"/>
          <w:szCs w:val="18"/>
        </w:rPr>
        <w:t>kg</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6663"/>
        </w:tabs>
        <w:spacing w:line="310" w:lineRule="exact"/>
        <w:ind w:firstLine="378"/>
        <w:rPr>
          <w:rFonts w:ascii="Arial" w:hAnsi="Arial" w:cs="Arial"/>
          <w:szCs w:val="18"/>
        </w:rPr>
      </w:pPr>
      <w:r w:rsidRPr="003D5715">
        <w:rPr>
          <w:rFonts w:ascii="Arial" w:hAnsi="Arial" w:cs="Arial"/>
          <w:szCs w:val="18"/>
        </w:rPr>
        <w:t>1216 kg. zeugenvoer x € 33,65 per 100 kg</w:t>
      </w:r>
      <w:r>
        <w:rPr>
          <w:rFonts w:ascii="Arial" w:hAnsi="Arial" w:cs="Arial"/>
          <w:szCs w:val="18"/>
        </w:rPr>
        <w:tab/>
      </w:r>
      <w:r>
        <w:rPr>
          <w:rFonts w:ascii="Arial" w:hAnsi="Arial" w:cs="Arial"/>
          <w:szCs w:val="18"/>
        </w:rPr>
        <w:tab/>
      </w:r>
      <w:r>
        <w:rPr>
          <w:rFonts w:ascii="Arial" w:hAnsi="Arial" w:cs="Arial"/>
          <w:szCs w:val="18"/>
        </w:rPr>
        <w:tab/>
        <w:t xml:space="preserve">                                         €</w:t>
      </w:r>
      <w:r w:rsidRPr="003D5715">
        <w:rPr>
          <w:rFonts w:ascii="Arial" w:hAnsi="Arial" w:cs="Arial"/>
          <w:szCs w:val="18"/>
        </w:rPr>
        <w:t>409,18</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6804"/>
        </w:tabs>
        <w:spacing w:line="310" w:lineRule="exact"/>
        <w:ind w:firstLine="378"/>
        <w:rPr>
          <w:rFonts w:ascii="Arial" w:hAnsi="Arial" w:cs="Arial"/>
          <w:szCs w:val="18"/>
        </w:rPr>
      </w:pPr>
      <w:r w:rsidRPr="003D5715">
        <w:rPr>
          <w:rFonts w:ascii="Arial" w:hAnsi="Arial" w:cs="Arial"/>
          <w:szCs w:val="18"/>
        </w:rPr>
        <w:t>784 kg. biggenvoer x € 47,00 per 100 kg</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                                           </w:t>
      </w:r>
      <w:r w:rsidRPr="0091446F">
        <w:rPr>
          <w:rFonts w:ascii="Arial" w:hAnsi="Arial" w:cs="Arial"/>
          <w:szCs w:val="18"/>
          <w:u w:val="single"/>
        </w:rPr>
        <w:t>368,48</w:t>
      </w:r>
      <w:r w:rsidRPr="0091446F">
        <w:rPr>
          <w:rFonts w:ascii="Arial" w:hAnsi="Arial" w:cs="Arial"/>
          <w:szCs w:val="18"/>
          <w:u w:val="single"/>
        </w:rPr>
        <w:tab/>
      </w:r>
      <w:r w:rsidRPr="0091446F">
        <w:rPr>
          <w:rFonts w:ascii="Arial" w:hAnsi="Arial" w:cs="Arial"/>
          <w:szCs w:val="18"/>
        </w:rPr>
        <w:tab/>
      </w:r>
      <w:r w:rsidRPr="003D5715">
        <w:rPr>
          <w:rFonts w:ascii="Arial" w:hAnsi="Arial" w:cs="Arial"/>
          <w:szCs w:val="18"/>
        </w:rPr>
        <w:t>€777,66</w:t>
      </w:r>
    </w:p>
    <w:p w:rsidR="00AA5F7F" w:rsidRPr="00FE78C6" w:rsidRDefault="00AA5F7F" w:rsidP="00AA5F7F">
      <w:pPr>
        <w:pStyle w:val="Lijstalinea"/>
        <w:numPr>
          <w:ilvl w:val="0"/>
          <w:numId w:val="9"/>
        </w:num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rPr>
          <w:rFonts w:ascii="Arial" w:hAnsi="Arial" w:cs="Arial"/>
          <w:b/>
          <w:szCs w:val="18"/>
        </w:rPr>
      </w:pPr>
      <w:r w:rsidRPr="00FE78C6">
        <w:rPr>
          <w:rFonts w:ascii="Arial" w:hAnsi="Arial" w:cs="Arial"/>
          <w:b/>
          <w:szCs w:val="18"/>
        </w:rPr>
        <w:t>Gezondheidszorg</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(inclusief medicamenten en ontsmettingsmiddelen)</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3D5715">
        <w:rPr>
          <w:rFonts w:ascii="Arial" w:hAnsi="Arial" w:cs="Arial"/>
          <w:szCs w:val="18"/>
        </w:rPr>
        <w:t>€75,38</w:t>
      </w:r>
    </w:p>
    <w:p w:rsidR="00AA5F7F" w:rsidRPr="00FE78C6"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b/>
          <w:szCs w:val="18"/>
        </w:rPr>
      </w:pPr>
      <w:r w:rsidRPr="00FE78C6">
        <w:rPr>
          <w:rFonts w:ascii="Arial" w:hAnsi="Arial" w:cs="Arial"/>
          <w:b/>
          <w:szCs w:val="18"/>
        </w:rPr>
        <w:t xml:space="preserve">6. Kosten inseminatie en overige </w:t>
      </w:r>
      <w:proofErr w:type="spellStart"/>
      <w:r w:rsidRPr="00FE78C6">
        <w:rPr>
          <w:rFonts w:ascii="Arial" w:hAnsi="Arial" w:cs="Arial"/>
          <w:b/>
          <w:szCs w:val="18"/>
        </w:rPr>
        <w:t>veekosten</w:t>
      </w:r>
      <w:proofErr w:type="spellEnd"/>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K.I. en fokkerij</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3D5715">
        <w:rPr>
          <w:rFonts w:ascii="Arial" w:hAnsi="Arial" w:cs="Arial"/>
          <w:szCs w:val="18"/>
        </w:rPr>
        <w:t>€23,00</w:t>
      </w:r>
    </w:p>
    <w:p w:rsidR="00AA5F7F"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b/>
          <w:szCs w:val="18"/>
        </w:rPr>
      </w:pPr>
    </w:p>
    <w:p w:rsidR="00AA5F7F"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b/>
          <w:szCs w:val="18"/>
        </w:rPr>
      </w:pPr>
    </w:p>
    <w:p w:rsidR="00AA5F7F"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b/>
          <w:szCs w:val="18"/>
        </w:rPr>
      </w:pPr>
    </w:p>
    <w:p w:rsidR="00AA5F7F"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b/>
          <w:szCs w:val="18"/>
        </w:rPr>
      </w:pPr>
    </w:p>
    <w:p w:rsidR="00AA5F7F"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b/>
          <w:szCs w:val="18"/>
        </w:rPr>
      </w:pPr>
    </w:p>
    <w:p w:rsidR="00AA5F7F"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b/>
          <w:szCs w:val="18"/>
        </w:rPr>
      </w:pP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t>per zeug</w:t>
      </w:r>
    </w:p>
    <w:p w:rsidR="00AA5F7F" w:rsidRPr="00FE78C6"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b/>
          <w:szCs w:val="18"/>
        </w:rPr>
      </w:pPr>
      <w:r w:rsidRPr="00FE78C6">
        <w:rPr>
          <w:rFonts w:ascii="Arial" w:hAnsi="Arial" w:cs="Arial"/>
          <w:b/>
          <w:szCs w:val="18"/>
        </w:rPr>
        <w:t xml:space="preserve">7. </w:t>
      </w:r>
      <w:r>
        <w:rPr>
          <w:rFonts w:ascii="Arial" w:hAnsi="Arial" w:cs="Arial"/>
          <w:b/>
          <w:szCs w:val="18"/>
        </w:rPr>
        <w:t xml:space="preserve">  </w:t>
      </w:r>
      <w:r w:rsidRPr="00FE78C6">
        <w:rPr>
          <w:rFonts w:ascii="Arial" w:hAnsi="Arial" w:cs="Arial"/>
          <w:b/>
          <w:szCs w:val="18"/>
        </w:rPr>
        <w:t>Neven-omzet</w:t>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r>
      <w:r>
        <w:rPr>
          <w:rFonts w:ascii="Arial" w:hAnsi="Arial" w:cs="Arial"/>
          <w:b/>
          <w:szCs w:val="18"/>
        </w:rPr>
        <w:tab/>
        <w:t>Per jaar</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536"/>
          <w:tab w:val="left" w:pos="6379"/>
          <w:tab w:val="left" w:pos="6804"/>
        </w:tabs>
        <w:spacing w:line="310" w:lineRule="exact"/>
        <w:ind w:firstLine="378"/>
        <w:rPr>
          <w:rFonts w:ascii="Arial" w:hAnsi="Arial" w:cs="Arial"/>
          <w:szCs w:val="18"/>
        </w:rPr>
      </w:pPr>
      <w:r w:rsidRPr="003D5715">
        <w:rPr>
          <w:rFonts w:ascii="Arial" w:hAnsi="Arial" w:cs="Arial"/>
          <w:szCs w:val="18"/>
        </w:rPr>
        <w:t>Aankoopkosten dekrijpe opfokzeugen</w:t>
      </w:r>
      <w:r>
        <w:rPr>
          <w:rFonts w:ascii="Arial" w:hAnsi="Arial" w:cs="Arial"/>
          <w:szCs w:val="18"/>
        </w:rPr>
        <w:t xml:space="preserve"> </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                                       </w:t>
      </w:r>
      <w:r w:rsidRPr="003D5715">
        <w:rPr>
          <w:rFonts w:ascii="Arial" w:hAnsi="Arial" w:cs="Arial"/>
          <w:szCs w:val="18"/>
        </w:rPr>
        <w:t>+/+€111,30</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 xml:space="preserve">Aankoopkosten </w:t>
      </w:r>
      <w:proofErr w:type="spellStart"/>
      <w:r w:rsidRPr="003D5715">
        <w:rPr>
          <w:rFonts w:ascii="Arial" w:hAnsi="Arial" w:cs="Arial"/>
          <w:szCs w:val="18"/>
        </w:rPr>
        <w:t>zoekbeer</w:t>
      </w:r>
      <w:proofErr w:type="spellEnd"/>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           </w:t>
      </w:r>
      <w:r w:rsidRPr="003D5715">
        <w:rPr>
          <w:rFonts w:ascii="Arial" w:hAnsi="Arial" w:cs="Arial"/>
          <w:szCs w:val="18"/>
        </w:rPr>
        <w:t>+/+€0,98</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Opbrengsten uit verkoop slachtzeugen</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            </w:t>
      </w:r>
      <w:r w:rsidRPr="003D5715">
        <w:rPr>
          <w:rFonts w:ascii="Arial" w:hAnsi="Arial" w:cs="Arial"/>
          <w:szCs w:val="18"/>
        </w:rPr>
        <w:t>-/-€60,47</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 xml:space="preserve">Opbrengsten uit verkoop </w:t>
      </w:r>
      <w:proofErr w:type="spellStart"/>
      <w:r w:rsidRPr="003D5715">
        <w:rPr>
          <w:rFonts w:ascii="Arial" w:hAnsi="Arial" w:cs="Arial"/>
          <w:szCs w:val="18"/>
        </w:rPr>
        <w:t>uitgeselec</w:t>
      </w:r>
      <w:proofErr w:type="spellEnd"/>
      <w:r w:rsidRPr="003D5715">
        <w:rPr>
          <w:rFonts w:ascii="Arial" w:hAnsi="Arial" w:cs="Arial"/>
          <w:szCs w:val="18"/>
        </w:rPr>
        <w:t>. Opfokzeugen</w:t>
      </w:r>
      <w:r>
        <w:rPr>
          <w:rFonts w:ascii="Arial" w:hAnsi="Arial" w:cs="Arial"/>
          <w:szCs w:val="18"/>
        </w:rPr>
        <w:tab/>
      </w:r>
      <w:r>
        <w:rPr>
          <w:rFonts w:ascii="Arial" w:hAnsi="Arial" w:cs="Arial"/>
          <w:szCs w:val="18"/>
        </w:rPr>
        <w:tab/>
        <w:t xml:space="preserve">              </w:t>
      </w:r>
      <w:r w:rsidRPr="003D5715">
        <w:rPr>
          <w:rFonts w:ascii="Arial" w:hAnsi="Arial" w:cs="Arial"/>
          <w:szCs w:val="18"/>
        </w:rPr>
        <w:t>-/-€3,10</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Opbrengsten uit verkoop slachtbeer</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              </w:t>
      </w:r>
      <w:r w:rsidRPr="003D5715">
        <w:rPr>
          <w:rFonts w:ascii="Arial" w:hAnsi="Arial" w:cs="Arial"/>
          <w:szCs w:val="18"/>
        </w:rPr>
        <w:t>-/-€0,74</w:t>
      </w:r>
      <w:r>
        <w:rPr>
          <w:rFonts w:ascii="Arial" w:hAnsi="Arial" w:cs="Arial"/>
          <w:szCs w:val="18"/>
        </w:rPr>
        <w:tab/>
      </w:r>
      <w:r>
        <w:rPr>
          <w:rFonts w:ascii="Arial" w:hAnsi="Arial" w:cs="Arial"/>
          <w:szCs w:val="18"/>
        </w:rPr>
        <w:tab/>
      </w:r>
      <w:r w:rsidRPr="003D5715">
        <w:rPr>
          <w:rFonts w:ascii="Arial" w:hAnsi="Arial" w:cs="Arial"/>
          <w:szCs w:val="18"/>
        </w:rPr>
        <w:t>€47,97</w:t>
      </w:r>
    </w:p>
    <w:p w:rsidR="00AA5F7F" w:rsidRPr="00FE78C6"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b/>
          <w:szCs w:val="18"/>
        </w:rPr>
      </w:pPr>
      <w:r w:rsidRPr="00FE78C6">
        <w:rPr>
          <w:rFonts w:ascii="Arial" w:hAnsi="Arial" w:cs="Arial"/>
          <w:b/>
          <w:szCs w:val="18"/>
        </w:rPr>
        <w:t>8.</w:t>
      </w:r>
      <w:r>
        <w:rPr>
          <w:rFonts w:ascii="Arial" w:hAnsi="Arial" w:cs="Arial"/>
          <w:b/>
          <w:szCs w:val="18"/>
        </w:rPr>
        <w:t xml:space="preserve">   </w:t>
      </w:r>
      <w:r w:rsidRPr="00FE78C6">
        <w:rPr>
          <w:rFonts w:ascii="Arial" w:hAnsi="Arial" w:cs="Arial"/>
          <w:b/>
          <w:szCs w:val="18"/>
        </w:rPr>
        <w:t>Overige kosten</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962"/>
        </w:tabs>
        <w:spacing w:line="310" w:lineRule="exact"/>
        <w:ind w:firstLine="378"/>
        <w:rPr>
          <w:rFonts w:ascii="Arial" w:hAnsi="Arial" w:cs="Arial"/>
          <w:szCs w:val="18"/>
        </w:rPr>
      </w:pPr>
      <w:r w:rsidRPr="003D5715">
        <w:rPr>
          <w:rFonts w:ascii="Arial" w:hAnsi="Arial" w:cs="Arial"/>
          <w:szCs w:val="18"/>
        </w:rPr>
        <w:t>Water</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 </w:t>
      </w:r>
      <w:r>
        <w:rPr>
          <w:rFonts w:ascii="Arial" w:hAnsi="Arial" w:cs="Arial"/>
          <w:szCs w:val="18"/>
        </w:rPr>
        <w:tab/>
      </w:r>
      <w:r>
        <w:rPr>
          <w:rFonts w:ascii="Arial" w:hAnsi="Arial" w:cs="Arial"/>
          <w:szCs w:val="18"/>
        </w:rPr>
        <w:tab/>
        <w:t xml:space="preserve">     </w:t>
      </w:r>
      <w:r w:rsidRPr="003D5715">
        <w:rPr>
          <w:rFonts w:ascii="Arial" w:hAnsi="Arial" w:cs="Arial"/>
          <w:szCs w:val="18"/>
        </w:rPr>
        <w:t>€6,00</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536"/>
        </w:tabs>
        <w:spacing w:line="310" w:lineRule="exact"/>
        <w:ind w:firstLine="378"/>
        <w:rPr>
          <w:rFonts w:ascii="Arial" w:hAnsi="Arial" w:cs="Arial"/>
          <w:szCs w:val="18"/>
        </w:rPr>
      </w:pPr>
      <w:r w:rsidRPr="003D5715">
        <w:rPr>
          <w:rFonts w:ascii="Arial" w:hAnsi="Arial" w:cs="Arial"/>
          <w:szCs w:val="18"/>
        </w:rPr>
        <w:t>Verwarming</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  </w:t>
      </w:r>
      <w:r w:rsidRPr="003D5715">
        <w:rPr>
          <w:rFonts w:ascii="Arial" w:hAnsi="Arial" w:cs="Arial"/>
          <w:szCs w:val="18"/>
        </w:rPr>
        <w:t>33,56</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Pr>
          <w:rFonts w:ascii="Arial" w:hAnsi="Arial" w:cs="Arial"/>
          <w:szCs w:val="18"/>
        </w:rPr>
        <w:t>Elektriciteit</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3D5715">
        <w:rPr>
          <w:rFonts w:ascii="Arial" w:hAnsi="Arial" w:cs="Arial"/>
          <w:szCs w:val="18"/>
        </w:rPr>
        <w:t>35,59</w:t>
      </w:r>
    </w:p>
    <w:p w:rsidR="00AA5F7F"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Telefoon, verzekeringen, lidmaat</w:t>
      </w:r>
      <w:r>
        <w:rPr>
          <w:rFonts w:ascii="Arial" w:hAnsi="Arial" w:cs="Arial"/>
          <w:szCs w:val="18"/>
        </w:rPr>
        <w:t>-</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proofErr w:type="spellStart"/>
      <w:r w:rsidRPr="003D5715">
        <w:rPr>
          <w:rFonts w:ascii="Arial" w:hAnsi="Arial" w:cs="Arial"/>
          <w:szCs w:val="18"/>
        </w:rPr>
        <w:t>schappen,auto</w:t>
      </w:r>
      <w:proofErr w:type="spellEnd"/>
      <w:r w:rsidRPr="003D5715">
        <w:rPr>
          <w:rFonts w:ascii="Arial" w:hAnsi="Arial" w:cs="Arial"/>
          <w:szCs w:val="18"/>
        </w:rPr>
        <w:t>- en overige kosten</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3D5715">
        <w:rPr>
          <w:rFonts w:ascii="Arial" w:hAnsi="Arial" w:cs="Arial"/>
          <w:szCs w:val="18"/>
        </w:rPr>
        <w:t>46,60</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 xml:space="preserve">Strooisel + overige </w:t>
      </w:r>
      <w:proofErr w:type="spellStart"/>
      <w:r w:rsidRPr="003D5715">
        <w:rPr>
          <w:rFonts w:ascii="Arial" w:hAnsi="Arial" w:cs="Arial"/>
          <w:szCs w:val="18"/>
        </w:rPr>
        <w:t>veekosten</w:t>
      </w:r>
      <w:proofErr w:type="spellEnd"/>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3D5715">
        <w:rPr>
          <w:rFonts w:ascii="Arial" w:hAnsi="Arial" w:cs="Arial"/>
          <w:szCs w:val="18"/>
        </w:rPr>
        <w:t>24,72</w:t>
      </w:r>
    </w:p>
    <w:p w:rsidR="00AA5F7F" w:rsidRPr="003D5715"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r w:rsidRPr="003D5715">
        <w:rPr>
          <w:rFonts w:ascii="Arial" w:hAnsi="Arial" w:cs="Arial"/>
          <w:szCs w:val="18"/>
        </w:rPr>
        <w:t>Mestkosten</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CB13B8">
        <w:rPr>
          <w:rFonts w:ascii="Arial" w:hAnsi="Arial" w:cs="Arial"/>
          <w:szCs w:val="18"/>
          <w:u w:val="single"/>
        </w:rPr>
        <w:tab/>
      </w:r>
      <w:r w:rsidRPr="00CB13B8">
        <w:rPr>
          <w:rFonts w:ascii="Arial" w:hAnsi="Arial" w:cs="Arial"/>
          <w:szCs w:val="18"/>
          <w:u w:val="single"/>
        </w:rPr>
        <w:tab/>
      </w:r>
      <w:r w:rsidRPr="00CB13B8">
        <w:rPr>
          <w:rFonts w:ascii="Arial" w:hAnsi="Arial" w:cs="Arial"/>
          <w:szCs w:val="18"/>
          <w:u w:val="single"/>
        </w:rPr>
        <w:tab/>
        <w:t>63,30</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3D5715">
        <w:rPr>
          <w:rFonts w:ascii="Arial" w:hAnsi="Arial" w:cs="Arial"/>
          <w:szCs w:val="18"/>
        </w:rPr>
        <w:t>€209,77</w:t>
      </w:r>
    </w:p>
    <w:p w:rsidR="00AA5F7F" w:rsidRPr="00CB13B8"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b/>
          <w:szCs w:val="18"/>
        </w:rPr>
      </w:pPr>
      <w:r w:rsidRPr="00CB13B8">
        <w:rPr>
          <w:rFonts w:ascii="Arial" w:hAnsi="Arial" w:cs="Arial"/>
          <w:b/>
          <w:szCs w:val="18"/>
        </w:rPr>
        <w:t>Totale kosten per zeug per jaar</w:t>
      </w:r>
      <w:r w:rsidRPr="00CB13B8">
        <w:rPr>
          <w:rFonts w:ascii="Arial" w:hAnsi="Arial" w:cs="Arial"/>
          <w:b/>
          <w:szCs w:val="18"/>
        </w:rPr>
        <w:tab/>
      </w:r>
      <w:r w:rsidRPr="00CB13B8">
        <w:rPr>
          <w:rFonts w:ascii="Arial" w:hAnsi="Arial" w:cs="Arial"/>
          <w:b/>
          <w:szCs w:val="18"/>
        </w:rPr>
        <w:tab/>
      </w:r>
      <w:r w:rsidRPr="00CB13B8">
        <w:rPr>
          <w:rFonts w:ascii="Arial" w:hAnsi="Arial" w:cs="Arial"/>
          <w:b/>
          <w:szCs w:val="18"/>
        </w:rPr>
        <w:tab/>
      </w:r>
      <w:r w:rsidRPr="00CB13B8">
        <w:rPr>
          <w:rFonts w:ascii="Arial" w:hAnsi="Arial" w:cs="Arial"/>
          <w:b/>
          <w:szCs w:val="18"/>
        </w:rPr>
        <w:tab/>
      </w:r>
      <w:r w:rsidRPr="00CB13B8">
        <w:rPr>
          <w:rFonts w:ascii="Arial" w:hAnsi="Arial" w:cs="Arial"/>
          <w:b/>
          <w:szCs w:val="18"/>
        </w:rPr>
        <w:tab/>
      </w:r>
      <w:r w:rsidRPr="00CB13B8">
        <w:rPr>
          <w:rFonts w:ascii="Arial" w:hAnsi="Arial" w:cs="Arial"/>
          <w:b/>
          <w:szCs w:val="18"/>
        </w:rPr>
        <w:tab/>
      </w:r>
      <w:r w:rsidRPr="00CB13B8">
        <w:rPr>
          <w:rFonts w:ascii="Arial" w:hAnsi="Arial" w:cs="Arial"/>
          <w:b/>
          <w:szCs w:val="18"/>
        </w:rPr>
        <w:tab/>
      </w:r>
      <w:r w:rsidRPr="00CB13B8">
        <w:rPr>
          <w:rFonts w:ascii="Arial" w:hAnsi="Arial" w:cs="Arial"/>
          <w:b/>
          <w:szCs w:val="18"/>
        </w:rPr>
        <w:tab/>
      </w:r>
      <w:r w:rsidRPr="00CB13B8">
        <w:rPr>
          <w:rFonts w:ascii="Arial" w:hAnsi="Arial" w:cs="Arial"/>
          <w:b/>
          <w:szCs w:val="18"/>
        </w:rPr>
        <w:tab/>
      </w:r>
      <w:r>
        <w:rPr>
          <w:rFonts w:ascii="Arial" w:hAnsi="Arial" w:cs="Arial"/>
          <w:b/>
          <w:szCs w:val="18"/>
        </w:rPr>
        <w:t xml:space="preserve">           </w:t>
      </w:r>
      <w:r w:rsidRPr="00CB13B8">
        <w:rPr>
          <w:rFonts w:ascii="Arial" w:hAnsi="Arial" w:cs="Arial"/>
          <w:b/>
          <w:szCs w:val="18"/>
        </w:rPr>
        <w:t>€1.630,84</w:t>
      </w:r>
    </w:p>
    <w:p w:rsidR="00AA5F7F"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szCs w:val="18"/>
        </w:rPr>
      </w:pPr>
    </w:p>
    <w:p w:rsidR="00AA5F7F" w:rsidRPr="0091446F" w:rsidRDefault="00AA5F7F" w:rsidP="00AA5F7F">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firstLine="378"/>
        <w:rPr>
          <w:rFonts w:ascii="Arial" w:hAnsi="Arial" w:cs="Arial"/>
          <w:b/>
          <w:sz w:val="22"/>
          <w:szCs w:val="22"/>
        </w:rPr>
      </w:pPr>
      <w:r w:rsidRPr="0091446F">
        <w:rPr>
          <w:rFonts w:ascii="Arial" w:hAnsi="Arial" w:cs="Arial"/>
          <w:b/>
          <w:sz w:val="22"/>
          <w:szCs w:val="22"/>
        </w:rPr>
        <w:t>Kostprijs per big € 1.630,84 : 27,8 =</w:t>
      </w:r>
      <w:r w:rsidRPr="0091446F">
        <w:rPr>
          <w:rFonts w:ascii="Arial" w:hAnsi="Arial" w:cs="Arial"/>
          <w:b/>
          <w:sz w:val="22"/>
          <w:szCs w:val="22"/>
        </w:rPr>
        <w:tab/>
        <w:t>58,66</w:t>
      </w:r>
    </w:p>
    <w:p w:rsidR="00AA5F7F" w:rsidRDefault="00AA5F7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line="310" w:lineRule="exact"/>
        <w:ind w:left="378"/>
        <w:rPr>
          <w:rFonts w:ascii="Arial" w:hAnsi="Arial" w:cs="Arial"/>
          <w:b/>
          <w:szCs w:val="18"/>
        </w:rPr>
      </w:pPr>
    </w:p>
    <w:p w:rsidR="0091446F" w:rsidRPr="006B6EF4" w:rsidRDefault="0091446F" w:rsidP="00AA5F7F">
      <w:pPr>
        <w:pStyle w:val="Kop3"/>
      </w:pPr>
      <w:bookmarkStart w:id="17" w:name="_Toc397255196"/>
      <w:r w:rsidRPr="006B6EF4">
        <w:t>KOSTPRIJS PER AFGELEVERDE KG. VARKENSVLEES</w:t>
      </w:r>
      <w:bookmarkEnd w:id="17"/>
    </w:p>
    <w:p w:rsidR="0091446F" w:rsidRPr="0091446F" w:rsidRDefault="00C82F58"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0091446F" w:rsidRPr="0091446F">
        <w:rPr>
          <w:rFonts w:ascii="Arial" w:hAnsi="Arial" w:cs="Arial"/>
          <w:szCs w:val="18"/>
        </w:rPr>
        <w:t>per jaar-</w:t>
      </w:r>
      <w:r>
        <w:rPr>
          <w:rFonts w:ascii="Arial" w:hAnsi="Arial" w:cs="Arial"/>
          <w:szCs w:val="18"/>
        </w:rPr>
        <w:tab/>
      </w:r>
      <w:r>
        <w:rPr>
          <w:rFonts w:ascii="Arial" w:hAnsi="Arial" w:cs="Arial"/>
          <w:szCs w:val="18"/>
        </w:rPr>
        <w:tab/>
      </w:r>
      <w:r w:rsidR="0091446F" w:rsidRPr="0091446F">
        <w:rPr>
          <w:rFonts w:ascii="Arial" w:hAnsi="Arial" w:cs="Arial"/>
          <w:szCs w:val="18"/>
        </w:rPr>
        <w:t xml:space="preserve">per </w:t>
      </w:r>
      <w:proofErr w:type="spellStart"/>
      <w:r w:rsidR="0091446F" w:rsidRPr="0091446F">
        <w:rPr>
          <w:rFonts w:ascii="Arial" w:hAnsi="Arial" w:cs="Arial"/>
          <w:szCs w:val="18"/>
        </w:rPr>
        <w:t>afgel</w:t>
      </w:r>
      <w:proofErr w:type="spellEnd"/>
      <w:r w:rsidR="0091446F" w:rsidRPr="0091446F">
        <w:rPr>
          <w:rFonts w:ascii="Arial" w:hAnsi="Arial" w:cs="Arial"/>
          <w:szCs w:val="18"/>
        </w:rPr>
        <w:t>.</w:t>
      </w:r>
    </w:p>
    <w:p w:rsidR="0091446F" w:rsidRPr="0091446F" w:rsidRDefault="00C82F58"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91446F">
        <w:rPr>
          <w:rFonts w:ascii="Arial" w:hAnsi="Arial" w:cs="Arial"/>
          <w:szCs w:val="18"/>
        </w:rPr>
        <w:t>V</w:t>
      </w:r>
      <w:r w:rsidR="0091446F" w:rsidRPr="0091446F">
        <w:rPr>
          <w:rFonts w:ascii="Arial" w:hAnsi="Arial" w:cs="Arial"/>
          <w:szCs w:val="18"/>
        </w:rPr>
        <w:t>arken</w:t>
      </w:r>
      <w:r>
        <w:rPr>
          <w:rFonts w:ascii="Arial" w:hAnsi="Arial" w:cs="Arial"/>
          <w:szCs w:val="18"/>
        </w:rPr>
        <w:tab/>
      </w:r>
      <w:r>
        <w:rPr>
          <w:rFonts w:ascii="Arial" w:hAnsi="Arial" w:cs="Arial"/>
          <w:szCs w:val="18"/>
        </w:rPr>
        <w:tab/>
      </w:r>
      <w:r w:rsidR="0091446F" w:rsidRPr="0091446F">
        <w:rPr>
          <w:rFonts w:ascii="Arial" w:hAnsi="Arial" w:cs="Arial"/>
          <w:szCs w:val="18"/>
        </w:rPr>
        <w:t>varken</w:t>
      </w:r>
    </w:p>
    <w:p w:rsidR="0091446F" w:rsidRPr="00134DC2"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b/>
          <w:szCs w:val="18"/>
        </w:rPr>
      </w:pPr>
      <w:r w:rsidRPr="00134DC2">
        <w:rPr>
          <w:rFonts w:ascii="Arial" w:hAnsi="Arial" w:cs="Arial"/>
          <w:b/>
          <w:szCs w:val="18"/>
        </w:rPr>
        <w:t>1 .Arbeidskosten</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proofErr w:type="spellStart"/>
      <w:r w:rsidRPr="0091446F">
        <w:rPr>
          <w:rFonts w:ascii="Arial" w:hAnsi="Arial" w:cs="Arial"/>
          <w:szCs w:val="18"/>
        </w:rPr>
        <w:t>Uurbeloning</w:t>
      </w:r>
      <w:proofErr w:type="spellEnd"/>
      <w:r w:rsidRPr="0091446F">
        <w:rPr>
          <w:rFonts w:ascii="Arial" w:hAnsi="Arial" w:cs="Arial"/>
          <w:szCs w:val="18"/>
        </w:rPr>
        <w:t xml:space="preserve"> € 23,08 (brutoloon per gewerkt uur volgens</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C.A.O. voor een werknemer met algehele leiding, incl. de</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sociale lasten die voor rekening van de werkgever komen</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en de kosten voor de bedrijfsverzorgingsdienst).</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2349 arbeidsuren</w:t>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sidRPr="0091446F">
        <w:rPr>
          <w:rFonts w:ascii="Arial" w:hAnsi="Arial" w:cs="Arial"/>
          <w:szCs w:val="18"/>
        </w:rPr>
        <w:t>€</w:t>
      </w:r>
      <w:r w:rsidR="00C82F58">
        <w:rPr>
          <w:rFonts w:ascii="Arial" w:hAnsi="Arial" w:cs="Arial"/>
          <w:szCs w:val="18"/>
        </w:rPr>
        <w:tab/>
      </w:r>
      <w:r w:rsidRPr="0091446F">
        <w:rPr>
          <w:rFonts w:ascii="Arial" w:hAnsi="Arial" w:cs="Arial"/>
          <w:szCs w:val="18"/>
        </w:rPr>
        <w:t>54.204</w:t>
      </w:r>
      <w:r w:rsidR="00C82F58">
        <w:rPr>
          <w:rFonts w:ascii="Arial" w:hAnsi="Arial" w:cs="Arial"/>
          <w:szCs w:val="18"/>
        </w:rPr>
        <w:t>,00</w:t>
      </w:r>
    </w:p>
    <w:p w:rsidR="0091446F" w:rsidRPr="0091446F" w:rsidRDefault="00C82F58"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0091446F" w:rsidRPr="0091446F">
        <w:rPr>
          <w:rFonts w:ascii="Arial" w:hAnsi="Arial" w:cs="Arial"/>
          <w:szCs w:val="18"/>
        </w:rPr>
        <w:t>: 4000 varkens</w:t>
      </w:r>
      <w:r>
        <w:rPr>
          <w:rFonts w:ascii="Arial" w:hAnsi="Arial" w:cs="Arial"/>
          <w:szCs w:val="18"/>
        </w:rPr>
        <w:tab/>
        <w:t xml:space="preserve"> </w:t>
      </w:r>
      <w:r>
        <w:rPr>
          <w:rFonts w:ascii="Arial" w:hAnsi="Arial" w:cs="Arial"/>
          <w:szCs w:val="18"/>
        </w:rPr>
        <w:tab/>
      </w:r>
      <w:r w:rsidRPr="0091446F">
        <w:rPr>
          <w:rFonts w:ascii="Arial" w:hAnsi="Arial" w:cs="Arial"/>
          <w:szCs w:val="18"/>
        </w:rPr>
        <w:t>€</w:t>
      </w:r>
      <w:r w:rsidR="0091446F" w:rsidRPr="0091446F">
        <w:rPr>
          <w:rFonts w:ascii="Arial" w:hAnsi="Arial" w:cs="Arial"/>
          <w:szCs w:val="18"/>
        </w:rPr>
        <w:t>13,55</w:t>
      </w:r>
      <w:r>
        <w:rPr>
          <w:rFonts w:ascii="Arial" w:hAnsi="Arial" w:cs="Arial"/>
          <w:szCs w:val="18"/>
        </w:rPr>
        <w:tab/>
      </w:r>
      <w:r>
        <w:rPr>
          <w:rFonts w:ascii="Arial" w:hAnsi="Arial" w:cs="Arial"/>
          <w:szCs w:val="18"/>
        </w:rPr>
        <w:tab/>
      </w:r>
      <w:r w:rsidRPr="0091446F">
        <w:rPr>
          <w:rFonts w:ascii="Arial" w:hAnsi="Arial" w:cs="Arial"/>
          <w:szCs w:val="18"/>
        </w:rPr>
        <w:t>€</w:t>
      </w:r>
      <w:r w:rsidR="0091446F" w:rsidRPr="0091446F">
        <w:rPr>
          <w:rFonts w:ascii="Arial" w:hAnsi="Arial" w:cs="Arial"/>
          <w:szCs w:val="18"/>
        </w:rPr>
        <w:t>4,41</w:t>
      </w:r>
    </w:p>
    <w:p w:rsidR="0091446F" w:rsidRPr="00134DC2"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b/>
          <w:szCs w:val="18"/>
        </w:rPr>
      </w:pPr>
      <w:r w:rsidRPr="00134DC2">
        <w:rPr>
          <w:rFonts w:ascii="Arial" w:hAnsi="Arial" w:cs="Arial"/>
          <w:b/>
          <w:szCs w:val="18"/>
        </w:rPr>
        <w:t>2. Huisvestingskosten</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Bouwkosten per varkensplaats € 514</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Bij een bezetting van 94% zijn de bouwkosten per</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gemiddeld aanwezig varken € 547</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 w:val="left" w:pos="5220"/>
          <w:tab w:val="left" w:pos="5580"/>
        </w:tabs>
        <w:spacing w:after="0" w:line="310" w:lineRule="exact"/>
        <w:ind w:left="378"/>
        <w:rPr>
          <w:rFonts w:ascii="Arial" w:hAnsi="Arial" w:cs="Arial"/>
          <w:szCs w:val="18"/>
        </w:rPr>
      </w:pPr>
      <w:r w:rsidRPr="0091446F">
        <w:rPr>
          <w:rFonts w:ascii="Arial" w:hAnsi="Arial" w:cs="Arial"/>
          <w:szCs w:val="18"/>
        </w:rPr>
        <w:t>Afschrijving € 208 in 40 jaar</w:t>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t xml:space="preserve">    </w:t>
      </w:r>
      <w:r w:rsidRPr="0091446F">
        <w:rPr>
          <w:rFonts w:ascii="Arial" w:hAnsi="Arial" w:cs="Arial"/>
          <w:szCs w:val="18"/>
        </w:rPr>
        <w:t>5,20</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€ 175 in 20 jaar</w:t>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t xml:space="preserve">         </w:t>
      </w:r>
      <w:r w:rsidRPr="0091446F">
        <w:rPr>
          <w:rFonts w:ascii="Arial" w:hAnsi="Arial" w:cs="Arial"/>
          <w:szCs w:val="18"/>
        </w:rPr>
        <w:t>8,75</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€ 164 in 10 jaar</w:t>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t xml:space="preserve">       </w:t>
      </w:r>
      <w:r w:rsidRPr="0091446F">
        <w:rPr>
          <w:rFonts w:ascii="Arial" w:hAnsi="Arial" w:cs="Arial"/>
          <w:szCs w:val="18"/>
        </w:rPr>
        <w:t>16,40</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 w:val="left" w:pos="5580"/>
        </w:tabs>
        <w:spacing w:after="0" w:line="310" w:lineRule="exact"/>
        <w:ind w:left="378"/>
        <w:rPr>
          <w:rFonts w:ascii="Arial" w:hAnsi="Arial" w:cs="Arial"/>
          <w:szCs w:val="18"/>
        </w:rPr>
      </w:pPr>
      <w:r w:rsidRPr="0091446F">
        <w:rPr>
          <w:rFonts w:ascii="Arial" w:hAnsi="Arial" w:cs="Arial"/>
          <w:szCs w:val="18"/>
        </w:rPr>
        <w:t>Rente 50% van 4,0 % van € 547</w:t>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t xml:space="preserve">                   </w:t>
      </w:r>
      <w:r w:rsidRPr="0091446F">
        <w:rPr>
          <w:rFonts w:ascii="Arial" w:hAnsi="Arial" w:cs="Arial"/>
          <w:szCs w:val="18"/>
        </w:rPr>
        <w:t>10,94</w:t>
      </w:r>
    </w:p>
    <w:p w:rsidR="0091446F" w:rsidRPr="0091446F" w:rsidRDefault="0091446F" w:rsidP="00134DC2">
      <w:pPr>
        <w:tabs>
          <w:tab w:val="left" w:pos="-1440"/>
          <w:tab w:val="left" w:pos="-720"/>
          <w:tab w:val="left" w:pos="0"/>
          <w:tab w:val="left" w:pos="378"/>
          <w:tab w:val="left" w:pos="1076"/>
          <w:tab w:val="left" w:pos="1341"/>
          <w:tab w:val="left" w:pos="1606"/>
          <w:tab w:val="left" w:pos="2160"/>
          <w:tab w:val="left" w:pos="2880"/>
          <w:tab w:val="left" w:pos="3724"/>
          <w:tab w:val="left" w:pos="3990"/>
          <w:tab w:val="left" w:pos="4122"/>
          <w:tab w:val="left" w:pos="4320"/>
          <w:tab w:val="left" w:pos="4387"/>
          <w:tab w:val="left" w:pos="5580"/>
          <w:tab w:val="left" w:pos="8010"/>
        </w:tabs>
        <w:spacing w:after="0" w:line="310" w:lineRule="exact"/>
        <w:ind w:left="378"/>
        <w:rPr>
          <w:rFonts w:ascii="Arial" w:hAnsi="Arial" w:cs="Arial"/>
          <w:szCs w:val="18"/>
        </w:rPr>
      </w:pPr>
      <w:r w:rsidRPr="0091446F">
        <w:rPr>
          <w:rFonts w:ascii="Arial" w:hAnsi="Arial" w:cs="Arial"/>
          <w:szCs w:val="18"/>
        </w:rPr>
        <w:t>Onderhoud 1,3 % van € 547</w:t>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r>
      <w:r w:rsidR="00C82F58">
        <w:rPr>
          <w:rFonts w:ascii="Arial" w:hAnsi="Arial" w:cs="Arial"/>
          <w:szCs w:val="18"/>
        </w:rPr>
        <w:tab/>
        <w:t xml:space="preserve">                     </w:t>
      </w:r>
      <w:r w:rsidRPr="0091446F">
        <w:rPr>
          <w:rFonts w:ascii="Arial" w:hAnsi="Arial" w:cs="Arial"/>
          <w:szCs w:val="18"/>
        </w:rPr>
        <w:t>7,11</w:t>
      </w:r>
      <w:r w:rsidR="00C82F58">
        <w:rPr>
          <w:rFonts w:ascii="Arial" w:hAnsi="Arial" w:cs="Arial"/>
          <w:szCs w:val="18"/>
        </w:rPr>
        <w:t xml:space="preserve">            </w:t>
      </w:r>
      <w:r w:rsidR="00C82F58" w:rsidRPr="0091446F">
        <w:rPr>
          <w:rFonts w:ascii="Arial" w:hAnsi="Arial" w:cs="Arial"/>
          <w:szCs w:val="18"/>
        </w:rPr>
        <w:t>€</w:t>
      </w:r>
      <w:r w:rsidRPr="0091446F">
        <w:rPr>
          <w:rFonts w:ascii="Arial" w:hAnsi="Arial" w:cs="Arial"/>
          <w:szCs w:val="18"/>
        </w:rPr>
        <w:t>48,40</w:t>
      </w:r>
      <w:r w:rsidR="00C82F58">
        <w:rPr>
          <w:rFonts w:ascii="Arial" w:hAnsi="Arial" w:cs="Arial"/>
          <w:szCs w:val="18"/>
        </w:rPr>
        <w:t xml:space="preserve">              </w:t>
      </w:r>
      <w:r w:rsidR="00C82F58" w:rsidRPr="0091446F">
        <w:rPr>
          <w:rFonts w:ascii="Arial" w:hAnsi="Arial" w:cs="Arial"/>
          <w:szCs w:val="18"/>
        </w:rPr>
        <w:t>€</w:t>
      </w:r>
      <w:r w:rsidRPr="0091446F">
        <w:rPr>
          <w:rFonts w:ascii="Arial" w:hAnsi="Arial" w:cs="Arial"/>
          <w:szCs w:val="18"/>
        </w:rPr>
        <w:t>15,77</w:t>
      </w:r>
    </w:p>
    <w:p w:rsidR="00AA5F7F" w:rsidRDefault="00AA5F7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Per jaar</w:t>
      </w:r>
      <w:r>
        <w:rPr>
          <w:rFonts w:ascii="Arial" w:hAnsi="Arial" w:cs="Arial"/>
          <w:szCs w:val="18"/>
        </w:rPr>
        <w:tab/>
      </w:r>
      <w:r>
        <w:rPr>
          <w:rFonts w:ascii="Arial" w:hAnsi="Arial" w:cs="Arial"/>
          <w:szCs w:val="18"/>
        </w:rPr>
        <w:tab/>
        <w:t xml:space="preserve">per </w:t>
      </w:r>
      <w:proofErr w:type="spellStart"/>
      <w:r>
        <w:rPr>
          <w:rFonts w:ascii="Arial" w:hAnsi="Arial" w:cs="Arial"/>
          <w:szCs w:val="18"/>
        </w:rPr>
        <w:t>afgel</w:t>
      </w:r>
      <w:proofErr w:type="spellEnd"/>
      <w:r>
        <w:rPr>
          <w:rFonts w:ascii="Arial" w:hAnsi="Arial" w:cs="Arial"/>
          <w:szCs w:val="18"/>
        </w:rPr>
        <w:t>.</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AA5F7F">
        <w:rPr>
          <w:rFonts w:ascii="Arial" w:hAnsi="Arial" w:cs="Arial"/>
          <w:b/>
          <w:szCs w:val="18"/>
        </w:rPr>
        <w:t>3. Rente</w:t>
      </w:r>
      <w:r w:rsidR="00AA5F7F">
        <w:rPr>
          <w:rFonts w:ascii="Arial" w:hAnsi="Arial" w:cs="Arial"/>
          <w:szCs w:val="18"/>
        </w:rPr>
        <w:tab/>
      </w:r>
      <w:r w:rsidR="00AA5F7F">
        <w:rPr>
          <w:rFonts w:ascii="Arial" w:hAnsi="Arial" w:cs="Arial"/>
          <w:szCs w:val="18"/>
        </w:rPr>
        <w:tab/>
      </w:r>
      <w:r w:rsidR="00AA5F7F">
        <w:rPr>
          <w:rFonts w:ascii="Arial" w:hAnsi="Arial" w:cs="Arial"/>
          <w:szCs w:val="18"/>
        </w:rPr>
        <w:tab/>
      </w:r>
      <w:r w:rsidR="00AA5F7F">
        <w:rPr>
          <w:rFonts w:ascii="Arial" w:hAnsi="Arial" w:cs="Arial"/>
          <w:szCs w:val="18"/>
        </w:rPr>
        <w:tab/>
      </w:r>
      <w:r w:rsidR="00AA5F7F">
        <w:rPr>
          <w:rFonts w:ascii="Arial" w:hAnsi="Arial" w:cs="Arial"/>
          <w:szCs w:val="18"/>
        </w:rPr>
        <w:tab/>
      </w:r>
      <w:r w:rsidR="00AA5F7F">
        <w:rPr>
          <w:rFonts w:ascii="Arial" w:hAnsi="Arial" w:cs="Arial"/>
          <w:szCs w:val="18"/>
        </w:rPr>
        <w:tab/>
      </w:r>
      <w:r w:rsidR="00AA5F7F">
        <w:rPr>
          <w:rFonts w:ascii="Arial" w:hAnsi="Arial" w:cs="Arial"/>
          <w:szCs w:val="18"/>
        </w:rPr>
        <w:tab/>
      </w:r>
      <w:r w:rsidR="00AA5F7F">
        <w:rPr>
          <w:rFonts w:ascii="Arial" w:hAnsi="Arial" w:cs="Arial"/>
          <w:szCs w:val="18"/>
        </w:rPr>
        <w:tab/>
      </w:r>
      <w:r w:rsidR="00AA5F7F">
        <w:rPr>
          <w:rFonts w:ascii="Arial" w:hAnsi="Arial" w:cs="Arial"/>
          <w:szCs w:val="18"/>
        </w:rPr>
        <w:tab/>
      </w:r>
      <w:r w:rsidR="00AA5F7F">
        <w:rPr>
          <w:rFonts w:ascii="Arial" w:hAnsi="Arial" w:cs="Arial"/>
          <w:szCs w:val="18"/>
        </w:rPr>
        <w:tab/>
      </w:r>
      <w:r w:rsidR="00AA5F7F">
        <w:rPr>
          <w:rFonts w:ascii="Arial" w:hAnsi="Arial" w:cs="Arial"/>
          <w:szCs w:val="18"/>
        </w:rPr>
        <w:tab/>
      </w:r>
      <w:r w:rsidR="00AA5F7F">
        <w:rPr>
          <w:rFonts w:ascii="Arial" w:hAnsi="Arial" w:cs="Arial"/>
          <w:szCs w:val="18"/>
        </w:rPr>
        <w:tab/>
      </w:r>
      <w:r w:rsidR="00AA5F7F">
        <w:rPr>
          <w:rFonts w:ascii="Arial" w:hAnsi="Arial" w:cs="Arial"/>
          <w:szCs w:val="18"/>
        </w:rPr>
        <w:tab/>
        <w:t>varken</w:t>
      </w:r>
      <w:r w:rsidR="00AA5F7F">
        <w:rPr>
          <w:rFonts w:ascii="Arial" w:hAnsi="Arial" w:cs="Arial"/>
          <w:szCs w:val="18"/>
        </w:rPr>
        <w:tab/>
      </w:r>
      <w:r w:rsidR="00AA5F7F">
        <w:rPr>
          <w:rFonts w:ascii="Arial" w:hAnsi="Arial" w:cs="Arial"/>
          <w:szCs w:val="18"/>
        </w:rPr>
        <w:tab/>
      </w:r>
      <w:proofErr w:type="spellStart"/>
      <w:r w:rsidR="00AA5F7F">
        <w:rPr>
          <w:rFonts w:ascii="Arial" w:hAnsi="Arial" w:cs="Arial"/>
          <w:szCs w:val="18"/>
        </w:rPr>
        <w:t>varken</w:t>
      </w:r>
      <w:proofErr w:type="spellEnd"/>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Waarde varken</w:t>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sidRPr="0091446F">
        <w:rPr>
          <w:rFonts w:ascii="Arial" w:hAnsi="Arial" w:cs="Arial"/>
          <w:szCs w:val="18"/>
        </w:rPr>
        <w:t>€</w:t>
      </w:r>
      <w:r w:rsidRPr="0091446F">
        <w:rPr>
          <w:rFonts w:ascii="Arial" w:hAnsi="Arial" w:cs="Arial"/>
          <w:szCs w:val="18"/>
        </w:rPr>
        <w:t>98,00</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Voer en kasgeld</w:t>
      </w:r>
      <w:r w:rsidR="00134DC2">
        <w:rPr>
          <w:rFonts w:ascii="Arial" w:hAnsi="Arial" w:cs="Arial"/>
          <w:szCs w:val="18"/>
        </w:rPr>
        <w:tab/>
      </w:r>
      <w:r w:rsidR="00134DC2">
        <w:rPr>
          <w:rFonts w:ascii="Arial" w:hAnsi="Arial" w:cs="Arial"/>
          <w:szCs w:val="18"/>
        </w:rPr>
        <w:tab/>
        <w:t xml:space="preserve">    </w:t>
      </w:r>
      <w:r w:rsidRPr="0091446F">
        <w:rPr>
          <w:rFonts w:ascii="Arial" w:hAnsi="Arial" w:cs="Arial"/>
          <w:szCs w:val="18"/>
        </w:rPr>
        <w:t>9,00</w:t>
      </w:r>
      <w:r w:rsidR="00134DC2">
        <w:rPr>
          <w:rFonts w:ascii="Arial" w:hAnsi="Arial" w:cs="Arial"/>
          <w:szCs w:val="18"/>
        </w:rPr>
        <w:t xml:space="preserve">    </w:t>
      </w:r>
      <w:r w:rsidRPr="0091446F">
        <w:rPr>
          <w:rFonts w:ascii="Arial" w:hAnsi="Arial" w:cs="Arial"/>
          <w:szCs w:val="18"/>
        </w:rPr>
        <w:t>107,00 x 5 %</w:t>
      </w:r>
      <w:r w:rsidR="00134DC2">
        <w:rPr>
          <w:rFonts w:ascii="Arial" w:hAnsi="Arial" w:cs="Arial"/>
          <w:szCs w:val="18"/>
        </w:rPr>
        <w:tab/>
      </w:r>
      <w:r w:rsidR="00134DC2">
        <w:rPr>
          <w:rFonts w:ascii="Arial" w:hAnsi="Arial" w:cs="Arial"/>
          <w:szCs w:val="18"/>
        </w:rPr>
        <w:tab/>
      </w:r>
      <w:r w:rsidR="00134DC2">
        <w:rPr>
          <w:rFonts w:ascii="Arial" w:hAnsi="Arial" w:cs="Arial"/>
          <w:szCs w:val="18"/>
        </w:rPr>
        <w:tab/>
        <w:t xml:space="preserve">  </w:t>
      </w:r>
      <w:r w:rsidR="00134DC2" w:rsidRPr="0091446F">
        <w:rPr>
          <w:rFonts w:ascii="Arial" w:hAnsi="Arial" w:cs="Arial"/>
          <w:szCs w:val="18"/>
        </w:rPr>
        <w:t>€</w:t>
      </w:r>
      <w:r w:rsidRPr="0091446F">
        <w:rPr>
          <w:rFonts w:ascii="Arial" w:hAnsi="Arial" w:cs="Arial"/>
          <w:szCs w:val="18"/>
        </w:rPr>
        <w:t>5,35</w:t>
      </w:r>
      <w:r w:rsidR="00134DC2">
        <w:rPr>
          <w:rFonts w:ascii="Arial" w:hAnsi="Arial" w:cs="Arial"/>
          <w:szCs w:val="18"/>
        </w:rPr>
        <w:tab/>
      </w:r>
      <w:r w:rsidR="00A07C12">
        <w:rPr>
          <w:rFonts w:ascii="Arial" w:hAnsi="Arial" w:cs="Arial"/>
          <w:szCs w:val="18"/>
        </w:rPr>
        <w:t xml:space="preserve">               </w:t>
      </w:r>
      <w:r w:rsidRPr="0091446F">
        <w:rPr>
          <w:rFonts w:ascii="Arial" w:hAnsi="Arial" w:cs="Arial"/>
          <w:szCs w:val="18"/>
        </w:rPr>
        <w:t>1,74</w:t>
      </w:r>
    </w:p>
    <w:p w:rsidR="0091446F" w:rsidRPr="00134DC2"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b/>
          <w:szCs w:val="18"/>
        </w:rPr>
      </w:pPr>
      <w:r w:rsidRPr="00134DC2">
        <w:rPr>
          <w:rFonts w:ascii="Arial" w:hAnsi="Arial" w:cs="Arial"/>
          <w:b/>
          <w:szCs w:val="18"/>
        </w:rPr>
        <w:t>4.Bigkosten</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Biggenprijs € 58,66</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365 dagen x 793 gram groei =</w:t>
      </w:r>
      <w:r w:rsidR="00134DC2">
        <w:rPr>
          <w:rFonts w:ascii="Arial" w:hAnsi="Arial" w:cs="Arial"/>
          <w:szCs w:val="18"/>
        </w:rPr>
        <w:t xml:space="preserve"> </w:t>
      </w:r>
      <w:r w:rsidRPr="0091446F">
        <w:rPr>
          <w:rFonts w:ascii="Arial" w:hAnsi="Arial" w:cs="Arial"/>
          <w:szCs w:val="18"/>
        </w:rPr>
        <w:t>289,4 kg. groei</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Gemiddelde groei per afgeleverd varken is 93,4 kg.</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Omzetsnelheid per jaar = (289,45 / 93 ) = 3,11</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 xml:space="preserve">gecorrigeerd </w:t>
      </w:r>
      <w:r w:rsidRPr="00134DC2">
        <w:rPr>
          <w:rFonts w:ascii="Arial" w:hAnsi="Arial" w:cs="Arial"/>
          <w:szCs w:val="18"/>
          <w:u w:val="single"/>
        </w:rPr>
        <w:t>(*(100-2,4/2))</w:t>
      </w:r>
      <w:r w:rsidRPr="0091446F">
        <w:rPr>
          <w:rFonts w:ascii="Arial" w:hAnsi="Arial" w:cs="Arial"/>
          <w:szCs w:val="18"/>
        </w:rPr>
        <w:t>= 3,07 x € 58,66</w:t>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Pr="0091446F">
        <w:rPr>
          <w:rFonts w:ascii="Arial" w:hAnsi="Arial" w:cs="Arial"/>
          <w:szCs w:val="18"/>
        </w:rPr>
        <w:t>180,09€</w:t>
      </w:r>
      <w:r w:rsidR="00134DC2">
        <w:rPr>
          <w:rFonts w:ascii="Arial" w:hAnsi="Arial" w:cs="Arial"/>
          <w:szCs w:val="18"/>
        </w:rPr>
        <w:tab/>
        <w:t xml:space="preserve">           </w:t>
      </w:r>
      <w:r w:rsidR="00134DC2" w:rsidRPr="0091446F">
        <w:rPr>
          <w:rFonts w:ascii="Arial" w:hAnsi="Arial" w:cs="Arial"/>
          <w:szCs w:val="18"/>
        </w:rPr>
        <w:t>€</w:t>
      </w:r>
      <w:r w:rsidRPr="0091446F">
        <w:rPr>
          <w:rFonts w:ascii="Arial" w:hAnsi="Arial" w:cs="Arial"/>
          <w:szCs w:val="18"/>
        </w:rPr>
        <w:t>58,66</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 xml:space="preserve">voor uitval </w:t>
      </w:r>
      <w:r w:rsidR="00134DC2">
        <w:rPr>
          <w:rFonts w:ascii="Arial" w:hAnsi="Arial" w:cs="Arial"/>
          <w:szCs w:val="18"/>
        </w:rPr>
        <w:t xml:space="preserve">          </w:t>
      </w:r>
      <w:r w:rsidRPr="0091446F">
        <w:rPr>
          <w:rFonts w:ascii="Arial" w:hAnsi="Arial" w:cs="Arial"/>
          <w:szCs w:val="18"/>
        </w:rPr>
        <w:t>100</w:t>
      </w:r>
    </w:p>
    <w:p w:rsidR="0091446F" w:rsidRPr="00134DC2"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b/>
          <w:szCs w:val="18"/>
        </w:rPr>
      </w:pPr>
      <w:r w:rsidRPr="00134DC2">
        <w:rPr>
          <w:rFonts w:ascii="Arial" w:hAnsi="Arial" w:cs="Arial"/>
          <w:b/>
          <w:szCs w:val="18"/>
        </w:rPr>
        <w:t>5.</w:t>
      </w:r>
      <w:r w:rsidR="00134DC2" w:rsidRPr="00134DC2">
        <w:rPr>
          <w:rFonts w:ascii="Arial" w:hAnsi="Arial" w:cs="Arial"/>
          <w:b/>
          <w:szCs w:val="18"/>
        </w:rPr>
        <w:t xml:space="preserve"> </w:t>
      </w:r>
      <w:r w:rsidRPr="00134DC2">
        <w:rPr>
          <w:rFonts w:ascii="Arial" w:hAnsi="Arial" w:cs="Arial"/>
          <w:b/>
          <w:szCs w:val="18"/>
        </w:rPr>
        <w:t>Vervoer en bemiddeling</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 xml:space="preserve">52 </w:t>
      </w:r>
      <w:proofErr w:type="spellStart"/>
      <w:r w:rsidRPr="0091446F">
        <w:rPr>
          <w:rFonts w:ascii="Arial" w:hAnsi="Arial" w:cs="Arial"/>
          <w:szCs w:val="18"/>
        </w:rPr>
        <w:t>wk</w:t>
      </w:r>
      <w:proofErr w:type="spellEnd"/>
      <w:r w:rsidRPr="0091446F">
        <w:rPr>
          <w:rFonts w:ascii="Arial" w:hAnsi="Arial" w:cs="Arial"/>
          <w:szCs w:val="18"/>
        </w:rPr>
        <w:t>. x 2,5 uur x € 71,18 euro per uur</w:t>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sidRPr="0091446F">
        <w:rPr>
          <w:rFonts w:ascii="Arial" w:hAnsi="Arial" w:cs="Arial"/>
          <w:szCs w:val="18"/>
        </w:rPr>
        <w:t>€</w:t>
      </w:r>
      <w:r w:rsidR="00134DC2">
        <w:rPr>
          <w:rFonts w:ascii="Arial" w:hAnsi="Arial" w:cs="Arial"/>
          <w:szCs w:val="18"/>
        </w:rPr>
        <w:tab/>
      </w:r>
      <w:r w:rsidRPr="0091446F">
        <w:rPr>
          <w:rFonts w:ascii="Arial" w:hAnsi="Arial" w:cs="Arial"/>
          <w:szCs w:val="18"/>
        </w:rPr>
        <w:t>9.252,94</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Bemiddelingskosten: 12582 biggen x € 0,4</w:t>
      </w:r>
      <w:r w:rsidR="00134DC2">
        <w:rPr>
          <w:rFonts w:ascii="Arial" w:hAnsi="Arial" w:cs="Arial"/>
          <w:szCs w:val="18"/>
        </w:rPr>
        <w:t>1</w:t>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sidRPr="00134DC2">
        <w:rPr>
          <w:rFonts w:ascii="Arial" w:hAnsi="Arial" w:cs="Arial"/>
          <w:szCs w:val="18"/>
          <w:u w:val="single"/>
        </w:rPr>
        <w:tab/>
      </w:r>
      <w:r w:rsidRPr="00134DC2">
        <w:rPr>
          <w:rFonts w:ascii="Arial" w:hAnsi="Arial" w:cs="Arial"/>
          <w:szCs w:val="18"/>
          <w:u w:val="single"/>
        </w:rPr>
        <w:t>5.117,38</w:t>
      </w:r>
    </w:p>
    <w:p w:rsidR="0091446F" w:rsidRPr="0091446F" w:rsidRDefault="00134DC2"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91446F">
        <w:rPr>
          <w:rFonts w:ascii="Arial" w:hAnsi="Arial" w:cs="Arial"/>
          <w:szCs w:val="18"/>
        </w:rPr>
        <w:t>€</w:t>
      </w:r>
      <w:r>
        <w:rPr>
          <w:rFonts w:ascii="Arial" w:hAnsi="Arial" w:cs="Arial"/>
          <w:szCs w:val="18"/>
        </w:rPr>
        <w:t xml:space="preserve">       </w:t>
      </w:r>
      <w:r w:rsidR="0091446F" w:rsidRPr="0091446F">
        <w:rPr>
          <w:rFonts w:ascii="Arial" w:hAnsi="Arial" w:cs="Arial"/>
          <w:szCs w:val="18"/>
        </w:rPr>
        <w:t>14.370,32</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Totaal aan te voeren biggen 12582 stuks</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Vervoer en bemiddeling per big € 1,14</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Vervoer en bemiddeling per jaarvarken 3,07 x € 1,14</w:t>
      </w:r>
      <w:r w:rsidR="00134DC2">
        <w:rPr>
          <w:rFonts w:ascii="Arial" w:hAnsi="Arial" w:cs="Arial"/>
          <w:szCs w:val="18"/>
        </w:rPr>
        <w:tab/>
      </w:r>
      <w:r w:rsidR="00134DC2">
        <w:rPr>
          <w:rFonts w:ascii="Arial" w:hAnsi="Arial" w:cs="Arial"/>
          <w:szCs w:val="18"/>
        </w:rPr>
        <w:tab/>
      </w:r>
      <w:r w:rsidR="00134DC2">
        <w:rPr>
          <w:rFonts w:ascii="Arial" w:hAnsi="Arial" w:cs="Arial"/>
          <w:szCs w:val="18"/>
        </w:rPr>
        <w:tab/>
        <w:t xml:space="preserve">    </w:t>
      </w:r>
      <w:r w:rsidRPr="0091446F">
        <w:rPr>
          <w:rFonts w:ascii="Arial" w:hAnsi="Arial" w:cs="Arial"/>
          <w:szCs w:val="18"/>
        </w:rPr>
        <w:t>3,50€</w:t>
      </w:r>
      <w:r w:rsidR="00134DC2">
        <w:rPr>
          <w:rFonts w:ascii="Arial" w:hAnsi="Arial" w:cs="Arial"/>
          <w:szCs w:val="18"/>
        </w:rPr>
        <w:t xml:space="preserve">               </w:t>
      </w:r>
      <w:r w:rsidRPr="0091446F">
        <w:rPr>
          <w:rFonts w:ascii="Arial" w:hAnsi="Arial" w:cs="Arial"/>
          <w:szCs w:val="18"/>
        </w:rPr>
        <w:t>1,14€</w:t>
      </w:r>
    </w:p>
    <w:p w:rsidR="0091446F" w:rsidRPr="00134DC2"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b/>
          <w:szCs w:val="18"/>
        </w:rPr>
      </w:pPr>
      <w:r w:rsidRPr="00134DC2">
        <w:rPr>
          <w:rFonts w:ascii="Arial" w:hAnsi="Arial" w:cs="Arial"/>
          <w:b/>
          <w:szCs w:val="18"/>
        </w:rPr>
        <w:t>6.Voerkosten</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Voederconversie 2,57 kg; Voer per varken per jaar</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93,4 x 2,57 = 240 kg x 3,07 = 737 kg</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Voerkosten 737 x € 34,57 per 100 kg</w:t>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Pr="0091446F">
        <w:rPr>
          <w:rFonts w:ascii="Arial" w:hAnsi="Arial" w:cs="Arial"/>
          <w:szCs w:val="18"/>
        </w:rPr>
        <w:t>254,78€</w:t>
      </w:r>
      <w:r w:rsidR="00134DC2">
        <w:rPr>
          <w:rFonts w:ascii="Arial" w:hAnsi="Arial" w:cs="Arial"/>
          <w:szCs w:val="18"/>
        </w:rPr>
        <w:tab/>
        <w:t xml:space="preserve">            </w:t>
      </w:r>
      <w:r w:rsidRPr="0091446F">
        <w:rPr>
          <w:rFonts w:ascii="Arial" w:hAnsi="Arial" w:cs="Arial"/>
          <w:szCs w:val="18"/>
        </w:rPr>
        <w:t>82,99€</w:t>
      </w:r>
    </w:p>
    <w:p w:rsidR="00134DC2" w:rsidRDefault="00134DC2"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p>
    <w:p w:rsidR="00134DC2" w:rsidRDefault="00134DC2"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p>
    <w:p w:rsidR="0091446F" w:rsidRPr="00134DC2"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b/>
          <w:szCs w:val="18"/>
        </w:rPr>
      </w:pPr>
      <w:r w:rsidRPr="0091446F">
        <w:rPr>
          <w:rFonts w:ascii="Arial" w:hAnsi="Arial" w:cs="Arial"/>
          <w:szCs w:val="18"/>
        </w:rPr>
        <w:t>7.</w:t>
      </w:r>
      <w:r w:rsidRPr="00134DC2">
        <w:rPr>
          <w:rFonts w:ascii="Arial" w:hAnsi="Arial" w:cs="Arial"/>
          <w:b/>
          <w:szCs w:val="18"/>
        </w:rPr>
        <w:t>Gezondheidszorg</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(inclusief medicamenten en ontsmettingsmiddelen)</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3,02€</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0,98€</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A07C12">
        <w:rPr>
          <w:rFonts w:ascii="Arial" w:hAnsi="Arial" w:cs="Arial"/>
          <w:b/>
          <w:szCs w:val="18"/>
        </w:rPr>
        <w:t xml:space="preserve">8.Overige </w:t>
      </w:r>
      <w:proofErr w:type="spellStart"/>
      <w:r w:rsidRPr="00A07C12">
        <w:rPr>
          <w:rFonts w:ascii="Arial" w:hAnsi="Arial" w:cs="Arial"/>
          <w:b/>
          <w:szCs w:val="18"/>
        </w:rPr>
        <w:t>veekosten</w:t>
      </w:r>
      <w:proofErr w:type="spellEnd"/>
      <w:r w:rsidRPr="0091446F">
        <w:rPr>
          <w:rFonts w:ascii="Arial" w:hAnsi="Arial" w:cs="Arial"/>
          <w:szCs w:val="18"/>
        </w:rPr>
        <w:t xml:space="preserve"> (incl. strooisel)</w:t>
      </w:r>
      <w:r w:rsidR="00134DC2" w:rsidRPr="0091446F">
        <w:rPr>
          <w:rFonts w:ascii="Arial" w:hAnsi="Arial" w:cs="Arial"/>
          <w:szCs w:val="18"/>
        </w:rPr>
        <w:t xml:space="preserve"> </w:t>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134DC2">
        <w:rPr>
          <w:rFonts w:ascii="Arial" w:hAnsi="Arial" w:cs="Arial"/>
          <w:szCs w:val="18"/>
        </w:rPr>
        <w:tab/>
      </w:r>
      <w:r w:rsidR="00A07C12">
        <w:rPr>
          <w:rFonts w:ascii="Arial" w:hAnsi="Arial" w:cs="Arial"/>
          <w:szCs w:val="18"/>
        </w:rPr>
        <w:t xml:space="preserve">  </w:t>
      </w:r>
      <w:r w:rsidR="00134DC2" w:rsidRPr="0091446F">
        <w:rPr>
          <w:rFonts w:ascii="Arial" w:hAnsi="Arial" w:cs="Arial"/>
          <w:szCs w:val="18"/>
        </w:rPr>
        <w:t>€</w:t>
      </w:r>
      <w:r w:rsidRPr="0091446F">
        <w:rPr>
          <w:rFonts w:ascii="Arial" w:hAnsi="Arial" w:cs="Arial"/>
          <w:szCs w:val="18"/>
        </w:rPr>
        <w:t>2,41</w:t>
      </w:r>
      <w:r w:rsidR="00A07C12">
        <w:rPr>
          <w:rFonts w:ascii="Arial" w:hAnsi="Arial" w:cs="Arial"/>
          <w:szCs w:val="18"/>
        </w:rPr>
        <w:tab/>
        <w:t xml:space="preserve">            </w:t>
      </w:r>
      <w:r w:rsidR="00A07C12" w:rsidRPr="0091446F">
        <w:rPr>
          <w:rFonts w:ascii="Arial" w:hAnsi="Arial" w:cs="Arial"/>
          <w:szCs w:val="18"/>
        </w:rPr>
        <w:t>€</w:t>
      </w:r>
      <w:r w:rsidRPr="0091446F">
        <w:rPr>
          <w:rFonts w:ascii="Arial" w:hAnsi="Arial" w:cs="Arial"/>
          <w:szCs w:val="18"/>
        </w:rPr>
        <w:t>0,79</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A07C12">
        <w:rPr>
          <w:rFonts w:ascii="Arial" w:hAnsi="Arial" w:cs="Arial"/>
          <w:b/>
          <w:szCs w:val="18"/>
        </w:rPr>
        <w:t>9.Uitval</w:t>
      </w:r>
      <w:r w:rsidRPr="0091446F">
        <w:rPr>
          <w:rFonts w:ascii="Arial" w:hAnsi="Arial" w:cs="Arial"/>
          <w:szCs w:val="18"/>
        </w:rPr>
        <w:t>: 2,4 %</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Gemiddelde waarde € 98</w:t>
      </w:r>
    </w:p>
    <w:p w:rsidR="0091446F" w:rsidRPr="00A07C12"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u w:val="single"/>
        </w:rPr>
      </w:pPr>
      <w:r w:rsidRPr="00A07C12">
        <w:rPr>
          <w:rFonts w:ascii="Arial" w:hAnsi="Arial" w:cs="Arial"/>
          <w:szCs w:val="18"/>
          <w:u w:val="single"/>
        </w:rPr>
        <w:t>2,4 x € 98 x 3,07</w:t>
      </w:r>
    </w:p>
    <w:p w:rsidR="0091446F" w:rsidRPr="0091446F" w:rsidRDefault="00A07C12"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Pr>
          <w:rFonts w:ascii="Arial" w:hAnsi="Arial" w:cs="Arial"/>
          <w:szCs w:val="18"/>
        </w:rPr>
        <w:t xml:space="preserve">      </w:t>
      </w:r>
      <w:r w:rsidR="0091446F" w:rsidRPr="0091446F">
        <w:rPr>
          <w:rFonts w:ascii="Arial" w:hAnsi="Arial" w:cs="Arial"/>
          <w:szCs w:val="18"/>
        </w:rPr>
        <w:t>100 - 2,4</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 xml:space="preserve">  </w:t>
      </w:r>
      <w:r w:rsidRPr="0091446F">
        <w:rPr>
          <w:rFonts w:ascii="Arial" w:hAnsi="Arial" w:cs="Arial"/>
          <w:szCs w:val="18"/>
        </w:rPr>
        <w:t>€</w:t>
      </w:r>
      <w:r w:rsidR="0091446F" w:rsidRPr="0091446F">
        <w:rPr>
          <w:rFonts w:ascii="Arial" w:hAnsi="Arial" w:cs="Arial"/>
          <w:szCs w:val="18"/>
        </w:rPr>
        <w:t>7,40</w:t>
      </w:r>
      <w:r>
        <w:rPr>
          <w:rFonts w:ascii="Arial" w:hAnsi="Arial" w:cs="Arial"/>
          <w:szCs w:val="18"/>
        </w:rPr>
        <w:tab/>
        <w:t xml:space="preserve">            </w:t>
      </w:r>
      <w:r w:rsidRPr="0091446F">
        <w:rPr>
          <w:rFonts w:ascii="Arial" w:hAnsi="Arial" w:cs="Arial"/>
          <w:szCs w:val="18"/>
        </w:rPr>
        <w:t>€</w:t>
      </w:r>
      <w:r w:rsidR="0091446F" w:rsidRPr="0091446F">
        <w:rPr>
          <w:rFonts w:ascii="Arial" w:hAnsi="Arial" w:cs="Arial"/>
          <w:szCs w:val="18"/>
        </w:rPr>
        <w:t>2,41</w:t>
      </w:r>
    </w:p>
    <w:p w:rsidR="0091446F" w:rsidRPr="00A07C12"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b/>
          <w:szCs w:val="18"/>
        </w:rPr>
      </w:pPr>
      <w:r w:rsidRPr="00A07C12">
        <w:rPr>
          <w:rFonts w:ascii="Arial" w:hAnsi="Arial" w:cs="Arial"/>
          <w:b/>
          <w:szCs w:val="18"/>
        </w:rPr>
        <w:t>10. Afleveringskosten en heffingen</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Premie C.B.S.</w:t>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sidRPr="0091446F">
        <w:rPr>
          <w:rFonts w:ascii="Arial" w:hAnsi="Arial" w:cs="Arial"/>
          <w:szCs w:val="18"/>
        </w:rPr>
        <w:t>€</w:t>
      </w:r>
      <w:r w:rsidRPr="0091446F">
        <w:rPr>
          <w:rFonts w:ascii="Arial" w:hAnsi="Arial" w:cs="Arial"/>
          <w:szCs w:val="18"/>
        </w:rPr>
        <w:t>0,96</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Heffing PVV</w:t>
      </w:r>
      <w:r w:rsidR="00A07C12">
        <w:rPr>
          <w:rFonts w:ascii="Arial" w:hAnsi="Arial" w:cs="Arial"/>
          <w:szCs w:val="18"/>
        </w:rPr>
        <w:tab/>
      </w:r>
      <w:r w:rsidR="00A07C12">
        <w:rPr>
          <w:rFonts w:ascii="Arial" w:hAnsi="Arial" w:cs="Arial"/>
          <w:szCs w:val="18"/>
        </w:rPr>
        <w:tab/>
      </w:r>
      <w:r w:rsidR="00A07C12">
        <w:rPr>
          <w:rFonts w:ascii="Arial" w:hAnsi="Arial" w:cs="Arial"/>
          <w:szCs w:val="18"/>
        </w:rPr>
        <w:tab/>
        <w:t xml:space="preserve">  </w:t>
      </w:r>
      <w:r w:rsidRPr="0091446F">
        <w:rPr>
          <w:rFonts w:ascii="Arial" w:hAnsi="Arial" w:cs="Arial"/>
          <w:szCs w:val="18"/>
        </w:rPr>
        <w:t>0,23</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R&amp;O</w:t>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t xml:space="preserve">  </w:t>
      </w:r>
      <w:r w:rsidRPr="0091446F">
        <w:rPr>
          <w:rFonts w:ascii="Arial" w:hAnsi="Arial" w:cs="Arial"/>
          <w:szCs w:val="18"/>
        </w:rPr>
        <w:t>2,39</w:t>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sidRPr="0091446F">
        <w:rPr>
          <w:rFonts w:ascii="Arial" w:hAnsi="Arial" w:cs="Arial"/>
          <w:szCs w:val="18"/>
        </w:rPr>
        <w:t>€</w:t>
      </w:r>
      <w:r w:rsidRPr="0091446F">
        <w:rPr>
          <w:rFonts w:ascii="Arial" w:hAnsi="Arial" w:cs="Arial"/>
          <w:szCs w:val="18"/>
        </w:rPr>
        <w:t>10,99</w:t>
      </w:r>
      <w:r w:rsidR="00A07C12">
        <w:rPr>
          <w:rFonts w:ascii="Arial" w:hAnsi="Arial" w:cs="Arial"/>
          <w:szCs w:val="18"/>
        </w:rPr>
        <w:tab/>
        <w:t xml:space="preserve">            </w:t>
      </w:r>
      <w:r w:rsidR="00A07C12" w:rsidRPr="0091446F">
        <w:rPr>
          <w:rFonts w:ascii="Arial" w:hAnsi="Arial" w:cs="Arial"/>
          <w:szCs w:val="18"/>
        </w:rPr>
        <w:t>€</w:t>
      </w:r>
      <w:r w:rsidRPr="0091446F">
        <w:rPr>
          <w:rFonts w:ascii="Arial" w:hAnsi="Arial" w:cs="Arial"/>
          <w:szCs w:val="18"/>
        </w:rPr>
        <w:t>3,58</w:t>
      </w:r>
    </w:p>
    <w:p w:rsidR="0091446F" w:rsidRPr="00A07C12"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b/>
          <w:szCs w:val="18"/>
        </w:rPr>
      </w:pPr>
      <w:r w:rsidRPr="00A07C12">
        <w:rPr>
          <w:rFonts w:ascii="Arial" w:hAnsi="Arial" w:cs="Arial"/>
          <w:b/>
          <w:szCs w:val="18"/>
        </w:rPr>
        <w:t>11. Overige kosten</w:t>
      </w:r>
    </w:p>
    <w:p w:rsidR="0091446F" w:rsidRPr="0091446F" w:rsidRDefault="0091446F" w:rsidP="00A07C12">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 w:val="left" w:pos="5580"/>
        </w:tabs>
        <w:spacing w:after="0" w:line="310" w:lineRule="exact"/>
        <w:ind w:left="378"/>
        <w:rPr>
          <w:rFonts w:ascii="Arial" w:hAnsi="Arial" w:cs="Arial"/>
          <w:szCs w:val="18"/>
        </w:rPr>
      </w:pPr>
      <w:r w:rsidRPr="0091446F">
        <w:rPr>
          <w:rFonts w:ascii="Arial" w:hAnsi="Arial" w:cs="Arial"/>
          <w:szCs w:val="18"/>
        </w:rPr>
        <w:t>Water</w:t>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t xml:space="preserve">                   </w:t>
      </w:r>
      <w:r w:rsidR="00A07C12" w:rsidRPr="0091446F">
        <w:rPr>
          <w:rFonts w:ascii="Arial" w:hAnsi="Arial" w:cs="Arial"/>
          <w:szCs w:val="18"/>
        </w:rPr>
        <w:t>€</w:t>
      </w:r>
      <w:r w:rsidRPr="0091446F">
        <w:rPr>
          <w:rFonts w:ascii="Arial" w:hAnsi="Arial" w:cs="Arial"/>
          <w:szCs w:val="18"/>
        </w:rPr>
        <w:t>3,14</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Verwarming</w:t>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t xml:space="preserve">          </w:t>
      </w:r>
      <w:r w:rsidRPr="0091446F">
        <w:rPr>
          <w:rFonts w:ascii="Arial" w:hAnsi="Arial" w:cs="Arial"/>
          <w:szCs w:val="18"/>
        </w:rPr>
        <w:t>1,72</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Elektriciteit</w:t>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t xml:space="preserve">          </w:t>
      </w:r>
      <w:r w:rsidRPr="0091446F">
        <w:rPr>
          <w:rFonts w:ascii="Arial" w:hAnsi="Arial" w:cs="Arial"/>
          <w:szCs w:val="18"/>
        </w:rPr>
        <w:t>4,94</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Telefoon, verzekeringen, lidmaatschappen,</w:t>
      </w:r>
    </w:p>
    <w:p w:rsidR="00385068" w:rsidRPr="00385068" w:rsidRDefault="00385068" w:rsidP="0038506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t>Per jaar</w:t>
      </w:r>
      <w:r w:rsidRPr="00385068">
        <w:rPr>
          <w:rFonts w:ascii="Arial" w:hAnsi="Arial" w:cs="Arial"/>
          <w:szCs w:val="18"/>
        </w:rPr>
        <w:tab/>
      </w:r>
      <w:r w:rsidRPr="00385068">
        <w:rPr>
          <w:rFonts w:ascii="Arial" w:hAnsi="Arial" w:cs="Arial"/>
          <w:szCs w:val="18"/>
        </w:rPr>
        <w:tab/>
        <w:t xml:space="preserve">per </w:t>
      </w:r>
      <w:proofErr w:type="spellStart"/>
      <w:r w:rsidRPr="00385068">
        <w:rPr>
          <w:rFonts w:ascii="Arial" w:hAnsi="Arial" w:cs="Arial"/>
          <w:szCs w:val="18"/>
        </w:rPr>
        <w:t>afgel</w:t>
      </w:r>
      <w:proofErr w:type="spellEnd"/>
      <w:r w:rsidRPr="00385068">
        <w:rPr>
          <w:rFonts w:ascii="Arial" w:hAnsi="Arial" w:cs="Arial"/>
          <w:szCs w:val="18"/>
        </w:rPr>
        <w:t>.</w:t>
      </w:r>
    </w:p>
    <w:p w:rsidR="00385068" w:rsidRDefault="00385068" w:rsidP="0038506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r>
      <w:r w:rsidRPr="00385068">
        <w:rPr>
          <w:rFonts w:ascii="Arial" w:hAnsi="Arial" w:cs="Arial"/>
          <w:szCs w:val="18"/>
        </w:rPr>
        <w:tab/>
        <w:t>varken</w:t>
      </w:r>
      <w:r w:rsidRPr="00385068">
        <w:rPr>
          <w:rFonts w:ascii="Arial" w:hAnsi="Arial" w:cs="Arial"/>
          <w:szCs w:val="18"/>
        </w:rPr>
        <w:tab/>
      </w:r>
      <w:r w:rsidRPr="00385068">
        <w:rPr>
          <w:rFonts w:ascii="Arial" w:hAnsi="Arial" w:cs="Arial"/>
          <w:szCs w:val="18"/>
        </w:rPr>
        <w:tab/>
      </w:r>
      <w:proofErr w:type="spellStart"/>
      <w:r w:rsidRPr="00385068">
        <w:rPr>
          <w:rFonts w:ascii="Arial" w:hAnsi="Arial" w:cs="Arial"/>
          <w:szCs w:val="18"/>
        </w:rPr>
        <w:t>varken</w:t>
      </w:r>
      <w:proofErr w:type="spellEnd"/>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heffingen, auto- en overige kosten</w:t>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t xml:space="preserve">          </w:t>
      </w:r>
      <w:r w:rsidRPr="0091446F">
        <w:rPr>
          <w:rFonts w:ascii="Arial" w:hAnsi="Arial" w:cs="Arial"/>
          <w:szCs w:val="18"/>
        </w:rPr>
        <w:t>6,79</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Mestkosten</w:t>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Pr>
          <w:rFonts w:ascii="Arial" w:hAnsi="Arial" w:cs="Arial"/>
          <w:szCs w:val="18"/>
        </w:rPr>
        <w:tab/>
      </w:r>
      <w:r w:rsidR="00A07C12" w:rsidRPr="00A07C12">
        <w:rPr>
          <w:rFonts w:ascii="Arial" w:hAnsi="Arial" w:cs="Arial"/>
          <w:szCs w:val="18"/>
          <w:u w:val="single"/>
        </w:rPr>
        <w:t xml:space="preserve">        </w:t>
      </w:r>
      <w:r w:rsidRPr="00A07C12">
        <w:rPr>
          <w:rFonts w:ascii="Arial" w:hAnsi="Arial" w:cs="Arial"/>
          <w:szCs w:val="18"/>
          <w:u w:val="single"/>
        </w:rPr>
        <w:t>17,90</w:t>
      </w:r>
      <w:r w:rsidR="006B6EF4" w:rsidRPr="006B6EF4">
        <w:rPr>
          <w:rFonts w:ascii="Arial" w:hAnsi="Arial" w:cs="Arial"/>
          <w:szCs w:val="18"/>
        </w:rPr>
        <w:tab/>
      </w:r>
      <w:r w:rsidR="00A07C12" w:rsidRPr="006B6EF4">
        <w:rPr>
          <w:rFonts w:ascii="Arial" w:hAnsi="Arial" w:cs="Arial"/>
          <w:szCs w:val="18"/>
          <w:u w:val="single"/>
        </w:rPr>
        <w:t xml:space="preserve"> </w:t>
      </w:r>
      <w:r w:rsidR="006B6EF4" w:rsidRPr="006B6EF4">
        <w:rPr>
          <w:rFonts w:ascii="Arial" w:hAnsi="Arial" w:cs="Arial"/>
          <w:szCs w:val="18"/>
          <w:u w:val="single"/>
        </w:rPr>
        <w:t>€</w:t>
      </w:r>
      <w:r w:rsidRPr="006B6EF4">
        <w:rPr>
          <w:rFonts w:ascii="Arial" w:hAnsi="Arial" w:cs="Arial"/>
          <w:szCs w:val="18"/>
          <w:u w:val="single"/>
        </w:rPr>
        <w:t>34,49</w:t>
      </w:r>
      <w:r w:rsidR="006B6EF4" w:rsidRPr="006B6EF4">
        <w:rPr>
          <w:rFonts w:ascii="Arial" w:hAnsi="Arial" w:cs="Arial"/>
          <w:szCs w:val="18"/>
          <w:u w:val="single"/>
        </w:rPr>
        <w:tab/>
      </w:r>
      <w:r w:rsidR="006B6EF4">
        <w:rPr>
          <w:rFonts w:ascii="Arial" w:hAnsi="Arial" w:cs="Arial"/>
          <w:szCs w:val="18"/>
        </w:rPr>
        <w:t xml:space="preserve">          </w:t>
      </w:r>
      <w:r w:rsidR="006B6EF4" w:rsidRPr="0091446F">
        <w:rPr>
          <w:rFonts w:ascii="Arial" w:hAnsi="Arial" w:cs="Arial"/>
          <w:szCs w:val="18"/>
        </w:rPr>
        <w:t>€</w:t>
      </w:r>
      <w:r w:rsidRPr="0091446F">
        <w:rPr>
          <w:rFonts w:ascii="Arial" w:hAnsi="Arial" w:cs="Arial"/>
          <w:szCs w:val="18"/>
        </w:rPr>
        <w:t>11,23</w:t>
      </w:r>
    </w:p>
    <w:p w:rsidR="0091446F" w:rsidRPr="006B6EF4"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b/>
          <w:szCs w:val="18"/>
        </w:rPr>
      </w:pPr>
      <w:r w:rsidRPr="00770062">
        <w:rPr>
          <w:rFonts w:ascii="Arial" w:hAnsi="Arial" w:cs="Arial"/>
          <w:b/>
          <w:szCs w:val="18"/>
        </w:rPr>
        <w:t>Totale kosten per jaarvarken</w:t>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sidRPr="006B6EF4">
        <w:rPr>
          <w:rFonts w:ascii="Arial" w:hAnsi="Arial" w:cs="Arial"/>
          <w:b/>
          <w:szCs w:val="18"/>
        </w:rPr>
        <w:t xml:space="preserve">             €</w:t>
      </w:r>
      <w:r w:rsidRPr="006B6EF4">
        <w:rPr>
          <w:rFonts w:ascii="Arial" w:hAnsi="Arial" w:cs="Arial"/>
          <w:b/>
          <w:szCs w:val="18"/>
        </w:rPr>
        <w:t>563,98</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770062">
        <w:rPr>
          <w:rFonts w:ascii="Arial" w:hAnsi="Arial" w:cs="Arial"/>
          <w:b/>
          <w:szCs w:val="18"/>
        </w:rPr>
        <w:t>Totale kosten per afgeleverd varken</w:t>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t xml:space="preserve">        </w:t>
      </w:r>
      <w:r w:rsidR="006B6EF4" w:rsidRPr="006B6EF4">
        <w:rPr>
          <w:rFonts w:ascii="Arial" w:hAnsi="Arial" w:cs="Arial"/>
          <w:b/>
          <w:szCs w:val="18"/>
        </w:rPr>
        <w:t>€</w:t>
      </w:r>
      <w:r w:rsidRPr="006B6EF4">
        <w:rPr>
          <w:rFonts w:ascii="Arial" w:hAnsi="Arial" w:cs="Arial"/>
          <w:b/>
          <w:szCs w:val="18"/>
        </w:rPr>
        <w:t>183,70</w:t>
      </w:r>
    </w:p>
    <w:p w:rsidR="006B6EF4" w:rsidRPr="00770062"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b/>
          <w:szCs w:val="18"/>
        </w:rPr>
      </w:pPr>
      <w:r w:rsidRPr="00770062">
        <w:rPr>
          <w:rFonts w:ascii="Arial" w:hAnsi="Arial" w:cs="Arial"/>
          <w:b/>
          <w:szCs w:val="18"/>
        </w:rPr>
        <w:t xml:space="preserve">Kostprijs per kg. </w:t>
      </w:r>
      <w:r w:rsidR="006B6EF4" w:rsidRPr="00770062">
        <w:rPr>
          <w:rFonts w:ascii="Arial" w:hAnsi="Arial" w:cs="Arial"/>
          <w:b/>
          <w:szCs w:val="18"/>
        </w:rPr>
        <w:t>V</w:t>
      </w:r>
      <w:r w:rsidRPr="00770062">
        <w:rPr>
          <w:rFonts w:ascii="Arial" w:hAnsi="Arial" w:cs="Arial"/>
          <w:b/>
          <w:szCs w:val="18"/>
        </w:rPr>
        <w:t>arkensvlees</w:t>
      </w:r>
    </w:p>
    <w:p w:rsidR="0091446F" w:rsidRP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sidRPr="0091446F">
        <w:rPr>
          <w:rFonts w:ascii="Arial" w:hAnsi="Arial" w:cs="Arial"/>
          <w:szCs w:val="18"/>
        </w:rPr>
        <w:t>563,98€:(3,07 x 92,3)=</w:t>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Pr>
          <w:rFonts w:ascii="Arial" w:hAnsi="Arial" w:cs="Arial"/>
          <w:szCs w:val="18"/>
        </w:rPr>
        <w:tab/>
      </w:r>
      <w:r w:rsidR="006B6EF4" w:rsidRPr="006B6EF4">
        <w:rPr>
          <w:rFonts w:ascii="Arial" w:hAnsi="Arial" w:cs="Arial"/>
          <w:b/>
          <w:szCs w:val="18"/>
        </w:rPr>
        <w:t xml:space="preserve">            €</w:t>
      </w:r>
      <w:r w:rsidRPr="006B6EF4">
        <w:rPr>
          <w:rFonts w:ascii="Arial" w:hAnsi="Arial" w:cs="Arial"/>
          <w:b/>
          <w:szCs w:val="18"/>
        </w:rPr>
        <w:t>1,99</w:t>
      </w:r>
    </w:p>
    <w:p w:rsidR="0091446F" w:rsidRPr="0091446F" w:rsidRDefault="00770062"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r>
        <w:rPr>
          <w:rFonts w:ascii="Arial" w:hAnsi="Arial" w:cs="Arial"/>
          <w:szCs w:val="18"/>
        </w:rPr>
        <w:t xml:space="preserve">Of </w:t>
      </w:r>
      <w:r w:rsidR="0091446F" w:rsidRPr="0091446F">
        <w:rPr>
          <w:rFonts w:ascii="Arial" w:hAnsi="Arial" w:cs="Arial"/>
          <w:szCs w:val="18"/>
        </w:rPr>
        <w:t>183,70€: 92,3</w:t>
      </w:r>
    </w:p>
    <w:p w:rsidR="0091446F" w:rsidRDefault="0091446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p>
    <w:p w:rsidR="00AA5F7F" w:rsidRDefault="00AA5F7F" w:rsidP="00C82F58">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 w:val="left" w:pos="4320"/>
          <w:tab w:val="left" w:pos="4387"/>
        </w:tabs>
        <w:spacing w:after="0" w:line="310" w:lineRule="exact"/>
        <w:ind w:left="378"/>
        <w:rPr>
          <w:rFonts w:ascii="Arial" w:hAnsi="Arial" w:cs="Arial"/>
          <w:szCs w:val="18"/>
        </w:rPr>
      </w:pPr>
    </w:p>
    <w:p w:rsidR="00AA5F7F" w:rsidRPr="0091446F" w:rsidRDefault="00AA5F7F" w:rsidP="003922FD">
      <w:pPr>
        <w:pStyle w:val="Kop2"/>
      </w:pPr>
      <w:bookmarkStart w:id="18" w:name="_Toc397255197"/>
      <w:r>
        <w:t>Vragen hoofdstuk 2</w:t>
      </w:r>
      <w:bookmarkEnd w:id="18"/>
    </w:p>
    <w:p w:rsidR="003922FD" w:rsidRPr="003922FD" w:rsidRDefault="003922FD" w:rsidP="00C82F58">
      <w:pPr>
        <w:spacing w:after="0" w:line="240" w:lineRule="auto"/>
        <w:rPr>
          <w:rFonts w:ascii="Arial" w:hAnsi="Arial" w:cs="Arial"/>
          <w:sz w:val="20"/>
        </w:rPr>
      </w:pPr>
    </w:p>
    <w:p w:rsidR="003922FD" w:rsidRPr="003922FD" w:rsidRDefault="003922FD" w:rsidP="003922FD">
      <w:pPr>
        <w:pStyle w:val="Lijstalinea"/>
        <w:numPr>
          <w:ilvl w:val="0"/>
          <w:numId w:val="12"/>
        </w:numPr>
        <w:spacing w:after="0" w:line="240" w:lineRule="auto"/>
        <w:rPr>
          <w:rFonts w:ascii="Arial" w:hAnsi="Arial" w:cs="Arial"/>
          <w:sz w:val="20"/>
        </w:rPr>
      </w:pPr>
      <w:r w:rsidRPr="003922FD">
        <w:rPr>
          <w:rFonts w:ascii="Arial" w:hAnsi="Arial" w:cs="Arial"/>
          <w:sz w:val="20"/>
        </w:rPr>
        <w:t>Wat zijn kosten?</w:t>
      </w:r>
    </w:p>
    <w:p w:rsidR="003922FD" w:rsidRPr="003922FD" w:rsidRDefault="003922FD" w:rsidP="003922FD">
      <w:pPr>
        <w:pStyle w:val="Lijstalinea"/>
        <w:numPr>
          <w:ilvl w:val="0"/>
          <w:numId w:val="12"/>
        </w:numPr>
        <w:spacing w:after="0" w:line="240" w:lineRule="auto"/>
        <w:rPr>
          <w:rFonts w:ascii="Arial" w:hAnsi="Arial" w:cs="Arial"/>
          <w:sz w:val="20"/>
        </w:rPr>
      </w:pPr>
      <w:r w:rsidRPr="003922FD">
        <w:rPr>
          <w:rFonts w:ascii="Arial" w:hAnsi="Arial" w:cs="Arial"/>
          <w:sz w:val="20"/>
        </w:rPr>
        <w:t>Welke manieren kunnen we kosten in categorieën in delen?</w:t>
      </w:r>
    </w:p>
    <w:p w:rsidR="003922FD" w:rsidRPr="003922FD" w:rsidRDefault="003922FD" w:rsidP="003922FD">
      <w:pPr>
        <w:pStyle w:val="Lijstalinea"/>
        <w:numPr>
          <w:ilvl w:val="0"/>
          <w:numId w:val="12"/>
        </w:numPr>
        <w:spacing w:after="0" w:line="240" w:lineRule="auto"/>
        <w:rPr>
          <w:rFonts w:ascii="Arial" w:hAnsi="Arial" w:cs="Arial"/>
          <w:sz w:val="20"/>
        </w:rPr>
      </w:pPr>
      <w:r w:rsidRPr="003922FD">
        <w:rPr>
          <w:rFonts w:ascii="Arial" w:hAnsi="Arial" w:cs="Arial"/>
          <w:sz w:val="20"/>
        </w:rPr>
        <w:t xml:space="preserve">Wat zijn </w:t>
      </w:r>
      <w:r w:rsidR="00A95589" w:rsidRPr="003922FD">
        <w:rPr>
          <w:rFonts w:ascii="Arial" w:hAnsi="Arial" w:cs="Arial"/>
          <w:sz w:val="20"/>
        </w:rPr>
        <w:t>toegerekende</w:t>
      </w:r>
      <w:r w:rsidR="00A55D7A">
        <w:rPr>
          <w:rFonts w:ascii="Arial" w:hAnsi="Arial" w:cs="Arial"/>
          <w:sz w:val="20"/>
        </w:rPr>
        <w:t>-</w:t>
      </w:r>
      <w:r w:rsidRPr="003922FD">
        <w:rPr>
          <w:rFonts w:ascii="Arial" w:hAnsi="Arial" w:cs="Arial"/>
          <w:sz w:val="20"/>
        </w:rPr>
        <w:t>of variabele kosten?</w:t>
      </w:r>
    </w:p>
    <w:p w:rsidR="003922FD" w:rsidRPr="003922FD" w:rsidRDefault="00A55D7A" w:rsidP="003922FD">
      <w:pPr>
        <w:pStyle w:val="Lijstalinea"/>
        <w:numPr>
          <w:ilvl w:val="0"/>
          <w:numId w:val="12"/>
        </w:numPr>
        <w:spacing w:after="0" w:line="240" w:lineRule="auto"/>
        <w:rPr>
          <w:rFonts w:ascii="Arial" w:hAnsi="Arial" w:cs="Arial"/>
          <w:sz w:val="20"/>
        </w:rPr>
      </w:pPr>
      <w:r>
        <w:rPr>
          <w:rFonts w:ascii="Arial" w:hAnsi="Arial" w:cs="Arial"/>
          <w:sz w:val="20"/>
        </w:rPr>
        <w:t xml:space="preserve">Welke </w:t>
      </w:r>
      <w:r w:rsidR="003922FD" w:rsidRPr="003922FD">
        <w:rPr>
          <w:rFonts w:ascii="Arial" w:hAnsi="Arial" w:cs="Arial"/>
          <w:sz w:val="20"/>
        </w:rPr>
        <w:t>toegerekende of variabele kosten</w:t>
      </w:r>
      <w:r>
        <w:rPr>
          <w:rFonts w:ascii="Arial" w:hAnsi="Arial" w:cs="Arial"/>
          <w:sz w:val="20"/>
        </w:rPr>
        <w:t xml:space="preserve"> kennen we in de varkenshouderij</w:t>
      </w:r>
      <w:r w:rsidR="003922FD" w:rsidRPr="003922FD">
        <w:rPr>
          <w:rFonts w:ascii="Arial" w:hAnsi="Arial" w:cs="Arial"/>
          <w:sz w:val="20"/>
        </w:rPr>
        <w:t>.</w:t>
      </w:r>
    </w:p>
    <w:p w:rsidR="003922FD" w:rsidRDefault="003922FD" w:rsidP="003922FD">
      <w:pPr>
        <w:pStyle w:val="Lijstalinea"/>
        <w:numPr>
          <w:ilvl w:val="0"/>
          <w:numId w:val="12"/>
        </w:numPr>
        <w:spacing w:after="0" w:line="240" w:lineRule="auto"/>
        <w:rPr>
          <w:rFonts w:ascii="Arial" w:hAnsi="Arial" w:cs="Arial"/>
          <w:sz w:val="20"/>
        </w:rPr>
      </w:pPr>
      <w:r w:rsidRPr="003922FD">
        <w:rPr>
          <w:rFonts w:ascii="Arial" w:hAnsi="Arial" w:cs="Arial"/>
          <w:sz w:val="20"/>
        </w:rPr>
        <w:t>Welke punten hebben invloed op de voerprijs</w:t>
      </w:r>
      <w:r>
        <w:rPr>
          <w:rFonts w:ascii="Arial" w:hAnsi="Arial" w:cs="Arial"/>
          <w:sz w:val="20"/>
        </w:rPr>
        <w:t>?</w:t>
      </w:r>
    </w:p>
    <w:p w:rsidR="00A55D7A" w:rsidRPr="004E59E4" w:rsidRDefault="003922FD" w:rsidP="004E59E4">
      <w:pPr>
        <w:pStyle w:val="Lijstalinea"/>
        <w:numPr>
          <w:ilvl w:val="0"/>
          <w:numId w:val="12"/>
        </w:numPr>
        <w:spacing w:after="0" w:line="240" w:lineRule="auto"/>
        <w:rPr>
          <w:rFonts w:ascii="Arial" w:hAnsi="Arial" w:cs="Arial"/>
          <w:sz w:val="20"/>
        </w:rPr>
      </w:pPr>
      <w:r w:rsidRPr="004E59E4">
        <w:rPr>
          <w:rFonts w:ascii="Arial" w:hAnsi="Arial" w:cs="Arial"/>
          <w:sz w:val="20"/>
        </w:rPr>
        <w:t>Waarom berekenen we rente kosten over de dieren?</w:t>
      </w:r>
    </w:p>
    <w:p w:rsidR="00A55D7A" w:rsidRDefault="00A55D7A" w:rsidP="003922FD">
      <w:pPr>
        <w:pStyle w:val="Lijstalinea"/>
        <w:numPr>
          <w:ilvl w:val="0"/>
          <w:numId w:val="12"/>
        </w:numPr>
        <w:spacing w:after="0" w:line="240" w:lineRule="auto"/>
        <w:rPr>
          <w:rFonts w:ascii="Arial" w:hAnsi="Arial" w:cs="Arial"/>
          <w:sz w:val="20"/>
        </w:rPr>
      </w:pPr>
      <w:r>
        <w:rPr>
          <w:rFonts w:ascii="Arial" w:hAnsi="Arial" w:cs="Arial"/>
          <w:sz w:val="20"/>
        </w:rPr>
        <w:t>Wat zijn niet-toegerekende- of vaste kosten?</w:t>
      </w:r>
    </w:p>
    <w:p w:rsidR="00A55D7A" w:rsidRDefault="00A55D7A" w:rsidP="003922FD">
      <w:pPr>
        <w:pStyle w:val="Lijstalinea"/>
        <w:numPr>
          <w:ilvl w:val="0"/>
          <w:numId w:val="12"/>
        </w:numPr>
        <w:spacing w:after="0" w:line="240" w:lineRule="auto"/>
        <w:rPr>
          <w:rFonts w:ascii="Arial" w:hAnsi="Arial" w:cs="Arial"/>
          <w:sz w:val="20"/>
        </w:rPr>
      </w:pPr>
      <w:r>
        <w:rPr>
          <w:rFonts w:ascii="Arial" w:hAnsi="Arial" w:cs="Arial"/>
          <w:sz w:val="20"/>
        </w:rPr>
        <w:t>Welke niet-toegerekende of vaste kosten kennen we in de varkenshouderij?</w:t>
      </w:r>
    </w:p>
    <w:p w:rsidR="00A55D7A" w:rsidRDefault="00A55D7A" w:rsidP="003922FD">
      <w:pPr>
        <w:pStyle w:val="Lijstalinea"/>
        <w:numPr>
          <w:ilvl w:val="0"/>
          <w:numId w:val="12"/>
        </w:numPr>
        <w:spacing w:after="0" w:line="240" w:lineRule="auto"/>
        <w:rPr>
          <w:rFonts w:ascii="Arial" w:hAnsi="Arial" w:cs="Arial"/>
          <w:sz w:val="20"/>
        </w:rPr>
      </w:pPr>
      <w:r>
        <w:rPr>
          <w:rFonts w:ascii="Arial" w:hAnsi="Arial" w:cs="Arial"/>
          <w:sz w:val="20"/>
        </w:rPr>
        <w:t>Welke kosten vallen er onder huisvestingskosten?</w:t>
      </w:r>
    </w:p>
    <w:p w:rsidR="00A55D7A" w:rsidRDefault="00A55D7A" w:rsidP="003922FD">
      <w:pPr>
        <w:pStyle w:val="Lijstalinea"/>
        <w:numPr>
          <w:ilvl w:val="0"/>
          <w:numId w:val="12"/>
        </w:numPr>
        <w:spacing w:after="0" w:line="240" w:lineRule="auto"/>
        <w:rPr>
          <w:rFonts w:ascii="Arial" w:hAnsi="Arial" w:cs="Arial"/>
          <w:sz w:val="20"/>
        </w:rPr>
      </w:pPr>
      <w:r>
        <w:rPr>
          <w:rFonts w:ascii="Arial" w:hAnsi="Arial" w:cs="Arial"/>
          <w:sz w:val="20"/>
        </w:rPr>
        <w:t>Wa</w:t>
      </w:r>
      <w:r w:rsidR="003955E7">
        <w:rPr>
          <w:rFonts w:ascii="Arial" w:hAnsi="Arial" w:cs="Arial"/>
          <w:sz w:val="20"/>
        </w:rPr>
        <w:t>arom moeten we afschrijven?</w:t>
      </w:r>
    </w:p>
    <w:p w:rsidR="003955E7" w:rsidRDefault="003955E7" w:rsidP="003922FD">
      <w:pPr>
        <w:pStyle w:val="Lijstalinea"/>
        <w:numPr>
          <w:ilvl w:val="0"/>
          <w:numId w:val="12"/>
        </w:numPr>
        <w:spacing w:after="0" w:line="240" w:lineRule="auto"/>
        <w:rPr>
          <w:rFonts w:ascii="Arial" w:hAnsi="Arial" w:cs="Arial"/>
          <w:sz w:val="20"/>
        </w:rPr>
      </w:pPr>
      <w:r>
        <w:rPr>
          <w:rFonts w:ascii="Arial" w:hAnsi="Arial" w:cs="Arial"/>
          <w:sz w:val="20"/>
        </w:rPr>
        <w:t>Op welke objecten moeten we afschrijven, geef hiervan enkele voor beelden.</w:t>
      </w:r>
    </w:p>
    <w:p w:rsidR="003955E7" w:rsidRDefault="00CD261F" w:rsidP="003922FD">
      <w:pPr>
        <w:pStyle w:val="Lijstalinea"/>
        <w:numPr>
          <w:ilvl w:val="0"/>
          <w:numId w:val="12"/>
        </w:numPr>
        <w:spacing w:after="0" w:line="240" w:lineRule="auto"/>
        <w:rPr>
          <w:rFonts w:ascii="Arial" w:hAnsi="Arial" w:cs="Arial"/>
          <w:sz w:val="20"/>
        </w:rPr>
      </w:pPr>
      <w:r>
        <w:rPr>
          <w:rFonts w:ascii="Arial" w:hAnsi="Arial" w:cs="Arial"/>
          <w:sz w:val="20"/>
        </w:rPr>
        <w:t xml:space="preserve">Afschrijven kunnen we in 10 20 40 jaar, waarom is dit verschil  in afschrijvingstermijnen? </w:t>
      </w:r>
    </w:p>
    <w:p w:rsidR="00CD261F" w:rsidRDefault="00CD261F" w:rsidP="00CD261F">
      <w:pPr>
        <w:spacing w:after="0" w:line="240" w:lineRule="auto"/>
        <w:ind w:left="708"/>
        <w:rPr>
          <w:rFonts w:ascii="Arial" w:hAnsi="Arial" w:cs="Arial"/>
          <w:sz w:val="20"/>
        </w:rPr>
      </w:pPr>
      <w:r>
        <w:rPr>
          <w:rFonts w:ascii="Arial" w:hAnsi="Arial" w:cs="Arial"/>
          <w:sz w:val="20"/>
        </w:rPr>
        <w:t xml:space="preserve">Geef van elk termijn enkele voorbeelden </w:t>
      </w:r>
    </w:p>
    <w:p w:rsidR="00CD261F" w:rsidRDefault="00CD261F" w:rsidP="00CD261F">
      <w:pPr>
        <w:pStyle w:val="Lijstalinea"/>
        <w:numPr>
          <w:ilvl w:val="0"/>
          <w:numId w:val="13"/>
        </w:numPr>
        <w:spacing w:after="0" w:line="240" w:lineRule="auto"/>
        <w:rPr>
          <w:rFonts w:ascii="Arial" w:hAnsi="Arial" w:cs="Arial"/>
          <w:sz w:val="20"/>
        </w:rPr>
      </w:pPr>
      <w:r>
        <w:rPr>
          <w:rFonts w:ascii="Arial" w:hAnsi="Arial" w:cs="Arial"/>
          <w:sz w:val="20"/>
        </w:rPr>
        <w:t>Welke kosten vallen er onder de algemene kosten?</w:t>
      </w:r>
    </w:p>
    <w:p w:rsidR="00CD261F" w:rsidRDefault="00CD261F" w:rsidP="00CD261F">
      <w:pPr>
        <w:pStyle w:val="Lijstalinea"/>
        <w:numPr>
          <w:ilvl w:val="0"/>
          <w:numId w:val="13"/>
        </w:numPr>
        <w:spacing w:after="0" w:line="240" w:lineRule="auto"/>
        <w:rPr>
          <w:rFonts w:ascii="Arial" w:hAnsi="Arial" w:cs="Arial"/>
          <w:sz w:val="20"/>
        </w:rPr>
      </w:pPr>
      <w:r>
        <w:rPr>
          <w:rFonts w:ascii="Arial" w:hAnsi="Arial" w:cs="Arial"/>
          <w:sz w:val="20"/>
        </w:rPr>
        <w:t>Waarom verschillen de mestkosten van bedrijf tot bedrijf?</w:t>
      </w:r>
    </w:p>
    <w:p w:rsidR="00CD261F" w:rsidRPr="00A95589" w:rsidRDefault="00CD261F" w:rsidP="00CD261F">
      <w:pPr>
        <w:pStyle w:val="Lijstalinea"/>
        <w:numPr>
          <w:ilvl w:val="0"/>
          <w:numId w:val="13"/>
        </w:numPr>
        <w:spacing w:after="0" w:line="240" w:lineRule="auto"/>
        <w:rPr>
          <w:rFonts w:ascii="Arial" w:hAnsi="Arial" w:cs="Arial"/>
          <w:sz w:val="20"/>
        </w:rPr>
      </w:pPr>
      <w:r w:rsidRPr="00A95589">
        <w:rPr>
          <w:rFonts w:ascii="Arial" w:hAnsi="Arial" w:cs="Arial"/>
          <w:sz w:val="20"/>
        </w:rPr>
        <w:t xml:space="preserve">Welke kosten moet je rekenen als je als varkenshouder voor kiest om je eigen zeugen te gaan fokken? </w:t>
      </w:r>
    </w:p>
    <w:p w:rsidR="00CD261F" w:rsidRDefault="00CD261F" w:rsidP="00CD261F">
      <w:pPr>
        <w:pStyle w:val="Lijstalinea"/>
        <w:numPr>
          <w:ilvl w:val="0"/>
          <w:numId w:val="13"/>
        </w:numPr>
        <w:spacing w:after="0" w:line="240" w:lineRule="auto"/>
        <w:rPr>
          <w:rFonts w:ascii="Arial" w:hAnsi="Arial" w:cs="Arial"/>
          <w:sz w:val="20"/>
        </w:rPr>
      </w:pPr>
      <w:r>
        <w:rPr>
          <w:rFonts w:ascii="Arial" w:hAnsi="Arial" w:cs="Arial"/>
          <w:sz w:val="20"/>
        </w:rPr>
        <w:t xml:space="preserve">Worden er op het bedrijf waar je werkt de zeugen zelf gefokt? </w:t>
      </w:r>
      <w:r w:rsidR="003F45F8">
        <w:rPr>
          <w:rFonts w:ascii="Arial" w:hAnsi="Arial" w:cs="Arial"/>
          <w:sz w:val="20"/>
        </w:rPr>
        <w:t>B</w:t>
      </w:r>
      <w:r>
        <w:rPr>
          <w:rFonts w:ascii="Arial" w:hAnsi="Arial" w:cs="Arial"/>
          <w:sz w:val="20"/>
        </w:rPr>
        <w:t xml:space="preserve">espreek de bovenstaande kosten </w:t>
      </w:r>
      <w:r w:rsidR="003F45F8">
        <w:rPr>
          <w:rFonts w:ascii="Arial" w:hAnsi="Arial" w:cs="Arial"/>
          <w:sz w:val="20"/>
        </w:rPr>
        <w:t xml:space="preserve">van vraag 16 </w:t>
      </w:r>
      <w:r>
        <w:rPr>
          <w:rFonts w:ascii="Arial" w:hAnsi="Arial" w:cs="Arial"/>
          <w:sz w:val="20"/>
        </w:rPr>
        <w:t>met je werkplekbegeleider en kijk of deze vergelijkbaar zijn</w:t>
      </w:r>
      <w:r w:rsidR="003F45F8">
        <w:rPr>
          <w:rFonts w:ascii="Arial" w:hAnsi="Arial" w:cs="Arial"/>
          <w:sz w:val="20"/>
        </w:rPr>
        <w:t xml:space="preserve"> verklaar als er verschillen in zitten.</w:t>
      </w:r>
    </w:p>
    <w:p w:rsidR="003F45F8" w:rsidRDefault="003F45F8" w:rsidP="00CD261F">
      <w:pPr>
        <w:pStyle w:val="Lijstalinea"/>
        <w:numPr>
          <w:ilvl w:val="0"/>
          <w:numId w:val="13"/>
        </w:numPr>
        <w:spacing w:after="0" w:line="240" w:lineRule="auto"/>
        <w:rPr>
          <w:rFonts w:ascii="Arial" w:hAnsi="Arial" w:cs="Arial"/>
          <w:sz w:val="20"/>
        </w:rPr>
      </w:pPr>
      <w:r>
        <w:rPr>
          <w:rFonts w:ascii="Arial" w:hAnsi="Arial" w:cs="Arial"/>
          <w:sz w:val="20"/>
        </w:rPr>
        <w:t>Wat bedoelen we met de kritieke opbrengstprijs?</w:t>
      </w:r>
    </w:p>
    <w:p w:rsidR="00A95589" w:rsidRDefault="00A95589" w:rsidP="00A95589">
      <w:pPr>
        <w:pStyle w:val="Lijstalinea"/>
        <w:rPr>
          <w:rFonts w:ascii="Arial" w:hAnsi="Arial" w:cs="Arial"/>
          <w:sz w:val="20"/>
        </w:rPr>
      </w:pPr>
    </w:p>
    <w:p w:rsidR="003B693E" w:rsidRPr="003B693E" w:rsidRDefault="003B693E" w:rsidP="003B693E">
      <w:pPr>
        <w:pStyle w:val="Lijstalinea"/>
        <w:ind w:left="0"/>
        <w:rPr>
          <w:rFonts w:ascii="Arial" w:hAnsi="Arial" w:cs="Arial"/>
          <w:b/>
          <w:sz w:val="22"/>
          <w:szCs w:val="22"/>
        </w:rPr>
      </w:pPr>
      <w:r>
        <w:rPr>
          <w:rFonts w:ascii="Arial" w:hAnsi="Arial" w:cs="Arial"/>
          <w:sz w:val="20"/>
        </w:rPr>
        <w:t>Opdrachten:</w:t>
      </w:r>
    </w:p>
    <w:p w:rsidR="00D163F4" w:rsidRPr="003B693E" w:rsidRDefault="00D163F4" w:rsidP="004E59E4">
      <w:pPr>
        <w:spacing w:before="49" w:after="0" w:line="297" w:lineRule="auto"/>
        <w:ind w:right="211"/>
        <w:rPr>
          <w:rFonts w:ascii="Arial" w:eastAsia="Arial" w:hAnsi="Arial" w:cs="Arial"/>
          <w:sz w:val="20"/>
        </w:rPr>
      </w:pPr>
    </w:p>
    <w:p w:rsidR="00A95589" w:rsidRDefault="00A95589" w:rsidP="00A95589">
      <w:pPr>
        <w:spacing w:after="0" w:line="240" w:lineRule="auto"/>
        <w:rPr>
          <w:rFonts w:ascii="Arial" w:hAnsi="Arial" w:cs="Arial"/>
          <w:sz w:val="20"/>
        </w:rPr>
      </w:pPr>
    </w:p>
    <w:p w:rsidR="00A95589" w:rsidRDefault="00A95589" w:rsidP="00A95589">
      <w:pPr>
        <w:pStyle w:val="Kop2"/>
      </w:pPr>
      <w:bookmarkStart w:id="19" w:name="_Toc397255198"/>
      <w:proofErr w:type="spellStart"/>
      <w:r>
        <w:t>Opdrachten</w:t>
      </w:r>
      <w:proofErr w:type="spellEnd"/>
      <w:r>
        <w:t xml:space="preserve"> </w:t>
      </w:r>
      <w:proofErr w:type="spellStart"/>
      <w:r>
        <w:t>hoofdstuk</w:t>
      </w:r>
      <w:proofErr w:type="spellEnd"/>
      <w:r>
        <w:t xml:space="preserve"> 2</w:t>
      </w:r>
      <w:bookmarkEnd w:id="19"/>
    </w:p>
    <w:p w:rsidR="00A95589" w:rsidRDefault="00A95589" w:rsidP="00A95589">
      <w:pPr>
        <w:rPr>
          <w:lang w:val="en-GB"/>
        </w:rPr>
      </w:pPr>
    </w:p>
    <w:p w:rsidR="00A95589" w:rsidRDefault="00A95589" w:rsidP="00A95589">
      <w:pPr>
        <w:pStyle w:val="Lijstalinea"/>
        <w:numPr>
          <w:ilvl w:val="0"/>
          <w:numId w:val="17"/>
        </w:numPr>
        <w:spacing w:after="0" w:line="240" w:lineRule="auto"/>
        <w:rPr>
          <w:rFonts w:ascii="Arial" w:hAnsi="Arial" w:cs="Arial"/>
          <w:sz w:val="20"/>
        </w:rPr>
      </w:pPr>
      <w:r>
        <w:rPr>
          <w:rFonts w:ascii="Arial" w:hAnsi="Arial" w:cs="Arial"/>
          <w:sz w:val="20"/>
        </w:rPr>
        <w:t xml:space="preserve">Maak van je bedrijf waar je werkt een overzicht van de toegerekende-of variabele kosten. Bespreek dit met je werkplekbegeleider, hij kan jou de benodigde informatie geven. Als je ze niet weet van je bedrijf zoek deze dan op in het KWIN </w:t>
      </w:r>
    </w:p>
    <w:p w:rsidR="00A95589" w:rsidRDefault="00A95589" w:rsidP="00A95589">
      <w:pPr>
        <w:pStyle w:val="Lijstalinea"/>
        <w:numPr>
          <w:ilvl w:val="0"/>
          <w:numId w:val="17"/>
        </w:numPr>
        <w:spacing w:after="0" w:line="240" w:lineRule="auto"/>
        <w:rPr>
          <w:rFonts w:ascii="Arial" w:hAnsi="Arial" w:cs="Arial"/>
          <w:sz w:val="20"/>
        </w:rPr>
      </w:pPr>
      <w:r>
        <w:rPr>
          <w:rFonts w:ascii="Arial" w:hAnsi="Arial" w:cs="Arial"/>
          <w:sz w:val="20"/>
        </w:rPr>
        <w:t>Worden er op het bedrijf waar je werkt de zeugen zelf gefokt? Bespreek de bovenstaande kosten van vraag 16 met je werkplekbegeleider en kijk of deze vergelijkbaar zijn verklaar als er verschillen in zitten.</w:t>
      </w:r>
    </w:p>
    <w:p w:rsidR="003B693E" w:rsidRDefault="003B693E">
      <w:pPr>
        <w:spacing w:after="0" w:line="240" w:lineRule="auto"/>
        <w:rPr>
          <w:rFonts w:ascii="Arial" w:hAnsi="Arial" w:cs="Arial"/>
          <w:sz w:val="20"/>
        </w:rPr>
      </w:pPr>
      <w:r>
        <w:rPr>
          <w:rFonts w:ascii="Arial" w:hAnsi="Arial" w:cs="Arial"/>
          <w:sz w:val="20"/>
        </w:rPr>
        <w:br w:type="page"/>
      </w:r>
    </w:p>
    <w:p w:rsidR="00A95589" w:rsidRPr="003B693E" w:rsidRDefault="00A95589" w:rsidP="003B693E">
      <w:pPr>
        <w:spacing w:after="0" w:line="240" w:lineRule="auto"/>
        <w:ind w:left="360"/>
        <w:rPr>
          <w:rFonts w:ascii="Arial" w:hAnsi="Arial" w:cs="Arial"/>
          <w:sz w:val="20"/>
        </w:rPr>
      </w:pPr>
    </w:p>
    <w:p w:rsidR="003B693E" w:rsidRPr="003B693E" w:rsidRDefault="003B693E" w:rsidP="003B693E">
      <w:pPr>
        <w:pStyle w:val="Lijstalinea"/>
        <w:numPr>
          <w:ilvl w:val="0"/>
          <w:numId w:val="17"/>
        </w:numPr>
        <w:tabs>
          <w:tab w:val="left" w:pos="2360"/>
        </w:tabs>
        <w:spacing w:after="0" w:line="240" w:lineRule="auto"/>
        <w:ind w:right="-20"/>
        <w:rPr>
          <w:rFonts w:ascii="Arial" w:eastAsia="Arial" w:hAnsi="Arial" w:cs="Arial"/>
          <w:sz w:val="20"/>
        </w:rPr>
      </w:pPr>
      <w:r w:rsidRPr="003B693E">
        <w:rPr>
          <w:rFonts w:ascii="Arial" w:eastAsia="Arial" w:hAnsi="Arial" w:cs="Arial"/>
          <w:b/>
          <w:bCs/>
          <w:sz w:val="20"/>
        </w:rPr>
        <w:t xml:space="preserve">Voerkosten </w:t>
      </w:r>
      <w:r w:rsidRPr="003B693E">
        <w:rPr>
          <w:rFonts w:ascii="Arial" w:eastAsia="Arial" w:hAnsi="Arial" w:cs="Arial"/>
          <w:b/>
          <w:bCs/>
          <w:spacing w:val="13"/>
          <w:sz w:val="20"/>
        </w:rPr>
        <w:t xml:space="preserve"> </w:t>
      </w:r>
      <w:r w:rsidRPr="003B693E">
        <w:rPr>
          <w:rFonts w:ascii="Arial" w:eastAsia="Arial" w:hAnsi="Arial" w:cs="Arial"/>
          <w:b/>
          <w:bCs/>
          <w:w w:val="102"/>
          <w:sz w:val="20"/>
        </w:rPr>
        <w:t>zeugen</w:t>
      </w:r>
    </w:p>
    <w:p w:rsidR="003B693E" w:rsidRPr="003B693E" w:rsidRDefault="003B693E" w:rsidP="003B693E">
      <w:pPr>
        <w:spacing w:before="49" w:after="0" w:line="240" w:lineRule="auto"/>
        <w:ind w:left="360" w:right="-20"/>
        <w:rPr>
          <w:rFonts w:ascii="Arial" w:eastAsia="Arial" w:hAnsi="Arial" w:cs="Arial"/>
          <w:sz w:val="20"/>
        </w:rPr>
      </w:pPr>
      <w:r w:rsidRPr="003B693E">
        <w:rPr>
          <w:rFonts w:ascii="Arial" w:eastAsia="Arial" w:hAnsi="Arial" w:cs="Arial"/>
          <w:sz w:val="20"/>
        </w:rPr>
        <w:t>Ga</w:t>
      </w:r>
      <w:r w:rsidRPr="003B693E">
        <w:rPr>
          <w:rFonts w:ascii="Arial" w:eastAsia="Arial" w:hAnsi="Arial" w:cs="Arial"/>
          <w:spacing w:val="-17"/>
          <w:sz w:val="20"/>
        </w:rPr>
        <w:t xml:space="preserve"> </w:t>
      </w:r>
      <w:r w:rsidRPr="003B693E">
        <w:rPr>
          <w:rFonts w:ascii="Arial" w:eastAsia="Arial" w:hAnsi="Arial" w:cs="Arial"/>
          <w:sz w:val="20"/>
        </w:rPr>
        <w:t>uit</w:t>
      </w:r>
      <w:r w:rsidRPr="003B693E">
        <w:rPr>
          <w:rFonts w:ascii="Arial" w:eastAsia="Arial" w:hAnsi="Arial" w:cs="Arial"/>
          <w:spacing w:val="14"/>
          <w:sz w:val="20"/>
        </w:rPr>
        <w:t xml:space="preserve"> </w:t>
      </w:r>
      <w:r w:rsidRPr="003B693E">
        <w:rPr>
          <w:rFonts w:ascii="Arial" w:eastAsia="Arial" w:hAnsi="Arial" w:cs="Arial"/>
          <w:sz w:val="20"/>
        </w:rPr>
        <w:t>van</w:t>
      </w:r>
      <w:r w:rsidRPr="003B693E">
        <w:rPr>
          <w:rFonts w:ascii="Arial" w:eastAsia="Arial" w:hAnsi="Arial" w:cs="Arial"/>
          <w:spacing w:val="-7"/>
          <w:sz w:val="20"/>
        </w:rPr>
        <w:t xml:space="preserve"> </w:t>
      </w:r>
      <w:r w:rsidRPr="003B693E">
        <w:rPr>
          <w:rFonts w:ascii="Arial" w:eastAsia="Arial" w:hAnsi="Arial" w:cs="Arial"/>
          <w:sz w:val="20"/>
        </w:rPr>
        <w:t>een</w:t>
      </w:r>
      <w:r w:rsidRPr="003B693E">
        <w:rPr>
          <w:rFonts w:ascii="Arial" w:eastAsia="Arial" w:hAnsi="Arial" w:cs="Arial"/>
          <w:spacing w:val="-16"/>
          <w:sz w:val="20"/>
        </w:rPr>
        <w:t xml:space="preserve"> </w:t>
      </w:r>
      <w:r w:rsidRPr="003B693E">
        <w:rPr>
          <w:rFonts w:ascii="Arial" w:eastAsia="Arial" w:hAnsi="Arial" w:cs="Arial"/>
          <w:sz w:val="20"/>
        </w:rPr>
        <w:t>bedrijf met</w:t>
      </w:r>
      <w:r w:rsidRPr="003B693E">
        <w:rPr>
          <w:rFonts w:ascii="Arial" w:eastAsia="Arial" w:hAnsi="Arial" w:cs="Arial"/>
          <w:spacing w:val="5"/>
          <w:sz w:val="20"/>
        </w:rPr>
        <w:t xml:space="preserve"> 1</w:t>
      </w:r>
      <w:r w:rsidRPr="003B693E">
        <w:rPr>
          <w:rFonts w:ascii="Arial" w:eastAsia="Arial" w:hAnsi="Arial" w:cs="Arial"/>
          <w:sz w:val="20"/>
        </w:rPr>
        <w:t>170</w:t>
      </w:r>
      <w:r w:rsidRPr="003B693E">
        <w:rPr>
          <w:rFonts w:ascii="Arial" w:eastAsia="Arial" w:hAnsi="Arial" w:cs="Arial"/>
          <w:spacing w:val="5"/>
          <w:sz w:val="20"/>
        </w:rPr>
        <w:t xml:space="preserve"> </w:t>
      </w:r>
      <w:r w:rsidRPr="003B693E">
        <w:rPr>
          <w:rFonts w:ascii="Arial" w:eastAsia="Arial" w:hAnsi="Arial" w:cs="Arial"/>
          <w:sz w:val="20"/>
        </w:rPr>
        <w:t>gemiddeld</w:t>
      </w:r>
      <w:r w:rsidRPr="003B693E">
        <w:rPr>
          <w:rFonts w:ascii="Arial" w:eastAsia="Arial" w:hAnsi="Arial" w:cs="Arial"/>
          <w:spacing w:val="-20"/>
          <w:sz w:val="20"/>
        </w:rPr>
        <w:t xml:space="preserve"> </w:t>
      </w:r>
      <w:r w:rsidRPr="003B693E">
        <w:rPr>
          <w:rFonts w:ascii="Arial" w:eastAsia="Arial" w:hAnsi="Arial" w:cs="Arial"/>
          <w:w w:val="94"/>
          <w:sz w:val="20"/>
        </w:rPr>
        <w:t>aanwezige</w:t>
      </w:r>
      <w:r w:rsidRPr="003B693E">
        <w:rPr>
          <w:rFonts w:ascii="Arial" w:eastAsia="Arial" w:hAnsi="Arial" w:cs="Arial"/>
          <w:spacing w:val="17"/>
          <w:w w:val="94"/>
          <w:sz w:val="20"/>
        </w:rPr>
        <w:t xml:space="preserve"> </w:t>
      </w:r>
      <w:r w:rsidRPr="003B693E">
        <w:rPr>
          <w:rFonts w:ascii="Arial" w:eastAsia="Arial" w:hAnsi="Arial" w:cs="Arial"/>
          <w:w w:val="94"/>
          <w:sz w:val="20"/>
        </w:rPr>
        <w:t>zeugen</w:t>
      </w:r>
      <w:r w:rsidRPr="003B693E">
        <w:rPr>
          <w:rFonts w:ascii="Arial" w:eastAsia="Arial" w:hAnsi="Arial" w:cs="Arial"/>
          <w:spacing w:val="8"/>
          <w:w w:val="94"/>
          <w:sz w:val="20"/>
        </w:rPr>
        <w:t xml:space="preserve"> </w:t>
      </w:r>
      <w:r w:rsidRPr="003B693E">
        <w:rPr>
          <w:rFonts w:ascii="Arial" w:eastAsia="Arial" w:hAnsi="Arial" w:cs="Arial"/>
          <w:sz w:val="20"/>
        </w:rPr>
        <w:t>per</w:t>
      </w:r>
      <w:r w:rsidRPr="003B693E">
        <w:rPr>
          <w:rFonts w:ascii="Arial" w:eastAsia="Arial" w:hAnsi="Arial" w:cs="Arial"/>
          <w:spacing w:val="-5"/>
          <w:sz w:val="20"/>
        </w:rPr>
        <w:t xml:space="preserve"> </w:t>
      </w:r>
      <w:r w:rsidRPr="003B693E">
        <w:rPr>
          <w:rFonts w:ascii="Arial" w:eastAsia="Arial" w:hAnsi="Arial" w:cs="Arial"/>
          <w:sz w:val="20"/>
        </w:rPr>
        <w:t xml:space="preserve">jaar en 9500 </w:t>
      </w:r>
      <w:proofErr w:type="spellStart"/>
      <w:r w:rsidRPr="003B693E">
        <w:rPr>
          <w:rFonts w:ascii="Arial" w:eastAsia="Arial" w:hAnsi="Arial" w:cs="Arial"/>
          <w:sz w:val="20"/>
        </w:rPr>
        <w:t>vlva</w:t>
      </w:r>
      <w:proofErr w:type="spellEnd"/>
      <w:r w:rsidRPr="003B693E">
        <w:rPr>
          <w:rFonts w:ascii="Arial" w:eastAsia="Arial" w:hAnsi="Arial" w:cs="Arial"/>
          <w:sz w:val="20"/>
        </w:rPr>
        <w:t>.</w:t>
      </w:r>
    </w:p>
    <w:p w:rsidR="003B693E" w:rsidRPr="003B693E" w:rsidRDefault="003B693E" w:rsidP="003B693E">
      <w:pPr>
        <w:pStyle w:val="Lijstalinea"/>
        <w:numPr>
          <w:ilvl w:val="0"/>
          <w:numId w:val="17"/>
        </w:numPr>
        <w:spacing w:before="49" w:after="0" w:line="297" w:lineRule="auto"/>
        <w:ind w:right="211"/>
        <w:rPr>
          <w:rFonts w:ascii="Arial" w:eastAsia="Arial" w:hAnsi="Arial" w:cs="Arial"/>
          <w:sz w:val="20"/>
        </w:rPr>
      </w:pPr>
      <w:r w:rsidRPr="003B693E">
        <w:rPr>
          <w:rFonts w:ascii="Arial" w:eastAsia="Arial" w:hAnsi="Arial" w:cs="Arial"/>
          <w:w w:val="92"/>
          <w:sz w:val="20"/>
        </w:rPr>
        <w:t>Bereken</w:t>
      </w:r>
      <w:r w:rsidRPr="003B693E">
        <w:rPr>
          <w:rFonts w:ascii="Arial" w:eastAsia="Arial" w:hAnsi="Arial" w:cs="Arial"/>
          <w:spacing w:val="9"/>
          <w:w w:val="92"/>
          <w:sz w:val="20"/>
        </w:rPr>
        <w:t xml:space="preserve"> </w:t>
      </w:r>
      <w:r w:rsidRPr="003B693E">
        <w:rPr>
          <w:rFonts w:ascii="Arial" w:eastAsia="Arial" w:hAnsi="Arial" w:cs="Arial"/>
          <w:sz w:val="20"/>
        </w:rPr>
        <w:t>de</w:t>
      </w:r>
      <w:r w:rsidRPr="003B693E">
        <w:rPr>
          <w:rFonts w:ascii="Arial" w:eastAsia="Arial" w:hAnsi="Arial" w:cs="Arial"/>
          <w:spacing w:val="-7"/>
          <w:sz w:val="20"/>
        </w:rPr>
        <w:t xml:space="preserve"> </w:t>
      </w:r>
      <w:r w:rsidRPr="003B693E">
        <w:rPr>
          <w:rFonts w:ascii="Arial" w:eastAsia="Arial" w:hAnsi="Arial" w:cs="Arial"/>
          <w:w w:val="94"/>
          <w:sz w:val="20"/>
        </w:rPr>
        <w:t>besparing</w:t>
      </w:r>
      <w:r w:rsidRPr="003B693E">
        <w:rPr>
          <w:rFonts w:ascii="Arial" w:eastAsia="Arial" w:hAnsi="Arial" w:cs="Arial"/>
          <w:spacing w:val="8"/>
          <w:w w:val="94"/>
          <w:sz w:val="20"/>
        </w:rPr>
        <w:t xml:space="preserve"> </w:t>
      </w:r>
      <w:r w:rsidRPr="003B693E">
        <w:rPr>
          <w:rFonts w:ascii="Arial" w:eastAsia="Arial" w:hAnsi="Arial" w:cs="Arial"/>
          <w:sz w:val="20"/>
        </w:rPr>
        <w:t>op</w:t>
      </w:r>
      <w:r w:rsidRPr="003B693E">
        <w:rPr>
          <w:rFonts w:ascii="Arial" w:eastAsia="Arial" w:hAnsi="Arial" w:cs="Arial"/>
          <w:spacing w:val="5"/>
          <w:sz w:val="20"/>
        </w:rPr>
        <w:t xml:space="preserve"> </w:t>
      </w:r>
      <w:r w:rsidRPr="003B693E">
        <w:rPr>
          <w:rFonts w:ascii="Arial" w:eastAsia="Arial" w:hAnsi="Arial" w:cs="Arial"/>
          <w:sz w:val="20"/>
        </w:rPr>
        <w:t>de</w:t>
      </w:r>
      <w:r w:rsidRPr="003B693E">
        <w:rPr>
          <w:rFonts w:ascii="Arial" w:eastAsia="Arial" w:hAnsi="Arial" w:cs="Arial"/>
          <w:spacing w:val="-7"/>
          <w:sz w:val="20"/>
        </w:rPr>
        <w:t xml:space="preserve"> </w:t>
      </w:r>
      <w:r w:rsidRPr="003B693E">
        <w:rPr>
          <w:rFonts w:ascii="Arial" w:eastAsia="Arial" w:hAnsi="Arial" w:cs="Arial"/>
          <w:w w:val="96"/>
          <w:sz w:val="20"/>
        </w:rPr>
        <w:t>voerkosten</w:t>
      </w:r>
      <w:r w:rsidRPr="003B693E">
        <w:rPr>
          <w:rFonts w:ascii="Arial" w:eastAsia="Arial" w:hAnsi="Arial" w:cs="Arial"/>
          <w:spacing w:val="7"/>
          <w:w w:val="96"/>
          <w:sz w:val="20"/>
        </w:rPr>
        <w:t xml:space="preserve"> </w:t>
      </w:r>
      <w:r w:rsidRPr="003B693E">
        <w:rPr>
          <w:rFonts w:ascii="Arial" w:eastAsia="Arial" w:hAnsi="Arial" w:cs="Arial"/>
          <w:sz w:val="20"/>
        </w:rPr>
        <w:t>voor</w:t>
      </w:r>
      <w:r w:rsidRPr="003B693E">
        <w:rPr>
          <w:rFonts w:ascii="Arial" w:eastAsia="Arial" w:hAnsi="Arial" w:cs="Arial"/>
          <w:spacing w:val="5"/>
          <w:sz w:val="20"/>
        </w:rPr>
        <w:t xml:space="preserve"> </w:t>
      </w:r>
      <w:r w:rsidRPr="003B693E">
        <w:rPr>
          <w:rFonts w:ascii="Arial" w:eastAsia="Arial" w:hAnsi="Arial" w:cs="Arial"/>
          <w:sz w:val="20"/>
        </w:rPr>
        <w:t>het</w:t>
      </w:r>
      <w:r w:rsidRPr="003B693E">
        <w:rPr>
          <w:rFonts w:ascii="Arial" w:eastAsia="Arial" w:hAnsi="Arial" w:cs="Arial"/>
          <w:spacing w:val="2"/>
          <w:sz w:val="20"/>
        </w:rPr>
        <w:t xml:space="preserve"> </w:t>
      </w:r>
      <w:r w:rsidRPr="003B693E">
        <w:rPr>
          <w:rFonts w:ascii="Arial" w:eastAsia="Arial" w:hAnsi="Arial" w:cs="Arial"/>
          <w:sz w:val="20"/>
        </w:rPr>
        <w:t>hele</w:t>
      </w:r>
      <w:r w:rsidRPr="003B693E">
        <w:rPr>
          <w:rFonts w:ascii="Arial" w:eastAsia="Arial" w:hAnsi="Arial" w:cs="Arial"/>
          <w:spacing w:val="-15"/>
          <w:sz w:val="20"/>
        </w:rPr>
        <w:t xml:space="preserve"> </w:t>
      </w:r>
      <w:r w:rsidRPr="003B693E">
        <w:rPr>
          <w:rFonts w:ascii="Arial" w:eastAsia="Arial" w:hAnsi="Arial" w:cs="Arial"/>
          <w:sz w:val="20"/>
        </w:rPr>
        <w:t>bedrijf bij</w:t>
      </w:r>
      <w:r w:rsidRPr="003B693E">
        <w:rPr>
          <w:rFonts w:ascii="Arial" w:eastAsia="Arial" w:hAnsi="Arial" w:cs="Arial"/>
          <w:spacing w:val="5"/>
          <w:sz w:val="20"/>
        </w:rPr>
        <w:t xml:space="preserve"> </w:t>
      </w:r>
      <w:r w:rsidRPr="003B693E">
        <w:rPr>
          <w:rFonts w:ascii="Arial" w:eastAsia="Arial" w:hAnsi="Arial" w:cs="Arial"/>
          <w:sz w:val="20"/>
        </w:rPr>
        <w:t>een</w:t>
      </w:r>
      <w:r w:rsidRPr="003B693E">
        <w:rPr>
          <w:rFonts w:ascii="Arial" w:eastAsia="Arial" w:hAnsi="Arial" w:cs="Arial"/>
          <w:spacing w:val="-16"/>
          <w:sz w:val="20"/>
        </w:rPr>
        <w:t xml:space="preserve"> </w:t>
      </w:r>
      <w:r w:rsidRPr="003B693E">
        <w:rPr>
          <w:rFonts w:ascii="Arial" w:eastAsia="Arial" w:hAnsi="Arial" w:cs="Arial"/>
          <w:sz w:val="20"/>
        </w:rPr>
        <w:t>daling</w:t>
      </w:r>
      <w:r w:rsidRPr="003B693E">
        <w:rPr>
          <w:rFonts w:ascii="Arial" w:eastAsia="Arial" w:hAnsi="Arial" w:cs="Arial"/>
          <w:spacing w:val="-9"/>
          <w:sz w:val="20"/>
        </w:rPr>
        <w:t xml:space="preserve"> </w:t>
      </w:r>
      <w:r w:rsidRPr="003B693E">
        <w:rPr>
          <w:rFonts w:ascii="Arial" w:eastAsia="Arial" w:hAnsi="Arial" w:cs="Arial"/>
          <w:sz w:val="20"/>
        </w:rPr>
        <w:t>van</w:t>
      </w:r>
      <w:r w:rsidRPr="003B693E">
        <w:rPr>
          <w:rFonts w:ascii="Arial" w:eastAsia="Arial" w:hAnsi="Arial" w:cs="Arial"/>
          <w:spacing w:val="-7"/>
          <w:sz w:val="20"/>
        </w:rPr>
        <w:t xml:space="preserve"> </w:t>
      </w:r>
      <w:r w:rsidRPr="003B693E">
        <w:rPr>
          <w:rFonts w:ascii="Arial" w:eastAsia="Arial" w:hAnsi="Arial" w:cs="Arial"/>
          <w:sz w:val="20"/>
        </w:rPr>
        <w:t xml:space="preserve">de </w:t>
      </w:r>
      <w:r w:rsidRPr="003B693E">
        <w:rPr>
          <w:rFonts w:ascii="Arial" w:eastAsia="Arial" w:hAnsi="Arial" w:cs="Arial"/>
          <w:w w:val="95"/>
          <w:sz w:val="20"/>
        </w:rPr>
        <w:t>voerprijs</w:t>
      </w:r>
      <w:r w:rsidRPr="003B693E">
        <w:rPr>
          <w:rFonts w:ascii="Arial" w:eastAsia="Arial" w:hAnsi="Arial" w:cs="Arial"/>
          <w:spacing w:val="8"/>
          <w:w w:val="95"/>
          <w:sz w:val="20"/>
        </w:rPr>
        <w:t xml:space="preserve"> </w:t>
      </w:r>
      <w:r w:rsidRPr="003B693E">
        <w:rPr>
          <w:rFonts w:ascii="Arial" w:eastAsia="Arial" w:hAnsi="Arial" w:cs="Arial"/>
          <w:sz w:val="20"/>
        </w:rPr>
        <w:t>van</w:t>
      </w:r>
      <w:r w:rsidRPr="003B693E">
        <w:rPr>
          <w:rFonts w:ascii="Arial" w:eastAsia="Arial" w:hAnsi="Arial" w:cs="Arial"/>
          <w:spacing w:val="-7"/>
          <w:sz w:val="20"/>
        </w:rPr>
        <w:t xml:space="preserve"> </w:t>
      </w:r>
      <w:r w:rsidRPr="003B693E">
        <w:rPr>
          <w:rFonts w:ascii="Arial" w:eastAsia="Arial" w:hAnsi="Arial" w:cs="Arial"/>
          <w:w w:val="134"/>
          <w:sz w:val="20"/>
        </w:rPr>
        <w:t>€</w:t>
      </w:r>
      <w:r w:rsidRPr="003B693E">
        <w:rPr>
          <w:rFonts w:ascii="Arial" w:eastAsia="Arial" w:hAnsi="Arial" w:cs="Arial"/>
          <w:spacing w:val="-12"/>
          <w:w w:val="134"/>
          <w:sz w:val="20"/>
        </w:rPr>
        <w:t xml:space="preserve"> </w:t>
      </w:r>
      <w:r w:rsidRPr="003B693E">
        <w:rPr>
          <w:rFonts w:ascii="Arial" w:eastAsia="Arial" w:hAnsi="Arial" w:cs="Arial"/>
          <w:sz w:val="20"/>
        </w:rPr>
        <w:t>0,023</w:t>
      </w:r>
      <w:r w:rsidRPr="003B693E">
        <w:rPr>
          <w:rFonts w:ascii="Arial" w:eastAsia="Arial" w:hAnsi="Arial" w:cs="Arial"/>
          <w:spacing w:val="5"/>
          <w:sz w:val="20"/>
        </w:rPr>
        <w:t xml:space="preserve"> </w:t>
      </w:r>
      <w:r w:rsidRPr="003B693E">
        <w:rPr>
          <w:rFonts w:ascii="Arial" w:eastAsia="Arial" w:hAnsi="Arial" w:cs="Arial"/>
          <w:sz w:val="20"/>
        </w:rPr>
        <w:t>per</w:t>
      </w:r>
      <w:r w:rsidRPr="003B693E">
        <w:rPr>
          <w:rFonts w:ascii="Arial" w:eastAsia="Arial" w:hAnsi="Arial" w:cs="Arial"/>
          <w:spacing w:val="-5"/>
          <w:sz w:val="20"/>
        </w:rPr>
        <w:t xml:space="preserve"> </w:t>
      </w:r>
      <w:r w:rsidRPr="003B693E">
        <w:rPr>
          <w:rFonts w:ascii="Arial" w:eastAsia="Arial" w:hAnsi="Arial" w:cs="Arial"/>
          <w:sz w:val="20"/>
        </w:rPr>
        <w:t>kg</w:t>
      </w:r>
      <w:r w:rsidRPr="003B693E">
        <w:rPr>
          <w:rFonts w:ascii="Arial" w:eastAsia="Arial" w:hAnsi="Arial" w:cs="Arial"/>
          <w:spacing w:val="5"/>
          <w:sz w:val="20"/>
        </w:rPr>
        <w:t xml:space="preserve"> </w:t>
      </w:r>
      <w:r w:rsidRPr="003B693E">
        <w:rPr>
          <w:rFonts w:ascii="Arial" w:eastAsia="Arial" w:hAnsi="Arial" w:cs="Arial"/>
          <w:sz w:val="20"/>
        </w:rPr>
        <w:t>zeugenvoer.</w:t>
      </w:r>
    </w:p>
    <w:p w:rsidR="003B693E" w:rsidRPr="003B693E" w:rsidRDefault="003B693E" w:rsidP="003B693E">
      <w:pPr>
        <w:pStyle w:val="Lijstalinea"/>
        <w:numPr>
          <w:ilvl w:val="0"/>
          <w:numId w:val="17"/>
        </w:numPr>
        <w:spacing w:before="49" w:after="0" w:line="297" w:lineRule="auto"/>
        <w:ind w:right="211"/>
        <w:rPr>
          <w:rFonts w:ascii="Arial" w:eastAsia="Arial" w:hAnsi="Arial" w:cs="Arial"/>
          <w:sz w:val="20"/>
        </w:rPr>
      </w:pPr>
      <w:r w:rsidRPr="003B693E">
        <w:rPr>
          <w:rFonts w:ascii="Arial" w:eastAsia="Arial" w:hAnsi="Arial" w:cs="Arial"/>
          <w:sz w:val="20"/>
        </w:rPr>
        <w:t>Voerkosten  biggen</w:t>
      </w:r>
    </w:p>
    <w:p w:rsidR="003B693E" w:rsidRPr="003B693E" w:rsidRDefault="003B693E" w:rsidP="003B693E">
      <w:pPr>
        <w:spacing w:before="49" w:after="0" w:line="297" w:lineRule="auto"/>
        <w:ind w:left="708" w:right="211"/>
        <w:rPr>
          <w:rFonts w:ascii="Arial" w:eastAsia="Arial" w:hAnsi="Arial" w:cs="Arial"/>
          <w:sz w:val="20"/>
        </w:rPr>
      </w:pPr>
      <w:r w:rsidRPr="003B693E">
        <w:rPr>
          <w:rFonts w:ascii="Arial" w:eastAsia="Arial" w:hAnsi="Arial" w:cs="Arial"/>
          <w:sz w:val="20"/>
        </w:rPr>
        <w:t>Reken met de gegevens uit de lesbundel. Hoe hoog zijn de voerkosten van de biggen per gemiddeld aanwezige zeug? Ga uit van 28 verkochte biggen per gemiddeld aanwezige zeug per jaar.</w:t>
      </w:r>
    </w:p>
    <w:p w:rsidR="003B693E" w:rsidRPr="003B693E" w:rsidRDefault="003B693E" w:rsidP="003B693E">
      <w:pPr>
        <w:pStyle w:val="Lijstalinea"/>
        <w:numPr>
          <w:ilvl w:val="0"/>
          <w:numId w:val="17"/>
        </w:numPr>
        <w:spacing w:before="49" w:after="0" w:line="297" w:lineRule="auto"/>
        <w:ind w:right="211"/>
        <w:rPr>
          <w:rFonts w:ascii="Arial" w:eastAsia="Arial" w:hAnsi="Arial" w:cs="Arial"/>
          <w:sz w:val="20"/>
        </w:rPr>
      </w:pPr>
      <w:r w:rsidRPr="003B693E">
        <w:rPr>
          <w:rFonts w:ascii="Arial" w:eastAsia="Arial" w:hAnsi="Arial" w:cs="Arial"/>
          <w:sz w:val="20"/>
        </w:rPr>
        <w:t>Mestkosten</w:t>
      </w:r>
    </w:p>
    <w:p w:rsidR="003B693E" w:rsidRPr="003B693E" w:rsidRDefault="003B693E" w:rsidP="003B693E">
      <w:pPr>
        <w:spacing w:before="49" w:after="0" w:line="297" w:lineRule="auto"/>
        <w:ind w:left="708" w:right="211"/>
        <w:rPr>
          <w:rFonts w:ascii="Arial" w:eastAsia="Arial" w:hAnsi="Arial" w:cs="Arial"/>
          <w:sz w:val="20"/>
        </w:rPr>
      </w:pPr>
      <w:r w:rsidRPr="003B693E">
        <w:rPr>
          <w:rFonts w:ascii="Arial" w:eastAsia="Arial" w:hAnsi="Arial" w:cs="Arial"/>
          <w:sz w:val="20"/>
        </w:rPr>
        <w:t>De kosten van mestafzet kunnen voor sommige bedrijven hoog oplopen. Dit is vooral afhankelijk van de regio waarin men zijn bedrijf heeft.</w:t>
      </w:r>
    </w:p>
    <w:p w:rsidR="003B693E" w:rsidRPr="003B693E" w:rsidRDefault="003B693E" w:rsidP="003B693E">
      <w:pPr>
        <w:pStyle w:val="Lijstalinea"/>
        <w:numPr>
          <w:ilvl w:val="0"/>
          <w:numId w:val="17"/>
        </w:numPr>
        <w:spacing w:before="49" w:after="0" w:line="297" w:lineRule="auto"/>
        <w:ind w:right="211"/>
        <w:rPr>
          <w:rFonts w:ascii="Arial" w:eastAsia="Arial" w:hAnsi="Arial" w:cs="Arial"/>
          <w:sz w:val="20"/>
        </w:rPr>
      </w:pPr>
      <w:r w:rsidRPr="003B693E">
        <w:rPr>
          <w:rFonts w:ascii="Arial" w:eastAsia="Arial" w:hAnsi="Arial" w:cs="Arial"/>
          <w:sz w:val="20"/>
        </w:rPr>
        <w:t>Stel dat het vermeerderingsbedrijf en het vleesvarkensbedrijf geen van beide grond hebben.</w:t>
      </w:r>
    </w:p>
    <w:p w:rsidR="003B693E" w:rsidRPr="003B693E" w:rsidRDefault="003B693E" w:rsidP="003B693E">
      <w:pPr>
        <w:spacing w:before="49" w:after="0" w:line="297" w:lineRule="auto"/>
        <w:ind w:left="708" w:right="211"/>
        <w:rPr>
          <w:rFonts w:ascii="Arial" w:eastAsia="Arial" w:hAnsi="Arial" w:cs="Arial"/>
          <w:sz w:val="20"/>
        </w:rPr>
      </w:pPr>
      <w:r w:rsidRPr="003B693E">
        <w:rPr>
          <w:rFonts w:ascii="Arial" w:eastAsia="Arial" w:hAnsi="Arial" w:cs="Arial"/>
          <w:sz w:val="20"/>
        </w:rPr>
        <w:t>a</w:t>
      </w:r>
      <w:r w:rsidRPr="003B693E">
        <w:rPr>
          <w:rFonts w:ascii="Arial" w:eastAsia="Arial" w:hAnsi="Arial" w:cs="Arial"/>
          <w:sz w:val="20"/>
        </w:rPr>
        <w:tab/>
        <w:t>Zoek in het handboek de normen voor de mestproductie op.</w:t>
      </w:r>
    </w:p>
    <w:p w:rsidR="003B693E" w:rsidRPr="003B693E" w:rsidRDefault="003B693E" w:rsidP="003B693E">
      <w:pPr>
        <w:spacing w:before="49" w:after="0" w:line="297" w:lineRule="auto"/>
        <w:ind w:left="708" w:right="211"/>
        <w:rPr>
          <w:rFonts w:ascii="Arial" w:eastAsia="Arial" w:hAnsi="Arial" w:cs="Arial"/>
          <w:sz w:val="20"/>
        </w:rPr>
      </w:pPr>
      <w:r w:rsidRPr="003B693E">
        <w:rPr>
          <w:rFonts w:ascii="Arial" w:eastAsia="Arial" w:hAnsi="Arial" w:cs="Arial"/>
          <w:sz w:val="20"/>
        </w:rPr>
        <w:t>b</w:t>
      </w:r>
      <w:r w:rsidRPr="003B693E">
        <w:rPr>
          <w:rFonts w:ascii="Arial" w:eastAsia="Arial" w:hAnsi="Arial" w:cs="Arial"/>
          <w:sz w:val="20"/>
        </w:rPr>
        <w:tab/>
        <w:t>Bereken aan de hand van de normen de jaarlijkse mestproductie van het vermeerderingsbedrijf.</w:t>
      </w:r>
    </w:p>
    <w:p w:rsidR="003B693E" w:rsidRPr="003B693E" w:rsidRDefault="003B693E" w:rsidP="003B693E">
      <w:pPr>
        <w:spacing w:before="49" w:after="0" w:line="297" w:lineRule="auto"/>
        <w:ind w:left="708" w:right="211"/>
        <w:rPr>
          <w:rFonts w:ascii="Arial" w:eastAsia="Arial" w:hAnsi="Arial" w:cs="Arial"/>
          <w:sz w:val="20"/>
        </w:rPr>
      </w:pPr>
      <w:r w:rsidRPr="003B693E">
        <w:rPr>
          <w:rFonts w:ascii="Arial" w:eastAsia="Arial" w:hAnsi="Arial" w:cs="Arial"/>
          <w:sz w:val="20"/>
        </w:rPr>
        <w:t>c</w:t>
      </w:r>
      <w:r w:rsidRPr="003B693E">
        <w:rPr>
          <w:rFonts w:ascii="Arial" w:eastAsia="Arial" w:hAnsi="Arial" w:cs="Arial"/>
          <w:sz w:val="20"/>
        </w:rPr>
        <w:tab/>
        <w:t>Zoek in de vakbladen op welke prijzen er bij jouw in de regio betaald worden voor de afzet van mest.</w:t>
      </w:r>
    </w:p>
    <w:p w:rsidR="003B693E" w:rsidRPr="003B693E" w:rsidRDefault="003B693E" w:rsidP="003B693E">
      <w:pPr>
        <w:spacing w:before="49" w:after="0" w:line="297" w:lineRule="auto"/>
        <w:ind w:left="708" w:right="211"/>
        <w:rPr>
          <w:rFonts w:ascii="Arial" w:eastAsia="Arial" w:hAnsi="Arial" w:cs="Arial"/>
          <w:sz w:val="20"/>
        </w:rPr>
      </w:pPr>
      <w:r w:rsidRPr="003B693E">
        <w:rPr>
          <w:rFonts w:ascii="Arial" w:eastAsia="Arial" w:hAnsi="Arial" w:cs="Arial"/>
          <w:sz w:val="20"/>
        </w:rPr>
        <w:t>d</w:t>
      </w:r>
      <w:r w:rsidRPr="003B693E">
        <w:rPr>
          <w:rFonts w:ascii="Arial" w:eastAsia="Arial" w:hAnsi="Arial" w:cs="Arial"/>
          <w:sz w:val="20"/>
        </w:rPr>
        <w:tab/>
        <w:t>Bereken de jaarlijkse mestafzetkosten van het vermeerderingsbedrijf met 1170 zeugen .</w:t>
      </w:r>
    </w:p>
    <w:p w:rsidR="003B693E" w:rsidRPr="003B693E" w:rsidRDefault="003B693E" w:rsidP="003B693E">
      <w:pPr>
        <w:spacing w:before="49" w:after="0" w:line="297" w:lineRule="auto"/>
        <w:ind w:left="708" w:right="211"/>
        <w:rPr>
          <w:rFonts w:ascii="Arial" w:eastAsia="Arial" w:hAnsi="Arial" w:cs="Arial"/>
          <w:sz w:val="20"/>
        </w:rPr>
      </w:pPr>
      <w:r w:rsidRPr="003B693E">
        <w:rPr>
          <w:rFonts w:ascii="Arial" w:eastAsia="Arial" w:hAnsi="Arial" w:cs="Arial"/>
          <w:sz w:val="20"/>
        </w:rPr>
        <w:t>e</w:t>
      </w:r>
      <w:r w:rsidRPr="003B693E">
        <w:rPr>
          <w:rFonts w:ascii="Arial" w:eastAsia="Arial" w:hAnsi="Arial" w:cs="Arial"/>
          <w:sz w:val="20"/>
        </w:rPr>
        <w:tab/>
        <w:t>Hoeveel bedragen de mestafzetkosten per big? Hoeveel procent is dit van de opbrengstprijs van een big?</w:t>
      </w:r>
    </w:p>
    <w:p w:rsidR="003B693E" w:rsidRPr="003B693E" w:rsidRDefault="003B693E" w:rsidP="003B693E">
      <w:pPr>
        <w:spacing w:before="49" w:after="0" w:line="297" w:lineRule="auto"/>
        <w:ind w:left="708" w:right="211"/>
        <w:rPr>
          <w:rFonts w:ascii="Arial" w:eastAsia="Arial" w:hAnsi="Arial" w:cs="Arial"/>
          <w:sz w:val="20"/>
        </w:rPr>
      </w:pPr>
      <w:r w:rsidRPr="003B693E">
        <w:rPr>
          <w:rFonts w:ascii="Arial" w:eastAsia="Arial" w:hAnsi="Arial" w:cs="Arial"/>
          <w:sz w:val="20"/>
        </w:rPr>
        <w:t xml:space="preserve">f </w:t>
      </w:r>
      <w:r w:rsidRPr="003B693E">
        <w:rPr>
          <w:rFonts w:ascii="Arial" w:eastAsia="Arial" w:hAnsi="Arial" w:cs="Arial"/>
          <w:sz w:val="20"/>
        </w:rPr>
        <w:tab/>
        <w:t>Bereken de jaarlijkse mestafzetkosten van een vleesvarkensbedrijf 8500 vleesvarkens.</w:t>
      </w:r>
    </w:p>
    <w:p w:rsidR="003B693E" w:rsidRPr="003B693E" w:rsidRDefault="003B693E" w:rsidP="003B693E">
      <w:pPr>
        <w:spacing w:before="49" w:after="0" w:line="297" w:lineRule="auto"/>
        <w:ind w:left="708" w:right="211"/>
        <w:rPr>
          <w:rFonts w:ascii="Arial" w:eastAsia="Arial" w:hAnsi="Arial" w:cs="Arial"/>
          <w:sz w:val="20"/>
        </w:rPr>
      </w:pPr>
      <w:r w:rsidRPr="003B693E">
        <w:rPr>
          <w:rFonts w:ascii="Arial" w:eastAsia="Arial" w:hAnsi="Arial" w:cs="Arial"/>
          <w:sz w:val="20"/>
        </w:rPr>
        <w:t>g</w:t>
      </w:r>
      <w:r w:rsidRPr="003B693E">
        <w:rPr>
          <w:rFonts w:ascii="Arial" w:eastAsia="Arial" w:hAnsi="Arial" w:cs="Arial"/>
          <w:sz w:val="20"/>
        </w:rPr>
        <w:tab/>
        <w:t>Welke andere kosten worden er door de veehouderijbedrijven gemaakt met betrekking tot de productie van mest?</w:t>
      </w:r>
    </w:p>
    <w:p w:rsidR="003B693E" w:rsidRPr="003B693E" w:rsidRDefault="003B693E" w:rsidP="003B693E">
      <w:pPr>
        <w:spacing w:before="49" w:after="0" w:line="297" w:lineRule="auto"/>
        <w:ind w:left="708" w:right="211"/>
        <w:rPr>
          <w:rFonts w:ascii="Arial" w:eastAsia="Arial" w:hAnsi="Arial" w:cs="Arial"/>
          <w:sz w:val="20"/>
        </w:rPr>
      </w:pPr>
      <w:r w:rsidRPr="003B693E">
        <w:rPr>
          <w:rFonts w:ascii="Arial" w:eastAsia="Arial" w:hAnsi="Arial" w:cs="Arial"/>
          <w:sz w:val="20"/>
        </w:rPr>
        <w:t>h</w:t>
      </w:r>
      <w:r w:rsidRPr="003B693E">
        <w:rPr>
          <w:rFonts w:ascii="Arial" w:eastAsia="Arial" w:hAnsi="Arial" w:cs="Arial"/>
          <w:sz w:val="20"/>
        </w:rPr>
        <w:tab/>
        <w:t>Welke regels gelden er voor het uitrijden van mest?</w:t>
      </w:r>
    </w:p>
    <w:p w:rsidR="00A95589" w:rsidRPr="00A95589" w:rsidRDefault="00A95589" w:rsidP="00A95589">
      <w:pPr>
        <w:rPr>
          <w:lang w:val="en-GB"/>
        </w:rPr>
      </w:pPr>
    </w:p>
    <w:p w:rsidR="003F45F8" w:rsidRPr="003F45F8" w:rsidRDefault="003F45F8" w:rsidP="003F45F8">
      <w:pPr>
        <w:pStyle w:val="Lijstalinea"/>
        <w:rPr>
          <w:rFonts w:ascii="Arial" w:hAnsi="Arial" w:cs="Arial"/>
          <w:sz w:val="20"/>
        </w:rPr>
      </w:pPr>
    </w:p>
    <w:p w:rsidR="0091446F" w:rsidRDefault="0091446F" w:rsidP="00C82F58">
      <w:pPr>
        <w:spacing w:after="0" w:line="240" w:lineRule="auto"/>
        <w:rPr>
          <w:rFonts w:ascii="Arial" w:hAnsi="Arial" w:cs="Arial"/>
        </w:rPr>
      </w:pPr>
      <w:r>
        <w:rPr>
          <w:rFonts w:ascii="Arial" w:hAnsi="Arial" w:cs="Arial"/>
        </w:rPr>
        <w:br w:type="page"/>
      </w:r>
    </w:p>
    <w:p w:rsidR="00605A25" w:rsidRPr="00633711" w:rsidRDefault="0099026C">
      <w:pPr>
        <w:pStyle w:val="Kop1"/>
        <w:rPr>
          <w:rFonts w:ascii="Arial" w:hAnsi="Arial" w:cs="Arial"/>
        </w:rPr>
      </w:pPr>
      <w:bookmarkStart w:id="20" w:name="_Toc95025311"/>
      <w:bookmarkStart w:id="21" w:name="_Toc397255199"/>
      <w:r w:rsidRPr="00633711">
        <w:rPr>
          <w:rFonts w:ascii="Arial" w:hAnsi="Arial" w:cs="Arial"/>
        </w:rPr>
        <w:t>Inkomensbegrippen</w:t>
      </w:r>
      <w:bookmarkEnd w:id="20"/>
      <w:bookmarkEnd w:id="21"/>
    </w:p>
    <w:p w:rsidR="00605A25" w:rsidRPr="00633711" w:rsidRDefault="00605A25">
      <w:pPr>
        <w:pStyle w:val="Legal1"/>
        <w:tabs>
          <w:tab w:val="left" w:pos="0"/>
          <w:tab w:val="left" w:pos="680"/>
          <w:tab w:val="left" w:pos="1418"/>
          <w:tab w:val="left" w:pos="2128"/>
          <w:tab w:val="left" w:pos="2838"/>
          <w:tab w:val="left" w:pos="3547"/>
          <w:tab w:val="left" w:pos="4256"/>
          <w:tab w:val="left" w:pos="4967"/>
          <w:tab w:val="left" w:pos="5676"/>
          <w:tab w:val="left" w:pos="6385"/>
          <w:tab w:val="left" w:pos="7096"/>
          <w:tab w:val="left" w:pos="7805"/>
          <w:tab w:val="left" w:pos="8514"/>
        </w:tabs>
        <w:spacing w:line="310" w:lineRule="exact"/>
        <w:ind w:left="56" w:firstLine="0"/>
        <w:rPr>
          <w:rFonts w:ascii="Arial" w:hAnsi="Arial" w:cs="Arial"/>
          <w:b w:val="0"/>
          <w:smallCaps w:val="0"/>
          <w:sz w:val="18"/>
          <w:lang w:val="nl-NL"/>
        </w:rPr>
      </w:pPr>
    </w:p>
    <w:p w:rsidR="00605A25" w:rsidRPr="00633711" w:rsidRDefault="0099026C">
      <w:pPr>
        <w:pStyle w:val="Legal1"/>
        <w:tabs>
          <w:tab w:val="left" w:pos="0"/>
          <w:tab w:val="left" w:pos="680"/>
          <w:tab w:val="left" w:pos="1418"/>
          <w:tab w:val="left" w:pos="2128"/>
          <w:tab w:val="left" w:pos="2838"/>
          <w:tab w:val="left" w:pos="3547"/>
          <w:tab w:val="left" w:pos="4256"/>
          <w:tab w:val="left" w:pos="4967"/>
          <w:tab w:val="left" w:pos="5676"/>
          <w:tab w:val="left" w:pos="6385"/>
          <w:tab w:val="left" w:pos="7096"/>
          <w:tab w:val="left" w:pos="7805"/>
          <w:tab w:val="left" w:pos="8514"/>
        </w:tabs>
        <w:spacing w:line="310" w:lineRule="exact"/>
        <w:ind w:left="56" w:firstLine="0"/>
        <w:rPr>
          <w:rFonts w:ascii="Arial" w:hAnsi="Arial" w:cs="Arial"/>
          <w:b w:val="0"/>
          <w:smallCaps w:val="0"/>
          <w:sz w:val="18"/>
          <w:lang w:val="nl-NL"/>
        </w:rPr>
      </w:pPr>
      <w:r w:rsidRPr="00633711">
        <w:rPr>
          <w:rFonts w:ascii="Arial" w:hAnsi="Arial" w:cs="Arial"/>
          <w:b w:val="0"/>
          <w:smallCaps w:val="0"/>
          <w:sz w:val="18"/>
        </w:rPr>
        <w:fldChar w:fldCharType="begin"/>
      </w:r>
      <w:r w:rsidRPr="00633711">
        <w:rPr>
          <w:rFonts w:ascii="Arial" w:hAnsi="Arial" w:cs="Arial"/>
          <w:b w:val="0"/>
          <w:smallCaps w:val="0"/>
          <w:sz w:val="18"/>
          <w:lang w:val="nl-NL"/>
        </w:rPr>
        <w:instrText>TC \l1 "</w:instrText>
      </w:r>
      <w:bookmarkStart w:id="22" w:name="_Toc4920158"/>
      <w:r w:rsidRPr="00633711">
        <w:rPr>
          <w:rFonts w:ascii="Arial" w:hAnsi="Arial" w:cs="Arial"/>
          <w:b w:val="0"/>
          <w:smallCaps w:val="0"/>
          <w:sz w:val="18"/>
          <w:lang w:val="nl-NL"/>
        </w:rPr>
        <w:instrText>Inkomensbegrippen</w:instrText>
      </w:r>
      <w:bookmarkEnd w:id="22"/>
      <w:r w:rsidRPr="00633711">
        <w:rPr>
          <w:rFonts w:ascii="Arial" w:hAnsi="Arial" w:cs="Arial"/>
          <w:b w:val="0"/>
          <w:smallCaps w:val="0"/>
          <w:sz w:val="18"/>
        </w:rPr>
        <w:fldChar w:fldCharType="end"/>
      </w:r>
    </w:p>
    <w:p w:rsidR="00605A25" w:rsidRPr="00633711" w:rsidRDefault="0099026C">
      <w:pPr>
        <w:pStyle w:val="Kop2"/>
        <w:rPr>
          <w:rFonts w:cs="Arial"/>
          <w:u w:val="single"/>
          <w:lang w:val="nl-NL"/>
        </w:rPr>
      </w:pPr>
      <w:bookmarkStart w:id="23" w:name="_Toc95025312"/>
      <w:bookmarkStart w:id="24" w:name="_Toc397255200"/>
      <w:r w:rsidRPr="00633711">
        <w:rPr>
          <w:rFonts w:cs="Arial"/>
          <w:lang w:val="nl-NL"/>
        </w:rPr>
        <w:t>Inleiding</w:t>
      </w:r>
      <w:bookmarkEnd w:id="23"/>
      <w:bookmarkEnd w:id="24"/>
      <w:r w:rsidRPr="00633711">
        <w:rPr>
          <w:rFonts w:cs="Arial"/>
          <w:lang w:val="nl-NL"/>
        </w:rPr>
        <w:t xml:space="preserve"> </w:t>
      </w:r>
    </w:p>
    <w:p w:rsidR="00605A25" w:rsidRPr="00633711" w:rsidRDefault="00605A25">
      <w:pPr>
        <w:pStyle w:val="Legal2"/>
        <w:tabs>
          <w:tab w:val="left" w:pos="-1700"/>
          <w:tab w:val="left" w:pos="-980"/>
          <w:tab w:val="left" w:pos="0"/>
          <w:tab w:val="left" w:pos="680"/>
          <w:tab w:val="left" w:pos="1417"/>
          <w:tab w:val="left" w:pos="2125"/>
          <w:tab w:val="left" w:pos="2834"/>
          <w:tab w:val="left" w:pos="3542"/>
          <w:tab w:val="left" w:pos="4252"/>
          <w:tab w:val="left" w:pos="4960"/>
          <w:tab w:val="left" w:pos="5669"/>
          <w:tab w:val="left" w:pos="6377"/>
          <w:tab w:val="left" w:pos="7086"/>
          <w:tab w:val="left" w:pos="7794"/>
          <w:tab w:val="left" w:pos="8503"/>
        </w:tabs>
        <w:spacing w:line="310" w:lineRule="exact"/>
        <w:ind w:left="56" w:firstLine="0"/>
        <w:jc w:val="both"/>
        <w:rPr>
          <w:rFonts w:ascii="Arial" w:hAnsi="Arial" w:cs="Arial"/>
          <w:b w:val="0"/>
          <w:sz w:val="18"/>
          <w:u w:val="single"/>
          <w:lang w:val="nl-NL"/>
        </w:rPr>
      </w:pPr>
    </w:p>
    <w:p w:rsidR="00605A25" w:rsidRPr="00633711" w:rsidRDefault="0099026C">
      <w:pPr>
        <w:pStyle w:val="Legal2"/>
        <w:tabs>
          <w:tab w:val="left" w:pos="-1700"/>
          <w:tab w:val="left" w:pos="-980"/>
          <w:tab w:val="left" w:pos="0"/>
          <w:tab w:val="left" w:pos="680"/>
          <w:tab w:val="left" w:pos="1417"/>
          <w:tab w:val="left" w:pos="2125"/>
          <w:tab w:val="left" w:pos="2834"/>
          <w:tab w:val="left" w:pos="3542"/>
          <w:tab w:val="left" w:pos="4252"/>
          <w:tab w:val="left" w:pos="4960"/>
          <w:tab w:val="left" w:pos="5669"/>
          <w:tab w:val="left" w:pos="6377"/>
          <w:tab w:val="left" w:pos="7086"/>
          <w:tab w:val="left" w:pos="7794"/>
          <w:tab w:val="left" w:pos="8503"/>
        </w:tabs>
        <w:spacing w:line="310" w:lineRule="exact"/>
        <w:ind w:left="56" w:firstLine="0"/>
        <w:jc w:val="both"/>
        <w:rPr>
          <w:rFonts w:ascii="Arial" w:hAnsi="Arial" w:cs="Arial"/>
          <w:b w:val="0"/>
          <w:sz w:val="18"/>
          <w:u w:val="single"/>
          <w:lang w:val="nl-NL"/>
        </w:rPr>
      </w:pPr>
      <w:r w:rsidRPr="00633711">
        <w:rPr>
          <w:rFonts w:ascii="Arial" w:hAnsi="Arial" w:cs="Arial"/>
          <w:b w:val="0"/>
          <w:sz w:val="18"/>
          <w:u w:val="single"/>
        </w:rPr>
        <w:fldChar w:fldCharType="begin"/>
      </w:r>
      <w:r w:rsidRPr="00633711">
        <w:rPr>
          <w:rFonts w:ascii="Arial" w:hAnsi="Arial" w:cs="Arial"/>
          <w:b w:val="0"/>
          <w:sz w:val="18"/>
          <w:u w:val="single"/>
          <w:lang w:val="nl-NL"/>
        </w:rPr>
        <w:instrText>TC \l2 "</w:instrText>
      </w:r>
      <w:bookmarkStart w:id="25" w:name="_Toc4920159"/>
      <w:r w:rsidRPr="00633711">
        <w:rPr>
          <w:rFonts w:ascii="Arial" w:hAnsi="Arial" w:cs="Arial"/>
          <w:b w:val="0"/>
          <w:sz w:val="18"/>
          <w:lang w:val="nl-NL"/>
        </w:rPr>
        <w:instrText>Inleiding</w:instrText>
      </w:r>
      <w:bookmarkEnd w:id="25"/>
      <w:r w:rsidRPr="00633711">
        <w:rPr>
          <w:rFonts w:ascii="Arial" w:hAnsi="Arial" w:cs="Arial"/>
          <w:b w:val="0"/>
          <w:sz w:val="18"/>
          <w:lang w:val="nl-NL"/>
        </w:rPr>
        <w:instrText xml:space="preserve"> </w:instrText>
      </w:r>
      <w:r w:rsidRPr="00633711">
        <w:rPr>
          <w:rFonts w:ascii="Arial" w:hAnsi="Arial" w:cs="Arial"/>
          <w:b w:val="0"/>
          <w:sz w:val="18"/>
          <w:u w:val="single"/>
        </w:rPr>
        <w:fldChar w:fldCharType="end"/>
      </w:r>
    </w:p>
    <w:p w:rsidR="00605A25" w:rsidRPr="003F45F8" w:rsidRDefault="0099026C">
      <w:pPr>
        <w:tabs>
          <w:tab w:val="left" w:pos="-1384"/>
          <w:tab w:val="left" w:pos="-664"/>
          <w:tab w:val="left" w:pos="56"/>
          <w:tab w:val="left" w:pos="434"/>
          <w:tab w:val="left" w:pos="1132"/>
          <w:tab w:val="left" w:pos="1397"/>
          <w:tab w:val="left" w:pos="1662"/>
          <w:tab w:val="left" w:pos="2216"/>
          <w:tab w:val="left" w:pos="2936"/>
          <w:tab w:val="left" w:pos="3780"/>
          <w:tab w:val="left" w:pos="3914"/>
          <w:tab w:val="left" w:pos="4046"/>
          <w:tab w:val="left" w:pos="4178"/>
          <w:tab w:val="left" w:pos="4376"/>
          <w:tab w:val="left" w:pos="5096"/>
          <w:tab w:val="left" w:pos="5816"/>
          <w:tab w:val="left" w:pos="6536"/>
          <w:tab w:val="left" w:pos="7256"/>
          <w:tab w:val="left" w:pos="7976"/>
          <w:tab w:val="left" w:pos="8696"/>
        </w:tabs>
        <w:spacing w:line="310" w:lineRule="exact"/>
        <w:ind w:left="56"/>
        <w:jc w:val="both"/>
        <w:rPr>
          <w:rFonts w:ascii="Arial" w:hAnsi="Arial" w:cs="Arial"/>
          <w:sz w:val="20"/>
        </w:rPr>
      </w:pPr>
      <w:r w:rsidRPr="003F45F8">
        <w:rPr>
          <w:rFonts w:ascii="Arial" w:hAnsi="Arial" w:cs="Arial"/>
          <w:sz w:val="20"/>
        </w:rPr>
        <w:t>In het vorige hoofdstuk zijn de diverse kosten aan de orde ge</w:t>
      </w:r>
      <w:r w:rsidRPr="003F45F8">
        <w:rPr>
          <w:rFonts w:ascii="Arial" w:hAnsi="Arial" w:cs="Arial"/>
          <w:sz w:val="20"/>
        </w:rPr>
        <w:softHyphen/>
        <w:t>steld. Door kri</w:t>
      </w:r>
      <w:r w:rsidRPr="003F45F8">
        <w:rPr>
          <w:rFonts w:ascii="Arial" w:hAnsi="Arial" w:cs="Arial"/>
          <w:sz w:val="20"/>
        </w:rPr>
        <w:softHyphen/>
        <w:t>tisch naar deze kosten te kijken, kan men een analyse maken van de "tech</w:t>
      </w:r>
      <w:r w:rsidRPr="003F45F8">
        <w:rPr>
          <w:rFonts w:ascii="Arial" w:hAnsi="Arial" w:cs="Arial"/>
          <w:sz w:val="20"/>
        </w:rPr>
        <w:softHyphen/>
        <w:t>nische" prestaties op het bedrijf en de financiële gevolgen voor de kosten.</w:t>
      </w:r>
    </w:p>
    <w:p w:rsidR="00605A25" w:rsidRPr="003F45F8" w:rsidRDefault="0099026C">
      <w:pPr>
        <w:tabs>
          <w:tab w:val="left" w:pos="-1384"/>
          <w:tab w:val="left" w:pos="-664"/>
          <w:tab w:val="left" w:pos="56"/>
          <w:tab w:val="left" w:pos="434"/>
          <w:tab w:val="left" w:pos="1132"/>
          <w:tab w:val="left" w:pos="1397"/>
          <w:tab w:val="left" w:pos="1662"/>
          <w:tab w:val="left" w:pos="2216"/>
          <w:tab w:val="left" w:pos="2936"/>
          <w:tab w:val="left" w:pos="3780"/>
          <w:tab w:val="left" w:pos="3914"/>
          <w:tab w:val="left" w:pos="4046"/>
          <w:tab w:val="left" w:pos="4178"/>
          <w:tab w:val="left" w:pos="4376"/>
          <w:tab w:val="left" w:pos="5096"/>
          <w:tab w:val="left" w:pos="5816"/>
          <w:tab w:val="left" w:pos="6536"/>
          <w:tab w:val="left" w:pos="7256"/>
          <w:tab w:val="left" w:pos="7976"/>
          <w:tab w:val="left" w:pos="8696"/>
        </w:tabs>
        <w:spacing w:line="310" w:lineRule="exact"/>
        <w:ind w:left="56"/>
        <w:jc w:val="both"/>
        <w:rPr>
          <w:rFonts w:ascii="Arial" w:hAnsi="Arial" w:cs="Arial"/>
          <w:sz w:val="20"/>
        </w:rPr>
      </w:pPr>
      <w:r w:rsidRPr="003F45F8">
        <w:rPr>
          <w:rFonts w:ascii="Arial" w:hAnsi="Arial" w:cs="Arial"/>
          <w:sz w:val="20"/>
        </w:rPr>
        <w:t>Natuurlijk zijn ook de opbrengsten zeer belangrijk die tegen</w:t>
      </w:r>
      <w:r w:rsidRPr="003F45F8">
        <w:rPr>
          <w:rFonts w:ascii="Arial" w:hAnsi="Arial" w:cs="Arial"/>
          <w:sz w:val="20"/>
        </w:rPr>
        <w:softHyphen/>
        <w:t>over deze kosten staan. Een hoofddoelstelling van een (agra</w:t>
      </w:r>
      <w:r w:rsidRPr="003F45F8">
        <w:rPr>
          <w:rFonts w:ascii="Arial" w:hAnsi="Arial" w:cs="Arial"/>
          <w:sz w:val="20"/>
        </w:rPr>
        <w:softHyphen/>
        <w:t>risch) ondernemer is namelijk het behalen van winst (= op</w:t>
      </w:r>
      <w:r w:rsidRPr="003F45F8">
        <w:rPr>
          <w:rFonts w:ascii="Arial" w:hAnsi="Arial" w:cs="Arial"/>
          <w:sz w:val="20"/>
        </w:rPr>
        <w:softHyphen/>
        <w:t>breng</w:t>
      </w:r>
      <w:r w:rsidRPr="003F45F8">
        <w:rPr>
          <w:rFonts w:ascii="Arial" w:hAnsi="Arial" w:cs="Arial"/>
          <w:sz w:val="20"/>
        </w:rPr>
        <w:softHyphen/>
        <w:t>sten - kosten).</w:t>
      </w:r>
    </w:p>
    <w:p w:rsidR="00605A25" w:rsidRDefault="0099026C">
      <w:pPr>
        <w:tabs>
          <w:tab w:val="left" w:pos="-1384"/>
          <w:tab w:val="left" w:pos="-664"/>
          <w:tab w:val="left" w:pos="56"/>
          <w:tab w:val="left" w:pos="434"/>
          <w:tab w:val="left" w:pos="1132"/>
          <w:tab w:val="left" w:pos="1397"/>
          <w:tab w:val="left" w:pos="1662"/>
          <w:tab w:val="left" w:pos="2216"/>
          <w:tab w:val="left" w:pos="2936"/>
          <w:tab w:val="left" w:pos="3780"/>
          <w:tab w:val="left" w:pos="3914"/>
          <w:tab w:val="left" w:pos="4046"/>
          <w:tab w:val="left" w:pos="4178"/>
          <w:tab w:val="left" w:pos="4376"/>
          <w:tab w:val="left" w:pos="5096"/>
          <w:tab w:val="left" w:pos="5816"/>
          <w:tab w:val="left" w:pos="6536"/>
          <w:tab w:val="left" w:pos="7256"/>
          <w:tab w:val="left" w:pos="7976"/>
          <w:tab w:val="left" w:pos="8696"/>
        </w:tabs>
        <w:spacing w:line="310" w:lineRule="exact"/>
        <w:ind w:left="56"/>
        <w:jc w:val="both"/>
        <w:rPr>
          <w:rFonts w:ascii="Arial" w:hAnsi="Arial" w:cs="Arial"/>
          <w:sz w:val="20"/>
        </w:rPr>
      </w:pPr>
      <w:r w:rsidRPr="003F45F8">
        <w:rPr>
          <w:rFonts w:ascii="Arial" w:hAnsi="Arial" w:cs="Arial"/>
          <w:sz w:val="20"/>
        </w:rPr>
        <w:t>Om inzicht te krijgen in de economische resultaten op een be</w:t>
      </w:r>
      <w:r w:rsidRPr="003F45F8">
        <w:rPr>
          <w:rFonts w:ascii="Arial" w:hAnsi="Arial" w:cs="Arial"/>
          <w:sz w:val="20"/>
        </w:rPr>
        <w:softHyphen/>
        <w:t>drijf worden een aantal inkomensbegrippen gebruikt. Het uit</w:t>
      </w:r>
      <w:r w:rsidRPr="003F45F8">
        <w:rPr>
          <w:rFonts w:ascii="Arial" w:hAnsi="Arial" w:cs="Arial"/>
          <w:sz w:val="20"/>
        </w:rPr>
        <w:softHyphen/>
        <w:t>gangspunt is daarbij altijd de op</w:t>
      </w:r>
      <w:r w:rsidRPr="003F45F8">
        <w:rPr>
          <w:rFonts w:ascii="Arial" w:hAnsi="Arial" w:cs="Arial"/>
          <w:sz w:val="20"/>
        </w:rPr>
        <w:softHyphen/>
        <w:t>brengst. Afhankelijk van het doel waarvoor men een kengetal wil ge</w:t>
      </w:r>
      <w:r w:rsidRPr="003F45F8">
        <w:rPr>
          <w:rFonts w:ascii="Arial" w:hAnsi="Arial" w:cs="Arial"/>
          <w:sz w:val="20"/>
        </w:rPr>
        <w:softHyphen/>
        <w:t>bruiken en de beschikbare gegevens worden er een aantal kosten in mindering gebracht op de opbrengst.</w:t>
      </w:r>
    </w:p>
    <w:p w:rsidR="003F45F8" w:rsidRPr="003F45F8" w:rsidRDefault="003F45F8">
      <w:pPr>
        <w:tabs>
          <w:tab w:val="left" w:pos="-1384"/>
          <w:tab w:val="left" w:pos="-664"/>
          <w:tab w:val="left" w:pos="56"/>
          <w:tab w:val="left" w:pos="434"/>
          <w:tab w:val="left" w:pos="1132"/>
          <w:tab w:val="left" w:pos="1397"/>
          <w:tab w:val="left" w:pos="1662"/>
          <w:tab w:val="left" w:pos="2216"/>
          <w:tab w:val="left" w:pos="2936"/>
          <w:tab w:val="left" w:pos="3780"/>
          <w:tab w:val="left" w:pos="3914"/>
          <w:tab w:val="left" w:pos="4046"/>
          <w:tab w:val="left" w:pos="4178"/>
          <w:tab w:val="left" w:pos="4376"/>
          <w:tab w:val="left" w:pos="5096"/>
          <w:tab w:val="left" w:pos="5816"/>
          <w:tab w:val="left" w:pos="6536"/>
          <w:tab w:val="left" w:pos="7256"/>
          <w:tab w:val="left" w:pos="7976"/>
          <w:tab w:val="left" w:pos="8696"/>
        </w:tabs>
        <w:spacing w:line="310" w:lineRule="exact"/>
        <w:ind w:left="56"/>
        <w:jc w:val="both"/>
        <w:rPr>
          <w:rFonts w:ascii="Arial" w:hAnsi="Arial" w:cs="Arial"/>
          <w:sz w:val="20"/>
        </w:rPr>
      </w:pPr>
    </w:p>
    <w:p w:rsidR="00605A25" w:rsidRPr="00633711" w:rsidRDefault="0099026C">
      <w:pPr>
        <w:pStyle w:val="Kop2"/>
        <w:rPr>
          <w:rFonts w:cs="Arial"/>
          <w:lang w:val="nl-NL"/>
        </w:rPr>
      </w:pPr>
      <w:bookmarkStart w:id="26" w:name="_Toc95025313"/>
      <w:bookmarkStart w:id="27" w:name="_Toc397255201"/>
      <w:r w:rsidRPr="00633711">
        <w:rPr>
          <w:rFonts w:cs="Arial"/>
          <w:lang w:val="nl-NL"/>
        </w:rPr>
        <w:t>Opbrengsten</w:t>
      </w:r>
      <w:bookmarkEnd w:id="26"/>
      <w:bookmarkEnd w:id="27"/>
      <w:r w:rsidRPr="00633711">
        <w:rPr>
          <w:rFonts w:cs="Arial"/>
          <w:lang w:val="nl-NL"/>
        </w:rPr>
        <w:t xml:space="preserve"> </w:t>
      </w:r>
    </w:p>
    <w:p w:rsidR="00605A25" w:rsidRPr="00633711" w:rsidRDefault="0099026C">
      <w:pPr>
        <w:pStyle w:val="Legal3"/>
        <w:tabs>
          <w:tab w:val="left" w:pos="-1417"/>
          <w:tab w:val="left" w:pos="-697"/>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outlineLvl w:val="2"/>
        <w:rPr>
          <w:rFonts w:ascii="Arial" w:hAnsi="Arial" w:cs="Arial"/>
          <w:lang w:val="nl-NL"/>
        </w:rPr>
      </w:pPr>
      <w:r w:rsidRPr="00633711">
        <w:rPr>
          <w:rFonts w:ascii="Arial" w:hAnsi="Arial" w:cs="Arial"/>
          <w:lang w:val="nl-NL"/>
        </w:rPr>
        <w:tab/>
      </w:r>
      <w:r w:rsidRPr="00633711">
        <w:rPr>
          <w:rFonts w:ascii="Arial" w:hAnsi="Arial" w:cs="Arial"/>
        </w:rPr>
        <w:fldChar w:fldCharType="begin"/>
      </w:r>
      <w:r w:rsidRPr="00633711">
        <w:rPr>
          <w:rFonts w:ascii="Arial" w:hAnsi="Arial" w:cs="Arial"/>
          <w:lang w:val="nl-NL"/>
        </w:rPr>
        <w:instrText>TC \l3 "</w:instrText>
      </w:r>
      <w:bookmarkStart w:id="28" w:name="_Toc4920161"/>
      <w:r w:rsidRPr="00633711">
        <w:rPr>
          <w:rFonts w:ascii="Arial" w:hAnsi="Arial" w:cs="Arial"/>
          <w:lang w:val="nl-NL"/>
        </w:rPr>
        <w:instrText>Algemeen</w:instrText>
      </w:r>
      <w:bookmarkEnd w:id="28"/>
      <w:r w:rsidRPr="00633711">
        <w:rPr>
          <w:rFonts w:ascii="Arial" w:hAnsi="Arial" w:cs="Arial"/>
          <w:lang w:val="nl-NL"/>
        </w:rPr>
        <w:instrText xml:space="preserve"> </w:instrText>
      </w:r>
      <w:r w:rsidRPr="00633711">
        <w:rPr>
          <w:rFonts w:ascii="Arial" w:hAnsi="Arial" w:cs="Arial"/>
        </w:rPr>
        <w:fldChar w:fldCharType="end"/>
      </w:r>
    </w:p>
    <w:p w:rsidR="00605A25" w:rsidRPr="003F45F8"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De opbrengsten in de varkenshouderij worden bepaald door de productie per jaar, de prijs van de producten en de verdere nevenop</w:t>
      </w:r>
      <w:r w:rsidRPr="003F45F8">
        <w:rPr>
          <w:rFonts w:ascii="Arial" w:hAnsi="Arial" w:cs="Arial"/>
          <w:sz w:val="20"/>
        </w:rPr>
        <w:softHyphen/>
        <w:t>brengsten van varkens. Het aantal biggen of kg vlees is een puur technisch kengetal. In boekhoudingen worden de opbrengsten samengevat in de post omzet en aanwas. Hieron</w:t>
      </w:r>
      <w:r w:rsidRPr="003F45F8">
        <w:rPr>
          <w:rFonts w:ascii="Arial" w:hAnsi="Arial" w:cs="Arial"/>
          <w:sz w:val="20"/>
        </w:rPr>
        <w:softHyphen/>
        <w:t xml:space="preserve">der worden alle opbrengsten en waardevermeerdering van de levende have verstaan. </w:t>
      </w:r>
    </w:p>
    <w:p w:rsidR="003A580A" w:rsidRDefault="003A580A">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p w:rsidR="00605A25" w:rsidRPr="003F45F8"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Biggenproductie.</w:t>
      </w:r>
    </w:p>
    <w:p w:rsidR="00605A25" w:rsidRPr="003F45F8"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De biggenproductie van een vermeerderingsbedrijf hangt samen met de kwaliteit van de zeugenstapel en de uitval en het groeitraject van de biggen.</w:t>
      </w:r>
    </w:p>
    <w:p w:rsidR="00605A25" w:rsidRPr="003F45F8"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 xml:space="preserve"> </w:t>
      </w:r>
    </w:p>
    <w:p w:rsidR="00605A25" w:rsidRPr="003F45F8"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Vleesproductie.</w:t>
      </w:r>
    </w:p>
    <w:p w:rsidR="00605A25"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 xml:space="preserve">Het aflevergewicht van de dieren hangt nauw samen met de lengte van de productieperiode (dagen); er zijn echter ook verschillen tussen de verschillende typen vleesvarken. </w:t>
      </w:r>
    </w:p>
    <w:p w:rsidR="003A580A" w:rsidRDefault="003A580A">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p w:rsidR="003A580A" w:rsidRPr="003A580A" w:rsidRDefault="003A580A" w:rsidP="003A580A">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A580A">
        <w:rPr>
          <w:rFonts w:ascii="Arial" w:hAnsi="Arial" w:cs="Arial"/>
          <w:sz w:val="20"/>
        </w:rPr>
        <w:t>Nevenopbrengsten</w:t>
      </w:r>
    </w:p>
    <w:p w:rsidR="003A580A" w:rsidRPr="003A580A" w:rsidRDefault="003A580A" w:rsidP="003A580A">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A580A">
        <w:rPr>
          <w:rFonts w:ascii="Arial" w:hAnsi="Arial" w:cs="Arial"/>
          <w:sz w:val="20"/>
        </w:rPr>
        <w:t>Naast opbrengsten door verkoop van biggen zijn er nog opbrengsten door de</w:t>
      </w:r>
      <w:r>
        <w:rPr>
          <w:rFonts w:ascii="Arial" w:hAnsi="Arial" w:cs="Arial"/>
          <w:sz w:val="20"/>
        </w:rPr>
        <w:t xml:space="preserve"> verkoop van zeugen. </w:t>
      </w:r>
      <w:r w:rsidRPr="003A580A">
        <w:rPr>
          <w:rFonts w:ascii="Arial" w:hAnsi="Arial" w:cs="Arial"/>
          <w:sz w:val="20"/>
        </w:rPr>
        <w:t>De nevenopbrengst door de verkoop van zeugen is van een groot aantal factoren afhankelijk. Denk aan:</w:t>
      </w:r>
    </w:p>
    <w:p w:rsidR="003A580A" w:rsidRPr="003A580A" w:rsidRDefault="003A580A" w:rsidP="003A580A">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A580A">
        <w:rPr>
          <w:rFonts w:ascii="Arial" w:hAnsi="Arial" w:cs="Arial"/>
          <w:sz w:val="20"/>
        </w:rPr>
        <w:t>–     de opbrengstprijzen, bepaald door gewicht en prijs per kg;</w:t>
      </w:r>
    </w:p>
    <w:p w:rsidR="003A580A" w:rsidRPr="003A580A" w:rsidRDefault="003A580A" w:rsidP="003A580A">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A580A">
        <w:rPr>
          <w:rFonts w:ascii="Arial" w:hAnsi="Arial" w:cs="Arial"/>
          <w:sz w:val="20"/>
        </w:rPr>
        <w:t>–     het percentage van de productieve zeugen dat vervangen wordt;</w:t>
      </w:r>
    </w:p>
    <w:p w:rsidR="003A580A" w:rsidRDefault="003A580A" w:rsidP="003A580A">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A580A">
        <w:rPr>
          <w:rFonts w:ascii="Arial" w:hAnsi="Arial" w:cs="Arial"/>
          <w:sz w:val="20"/>
        </w:rPr>
        <w:t>–</w:t>
      </w:r>
      <w:r w:rsidRPr="003A580A">
        <w:rPr>
          <w:rFonts w:ascii="Arial" w:hAnsi="Arial" w:cs="Arial"/>
          <w:sz w:val="20"/>
        </w:rPr>
        <w:tab/>
        <w:t xml:space="preserve">het percentage van de opfokzeugen dat vanaf de leeftijd van zeven maanden tot de eerste </w:t>
      </w:r>
      <w:r>
        <w:rPr>
          <w:rFonts w:ascii="Arial" w:hAnsi="Arial" w:cs="Arial"/>
          <w:sz w:val="20"/>
        </w:rPr>
        <w:t xml:space="preserve"> </w:t>
      </w:r>
    </w:p>
    <w:p w:rsidR="003A580A" w:rsidRDefault="003A580A" w:rsidP="003A580A">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Pr>
          <w:rFonts w:ascii="Arial" w:hAnsi="Arial" w:cs="Arial"/>
          <w:sz w:val="20"/>
        </w:rPr>
        <w:t xml:space="preserve">      </w:t>
      </w:r>
      <w:r w:rsidRPr="003A580A">
        <w:rPr>
          <w:rFonts w:ascii="Arial" w:hAnsi="Arial" w:cs="Arial"/>
          <w:sz w:val="20"/>
        </w:rPr>
        <w:t>dekking uitgeselecteerd wordt. Dit levert een slachtopbrengst op.</w:t>
      </w:r>
    </w:p>
    <w:p w:rsidR="003A580A" w:rsidRDefault="003A580A" w:rsidP="003A580A">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p w:rsidR="003A580A" w:rsidRPr="003A580A" w:rsidRDefault="003A580A" w:rsidP="003A580A">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A580A">
        <w:rPr>
          <w:rFonts w:ascii="Arial" w:hAnsi="Arial" w:cs="Arial"/>
          <w:sz w:val="20"/>
        </w:rPr>
        <w:t>Voorbeeld</w:t>
      </w:r>
    </w:p>
    <w:p w:rsidR="003A580A" w:rsidRPr="003A580A" w:rsidRDefault="003A580A" w:rsidP="003A580A">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A580A">
        <w:rPr>
          <w:rFonts w:ascii="Arial" w:hAnsi="Arial" w:cs="Arial"/>
          <w:sz w:val="20"/>
        </w:rPr>
        <w:t>Ga uit van een bedrijf van 100 gemiddeld aanwezige productieve zeugen. Dit zijn de zeugen vanaf de eerste dekking. Per jaar wordt 43% van de zeugen vervangen. Bij de opfokzeugen van zeven maanden tot de eerste dekking wordt 5% geselecteerd. Hoe groot is het aantal aan te kopen opfokzeugen?</w:t>
      </w:r>
    </w:p>
    <w:p w:rsidR="003A580A" w:rsidRPr="003A580A" w:rsidRDefault="003A580A" w:rsidP="003A580A">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A580A">
        <w:rPr>
          <w:rFonts w:ascii="Arial" w:hAnsi="Arial" w:cs="Arial"/>
          <w:sz w:val="20"/>
        </w:rPr>
        <w:t>Er zijn per jaar 43 opfokzeugjes nodig die als productieve  zeug de zeugenstapel binnenkomen. Voordat ze zover zijn, is er 5% uitgeselecteerd. De 43 zeugjes vormen dus 95%. Het aantal aan te kopen zeugjes van zeven maanden moet dus 45 zijn.</w:t>
      </w:r>
    </w:p>
    <w:p w:rsidR="003A580A" w:rsidRDefault="003A580A" w:rsidP="003A580A">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rPr>
      </w:pPr>
      <w:r w:rsidRPr="003A580A">
        <w:rPr>
          <w:rFonts w:ascii="Arial" w:hAnsi="Arial" w:cs="Arial"/>
          <w:sz w:val="20"/>
        </w:rPr>
        <w:t xml:space="preserve"> </w:t>
      </w:r>
      <w:r>
        <w:rPr>
          <w:rFonts w:ascii="Arial" w:hAnsi="Arial" w:cs="Arial"/>
        </w:rPr>
        <w:br w:type="page"/>
      </w:r>
    </w:p>
    <w:p w:rsidR="00605A25" w:rsidRPr="00633711" w:rsidRDefault="00605A25">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rPr>
      </w:pPr>
    </w:p>
    <w:p w:rsidR="00605A25" w:rsidRPr="00633711" w:rsidRDefault="0099026C">
      <w:pPr>
        <w:pStyle w:val="Kop2"/>
        <w:rPr>
          <w:rFonts w:cs="Arial"/>
          <w:lang w:val="nl-NL"/>
        </w:rPr>
      </w:pPr>
      <w:bookmarkStart w:id="29" w:name="_Toc95025314"/>
      <w:bookmarkStart w:id="30" w:name="_Toc397255202"/>
      <w:r w:rsidRPr="00633711">
        <w:rPr>
          <w:rFonts w:cs="Arial"/>
          <w:lang w:val="nl-NL"/>
        </w:rPr>
        <w:t>Inkomensbegrippen en hun betekenis</w:t>
      </w:r>
      <w:bookmarkEnd w:id="29"/>
      <w:bookmarkEnd w:id="30"/>
    </w:p>
    <w:p w:rsidR="00605A25" w:rsidRPr="00633711" w:rsidRDefault="00605A25">
      <w:pPr>
        <w:pStyle w:val="Legal2"/>
        <w:tabs>
          <w:tab w:val="left" w:pos="-1417"/>
          <w:tab w:val="left" w:pos="-697"/>
          <w:tab w:val="left" w:pos="283"/>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rPr>
          <w:rFonts w:ascii="Arial" w:hAnsi="Arial" w:cs="Arial"/>
          <w:b w:val="0"/>
          <w:sz w:val="18"/>
          <w:lang w:val="nl-NL"/>
        </w:rPr>
      </w:pPr>
    </w:p>
    <w:p w:rsidR="00605A25" w:rsidRPr="00633711" w:rsidRDefault="0099026C">
      <w:pPr>
        <w:pStyle w:val="Kop3"/>
        <w:rPr>
          <w:rFonts w:ascii="Arial" w:hAnsi="Arial" w:cs="Arial"/>
        </w:rPr>
      </w:pPr>
      <w:bookmarkStart w:id="31" w:name="_Toc95025315"/>
      <w:bookmarkStart w:id="32" w:name="_Toc397255203"/>
      <w:r w:rsidRPr="00633711">
        <w:rPr>
          <w:rFonts w:ascii="Arial" w:hAnsi="Arial" w:cs="Arial"/>
        </w:rPr>
        <w:t>Voederwinst</w:t>
      </w:r>
      <w:bookmarkEnd w:id="31"/>
      <w:bookmarkEnd w:id="32"/>
    </w:p>
    <w:p w:rsidR="00605A25" w:rsidRPr="00633711" w:rsidRDefault="00605A25">
      <w:pPr>
        <w:pStyle w:val="Legal3"/>
        <w:tabs>
          <w:tab w:val="left" w:pos="-1417"/>
          <w:tab w:val="left" w:pos="-697"/>
          <w:tab w:val="left" w:pos="283"/>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rPr>
          <w:rFonts w:ascii="Arial" w:hAnsi="Arial" w:cs="Arial"/>
          <w:b w:val="0"/>
          <w:sz w:val="18"/>
          <w:lang w:val="nl-NL"/>
        </w:rPr>
      </w:pPr>
    </w:p>
    <w:p w:rsidR="00605A25" w:rsidRPr="003F45F8" w:rsidRDefault="0099026C">
      <w:pPr>
        <w:pStyle w:val="Legal3"/>
        <w:tabs>
          <w:tab w:val="left" w:pos="-1417"/>
          <w:tab w:val="left" w:pos="-697"/>
          <w:tab w:val="left" w:pos="283"/>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rPr>
          <w:rFonts w:ascii="Arial" w:hAnsi="Arial" w:cs="Arial"/>
          <w:b w:val="0"/>
          <w:sz w:val="20"/>
          <w:lang w:val="nl-NL"/>
        </w:rPr>
      </w:pPr>
      <w:r w:rsidRPr="003F45F8">
        <w:rPr>
          <w:rFonts w:ascii="Arial" w:hAnsi="Arial" w:cs="Arial"/>
          <w:b w:val="0"/>
          <w:sz w:val="20"/>
        </w:rPr>
        <w:fldChar w:fldCharType="begin"/>
      </w:r>
      <w:r w:rsidRPr="003F45F8">
        <w:rPr>
          <w:rFonts w:ascii="Arial" w:hAnsi="Arial" w:cs="Arial"/>
          <w:b w:val="0"/>
          <w:sz w:val="20"/>
          <w:lang w:val="nl-NL"/>
        </w:rPr>
        <w:instrText>TC \l3 "</w:instrText>
      </w:r>
      <w:bookmarkStart w:id="33" w:name="_Toc4920163"/>
      <w:r w:rsidRPr="003F45F8">
        <w:rPr>
          <w:rFonts w:ascii="Arial" w:hAnsi="Arial" w:cs="Arial"/>
          <w:b w:val="0"/>
          <w:sz w:val="20"/>
          <w:lang w:val="nl-NL"/>
        </w:rPr>
        <w:instrText>Voederwinst</w:instrText>
      </w:r>
      <w:bookmarkEnd w:id="33"/>
      <w:r w:rsidRPr="003F45F8">
        <w:rPr>
          <w:rFonts w:ascii="Arial" w:hAnsi="Arial" w:cs="Arial"/>
          <w:b w:val="0"/>
          <w:sz w:val="20"/>
        </w:rPr>
        <w:fldChar w:fldCharType="end"/>
      </w:r>
    </w:p>
    <w:p w:rsidR="00605A25" w:rsidRPr="003F45F8"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Voederwinst = opbrengsten - dierkosten - voerkosten.</w:t>
      </w:r>
    </w:p>
    <w:p w:rsidR="00605A25" w:rsidRPr="003F45F8"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Dit kengetal geeft al belangrijke informatie over het bedrijf.</w:t>
      </w:r>
    </w:p>
    <w:p w:rsidR="00605A25" w:rsidRPr="003F45F8" w:rsidRDefault="0099026C">
      <w:pPr>
        <w:tabs>
          <w:tab w:val="left" w:pos="-1440"/>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Er zitten immers in verwerkt:</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sz w:val="20"/>
        </w:rPr>
      </w:pPr>
      <w:r w:rsidRPr="003F45F8">
        <w:rPr>
          <w:rFonts w:ascii="Arial" w:hAnsi="Arial" w:cs="Arial"/>
          <w:sz w:val="20"/>
        </w:rPr>
        <w:t xml:space="preserve">   -</w:t>
      </w:r>
      <w:r w:rsidRPr="003F45F8">
        <w:rPr>
          <w:rFonts w:ascii="Arial" w:hAnsi="Arial" w:cs="Arial"/>
          <w:sz w:val="20"/>
        </w:rPr>
        <w:tab/>
        <w:t>de hoeveelheid product.</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sz w:val="20"/>
        </w:rPr>
      </w:pPr>
      <w:r w:rsidRPr="003F45F8">
        <w:rPr>
          <w:rFonts w:ascii="Arial" w:hAnsi="Arial" w:cs="Arial"/>
          <w:sz w:val="20"/>
        </w:rPr>
        <w:t xml:space="preserve">   -</w:t>
      </w:r>
      <w:r w:rsidRPr="003F45F8">
        <w:rPr>
          <w:rFonts w:ascii="Arial" w:hAnsi="Arial" w:cs="Arial"/>
          <w:sz w:val="20"/>
        </w:rPr>
        <w:tab/>
        <w:t>de prijzen van deze producten.</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sz w:val="20"/>
        </w:rPr>
      </w:pPr>
      <w:r w:rsidRPr="003F45F8">
        <w:rPr>
          <w:rFonts w:ascii="Arial" w:hAnsi="Arial" w:cs="Arial"/>
          <w:sz w:val="20"/>
        </w:rPr>
        <w:t xml:space="preserve">   -</w:t>
      </w:r>
      <w:r w:rsidRPr="003F45F8">
        <w:rPr>
          <w:rFonts w:ascii="Arial" w:hAnsi="Arial" w:cs="Arial"/>
          <w:sz w:val="20"/>
        </w:rPr>
        <w:tab/>
        <w:t>de hoeveelheid en de prijzen van twee belangrijke kostenposten, name</w:t>
      </w:r>
      <w:r w:rsidRPr="003F45F8">
        <w:rPr>
          <w:rFonts w:ascii="Arial" w:hAnsi="Arial" w:cs="Arial"/>
          <w:sz w:val="20"/>
        </w:rPr>
        <w:softHyphen/>
        <w:t>lijk dierkosten en voerkosten.</w:t>
      </w:r>
    </w:p>
    <w:p w:rsidR="00605A25" w:rsidRPr="003F45F8" w:rsidRDefault="00605A25">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Goede prijzen en goede technische resultaten komen tot uitleg in voeder</w:t>
      </w:r>
      <w:r w:rsidRPr="003F45F8">
        <w:rPr>
          <w:rFonts w:ascii="Arial" w:hAnsi="Arial" w:cs="Arial"/>
          <w:sz w:val="20"/>
        </w:rPr>
        <w:softHyphen/>
        <w:t>winst. De voeder</w:t>
      </w:r>
      <w:r w:rsidRPr="003F45F8">
        <w:rPr>
          <w:rFonts w:ascii="Arial" w:hAnsi="Arial" w:cs="Arial"/>
          <w:sz w:val="20"/>
        </w:rPr>
        <w:softHyphen/>
        <w:t>winst wordt ook veel gebruikt als kengetal omdat voeder</w:t>
      </w:r>
      <w:r w:rsidRPr="003F45F8">
        <w:rPr>
          <w:rFonts w:ascii="Arial" w:hAnsi="Arial" w:cs="Arial"/>
          <w:sz w:val="20"/>
        </w:rPr>
        <w:softHyphen/>
        <w:t>winst gemakkelijk te berekenen is.</w:t>
      </w:r>
    </w:p>
    <w:p w:rsidR="00605A25" w:rsidRPr="00633711" w:rsidRDefault="00605A25">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rPr>
      </w:pPr>
    </w:p>
    <w:p w:rsidR="00605A25" w:rsidRPr="00633711" w:rsidRDefault="0099026C">
      <w:pPr>
        <w:pStyle w:val="Kop3"/>
        <w:rPr>
          <w:rFonts w:ascii="Arial" w:hAnsi="Arial" w:cs="Arial"/>
        </w:rPr>
      </w:pPr>
      <w:bookmarkStart w:id="34" w:name="_Toc95025316"/>
      <w:bookmarkStart w:id="35" w:name="_Toc397255204"/>
      <w:r w:rsidRPr="00633711">
        <w:rPr>
          <w:rFonts w:ascii="Arial" w:hAnsi="Arial" w:cs="Arial"/>
        </w:rPr>
        <w:t>Saldo</w:t>
      </w:r>
      <w:bookmarkEnd w:id="34"/>
      <w:bookmarkEnd w:id="35"/>
    </w:p>
    <w:p w:rsidR="00605A25" w:rsidRPr="00633711" w:rsidRDefault="00605A25">
      <w:pPr>
        <w:pStyle w:val="Legal3"/>
        <w:tabs>
          <w:tab w:val="left" w:pos="-1417"/>
          <w:tab w:val="left" w:pos="-697"/>
          <w:tab w:val="left" w:pos="283"/>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rPr>
          <w:rFonts w:ascii="Arial" w:hAnsi="Arial" w:cs="Arial"/>
          <w:b w:val="0"/>
          <w:sz w:val="18"/>
          <w:lang w:val="nl-NL"/>
        </w:rPr>
      </w:pP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Onder het begrip saldo worden verschillende dingen verstaan, de bedrijfs</w:t>
      </w:r>
      <w:r w:rsidRPr="003F45F8">
        <w:rPr>
          <w:rFonts w:ascii="Arial" w:hAnsi="Arial" w:cs="Arial"/>
          <w:sz w:val="20"/>
        </w:rPr>
        <w:softHyphen/>
        <w:t>eco</w:t>
      </w:r>
      <w:r w:rsidRPr="003F45F8">
        <w:rPr>
          <w:rFonts w:ascii="Arial" w:hAnsi="Arial" w:cs="Arial"/>
          <w:sz w:val="20"/>
        </w:rPr>
        <w:softHyphen/>
        <w:t>nomische meest juiste definitie van saldo is:</w:t>
      </w:r>
    </w:p>
    <w:p w:rsidR="00605A25" w:rsidRPr="00633711" w:rsidRDefault="00605A25">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rPr>
      </w:pPr>
    </w:p>
    <w:p w:rsidR="00605A25" w:rsidRPr="00633711"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b/>
        </w:rPr>
      </w:pPr>
      <w:r w:rsidRPr="00633711">
        <w:rPr>
          <w:rFonts w:ascii="Arial" w:hAnsi="Arial" w:cs="Arial"/>
          <w:b/>
        </w:rPr>
        <w:t>SALDO = OPBRENGST - TOEGEREKENDE KOSTEN</w:t>
      </w:r>
    </w:p>
    <w:p w:rsidR="00605A25" w:rsidRPr="00633711" w:rsidRDefault="00605A25">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rPr>
      </w:pP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Het saldo wordt als kengetal veel gebruikt voor externe bedrijfs</w:t>
      </w:r>
      <w:r w:rsidRPr="003F45F8">
        <w:rPr>
          <w:rFonts w:ascii="Arial" w:hAnsi="Arial" w:cs="Arial"/>
          <w:sz w:val="20"/>
        </w:rPr>
        <w:softHyphen/>
        <w:t>vergelij</w:t>
      </w:r>
      <w:r w:rsidRPr="003F45F8">
        <w:rPr>
          <w:rFonts w:ascii="Arial" w:hAnsi="Arial" w:cs="Arial"/>
          <w:sz w:val="20"/>
        </w:rPr>
        <w:softHyphen/>
        <w:t>king omdat men dan geen informatie hoeft te hebben over de aard en ouderdom van de gebouwen en de inven</w:t>
      </w:r>
      <w:r w:rsidRPr="003F45F8">
        <w:rPr>
          <w:rFonts w:ascii="Arial" w:hAnsi="Arial" w:cs="Arial"/>
          <w:sz w:val="20"/>
        </w:rPr>
        <w:softHyphen/>
        <w:t>taris. De beoor</w:t>
      </w:r>
      <w:r w:rsidRPr="003F45F8">
        <w:rPr>
          <w:rFonts w:ascii="Arial" w:hAnsi="Arial" w:cs="Arial"/>
          <w:sz w:val="20"/>
        </w:rPr>
        <w:softHyphen/>
        <w:t>deling van de hoogte van het saldo moet men altijd combineren met de hoogte van de vaste kosten. Er is namelijk wel een verband tussen het saldo en de huisves</w:t>
      </w:r>
      <w:r w:rsidRPr="003F45F8">
        <w:rPr>
          <w:rFonts w:ascii="Arial" w:hAnsi="Arial" w:cs="Arial"/>
          <w:sz w:val="20"/>
        </w:rPr>
        <w:softHyphen/>
        <w:t>ting, vooral bij vleesvarkens. In een oude stal met geen of weinig isolatie (hoge energiekosten, maar lagere huis</w:t>
      </w:r>
      <w:r w:rsidRPr="003F45F8">
        <w:rPr>
          <w:rFonts w:ascii="Arial" w:hAnsi="Arial" w:cs="Arial"/>
          <w:sz w:val="20"/>
        </w:rPr>
        <w:softHyphen/>
        <w:t>ves</w:t>
      </w:r>
      <w:r w:rsidRPr="003F45F8">
        <w:rPr>
          <w:rFonts w:ascii="Arial" w:hAnsi="Arial" w:cs="Arial"/>
          <w:sz w:val="20"/>
        </w:rPr>
        <w:softHyphen/>
        <w:t>tingskosten) is het saldo vaak lager.</w:t>
      </w:r>
    </w:p>
    <w:p w:rsidR="00605A25" w:rsidRPr="003F45F8" w:rsidRDefault="00605A25">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Voor een bedrijf is een saldoverhoging een zeer belangrijke zaak, omdat be</w:t>
      </w:r>
      <w:r w:rsidRPr="003F45F8">
        <w:rPr>
          <w:rFonts w:ascii="Arial" w:hAnsi="Arial" w:cs="Arial"/>
          <w:sz w:val="20"/>
        </w:rPr>
        <w:softHyphen/>
        <w:t>ïnvloeding van de opbrengsten en de variabele kosten vaak goed mogelijk is.</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In de dagelijkse bedrijfsvoering kan men vaak de variabele kos</w:t>
      </w:r>
      <w:r w:rsidRPr="003F45F8">
        <w:rPr>
          <w:rFonts w:ascii="Arial" w:hAnsi="Arial" w:cs="Arial"/>
          <w:sz w:val="20"/>
        </w:rPr>
        <w:softHyphen/>
        <w:t>ten, b.v. de voerkosten verlagen en de opbrengsten verhogen door b.v. beperking uitval. De vaste kosten verande</w:t>
      </w:r>
      <w:r w:rsidRPr="003F45F8">
        <w:rPr>
          <w:rFonts w:ascii="Arial" w:hAnsi="Arial" w:cs="Arial"/>
          <w:sz w:val="20"/>
        </w:rPr>
        <w:softHyphen/>
        <w:t>ren normaal gesproken weinig tussen de jaren.</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Het saldo is daarom een bedrag dat beschik</w:t>
      </w:r>
      <w:r w:rsidRPr="003F45F8">
        <w:rPr>
          <w:rFonts w:ascii="Arial" w:hAnsi="Arial" w:cs="Arial"/>
          <w:sz w:val="20"/>
        </w:rPr>
        <w:softHyphen/>
        <w:t>baar is voor Arbeid, huisvestingskosten, algemene kosten en mestkosten.</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In andere administratiesystemen kunnen soms afwijkende bereke</w:t>
      </w:r>
      <w:r w:rsidRPr="003F45F8">
        <w:rPr>
          <w:rFonts w:ascii="Arial" w:hAnsi="Arial" w:cs="Arial"/>
          <w:sz w:val="20"/>
        </w:rPr>
        <w:softHyphen/>
        <w:t>ningswijzen van het saldo voorkomen. Vaak komt dit neer op in hoeverre de algemene kosten en de onderhoudskos</w:t>
      </w:r>
      <w:r w:rsidRPr="003F45F8">
        <w:rPr>
          <w:rFonts w:ascii="Arial" w:hAnsi="Arial" w:cs="Arial"/>
          <w:sz w:val="20"/>
        </w:rPr>
        <w:softHyphen/>
        <w:t>ten van de gebou</w:t>
      </w:r>
      <w:r w:rsidRPr="003F45F8">
        <w:rPr>
          <w:rFonts w:ascii="Arial" w:hAnsi="Arial" w:cs="Arial"/>
          <w:sz w:val="20"/>
        </w:rPr>
        <w:softHyphen/>
        <w:t>wen in de toegerekende kosten meegenomen worden. Vergelijking van resultaten tussen verschillende admini</w:t>
      </w:r>
      <w:r w:rsidRPr="003F45F8">
        <w:rPr>
          <w:rFonts w:ascii="Arial" w:hAnsi="Arial" w:cs="Arial"/>
          <w:sz w:val="20"/>
        </w:rPr>
        <w:softHyphen/>
        <w:t>stratiesyste</w:t>
      </w:r>
      <w:r w:rsidRPr="003F45F8">
        <w:rPr>
          <w:rFonts w:ascii="Arial" w:hAnsi="Arial" w:cs="Arial"/>
          <w:sz w:val="20"/>
        </w:rPr>
        <w:softHyphen/>
        <w:t>men zijn door de verschillen in bereke</w:t>
      </w:r>
      <w:r w:rsidRPr="003F45F8">
        <w:rPr>
          <w:rFonts w:ascii="Arial" w:hAnsi="Arial" w:cs="Arial"/>
          <w:sz w:val="20"/>
        </w:rPr>
        <w:softHyphen/>
        <w:t>ningswijze van saldo en technische ken</w:t>
      </w:r>
      <w:r w:rsidRPr="003F45F8">
        <w:rPr>
          <w:rFonts w:ascii="Arial" w:hAnsi="Arial" w:cs="Arial"/>
          <w:sz w:val="20"/>
        </w:rPr>
        <w:softHyphen/>
        <w:t>getallen (nog) niet goed mogelijk.</w:t>
      </w:r>
    </w:p>
    <w:p w:rsidR="00605A25"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In Kwantitatieve Informatie (KWIN) staan de saldoberekeningen o.a. voor de mestbiggen, opfokzeugen en vleesvarkens. Dit zijn normberekeningen aan de hand van de verwachte prijzen voor de komende jaren en gemiddelde technische resultaten.</w:t>
      </w:r>
    </w:p>
    <w:p w:rsidR="00E57E5D" w:rsidRDefault="00E57E5D">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p w:rsidR="006F4D01" w:rsidRPr="006F4D01" w:rsidRDefault="00E57E5D" w:rsidP="006F4D01">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6F4D01">
        <w:rPr>
          <w:sz w:val="20"/>
        </w:rPr>
        <w:t>Het saldo voor de zeugenhouderij wordt berekend per gemiddeld aanwezige zeug</w:t>
      </w:r>
      <w:r w:rsidR="006F4D01" w:rsidRPr="006F4D01">
        <w:rPr>
          <w:sz w:val="20"/>
        </w:rPr>
        <w:t xml:space="preserve"> </w:t>
      </w:r>
      <w:r w:rsidR="006F4D01" w:rsidRPr="006F4D01">
        <w:rPr>
          <w:rFonts w:ascii="Arial" w:hAnsi="Arial" w:cs="Arial"/>
          <w:b/>
          <w:sz w:val="20"/>
        </w:rPr>
        <w:t xml:space="preserve">Bron: </w:t>
      </w:r>
      <w:proofErr w:type="spellStart"/>
      <w:r w:rsidR="006F4D01" w:rsidRPr="006F4D01">
        <w:rPr>
          <w:rFonts w:ascii="Arial" w:hAnsi="Arial" w:cs="Arial"/>
          <w:b/>
          <w:sz w:val="20"/>
        </w:rPr>
        <w:t>Kwin</w:t>
      </w:r>
      <w:proofErr w:type="spellEnd"/>
    </w:p>
    <w:p w:rsidR="00E57E5D" w:rsidRPr="006F4D01" w:rsidRDefault="00E57E5D">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tbl>
      <w:tblPr>
        <w:tblStyle w:val="Tabelraster"/>
        <w:tblW w:w="8757" w:type="dxa"/>
        <w:jc w:val="right"/>
        <w:tblLook w:val="04A0" w:firstRow="1" w:lastRow="0" w:firstColumn="1" w:lastColumn="0" w:noHBand="0" w:noVBand="1"/>
      </w:tblPr>
      <w:tblGrid>
        <w:gridCol w:w="3860"/>
        <w:gridCol w:w="1559"/>
        <w:gridCol w:w="1701"/>
        <w:gridCol w:w="1637"/>
      </w:tblGrid>
      <w:tr w:rsidR="00BB200B" w:rsidTr="00BB200B">
        <w:trPr>
          <w:jc w:val="right"/>
        </w:trPr>
        <w:tc>
          <w:tcPr>
            <w:tcW w:w="3860" w:type="dxa"/>
          </w:tcPr>
          <w:p w:rsidR="00BB200B" w:rsidRPr="00BB1689" w:rsidRDefault="00BB200B" w:rsidP="00BB200B">
            <w:pPr>
              <w:pStyle w:val="Default"/>
              <w:rPr>
                <w:rFonts w:ascii="Arial" w:hAnsi="Arial" w:cs="Arial"/>
                <w:b/>
                <w:sz w:val="22"/>
                <w:szCs w:val="22"/>
              </w:rPr>
            </w:pPr>
            <w:r w:rsidRPr="00BB1689">
              <w:rPr>
                <w:rFonts w:ascii="Arial" w:hAnsi="Arial" w:cs="Arial"/>
                <w:b/>
                <w:sz w:val="22"/>
                <w:szCs w:val="22"/>
              </w:rPr>
              <w:t xml:space="preserve">Omschrijving </w:t>
            </w:r>
          </w:p>
        </w:tc>
        <w:tc>
          <w:tcPr>
            <w:tcW w:w="1559" w:type="dxa"/>
          </w:tcPr>
          <w:p w:rsidR="00BB200B" w:rsidRPr="00BB1689" w:rsidRDefault="00BB200B" w:rsidP="00BB200B">
            <w:pPr>
              <w:pStyle w:val="Default"/>
              <w:jc w:val="right"/>
              <w:rPr>
                <w:rFonts w:ascii="Arial" w:hAnsi="Arial" w:cs="Arial"/>
                <w:b/>
                <w:sz w:val="22"/>
                <w:szCs w:val="22"/>
              </w:rPr>
            </w:pPr>
            <w:r w:rsidRPr="00BB1689">
              <w:rPr>
                <w:rFonts w:ascii="Arial" w:hAnsi="Arial" w:cs="Arial"/>
                <w:b/>
                <w:sz w:val="22"/>
                <w:szCs w:val="22"/>
              </w:rPr>
              <w:t xml:space="preserve">Hoeveelheid </w:t>
            </w:r>
          </w:p>
        </w:tc>
        <w:tc>
          <w:tcPr>
            <w:tcW w:w="1701" w:type="dxa"/>
          </w:tcPr>
          <w:p w:rsidR="00BB200B" w:rsidRPr="00BB1689" w:rsidRDefault="00BB200B" w:rsidP="00BB200B">
            <w:pPr>
              <w:pStyle w:val="Default"/>
              <w:jc w:val="right"/>
              <w:rPr>
                <w:rFonts w:ascii="Arial" w:hAnsi="Arial" w:cs="Arial"/>
                <w:b/>
                <w:sz w:val="22"/>
                <w:szCs w:val="22"/>
              </w:rPr>
            </w:pPr>
            <w:r w:rsidRPr="00BB1689">
              <w:rPr>
                <w:rFonts w:ascii="Arial" w:hAnsi="Arial" w:cs="Arial"/>
                <w:b/>
                <w:sz w:val="22"/>
                <w:szCs w:val="22"/>
              </w:rPr>
              <w:t xml:space="preserve">Prijs </w:t>
            </w:r>
          </w:p>
          <w:p w:rsidR="00BB200B" w:rsidRPr="00BB1689" w:rsidRDefault="00BB200B" w:rsidP="00BB200B">
            <w:pPr>
              <w:pStyle w:val="Default"/>
              <w:jc w:val="right"/>
              <w:rPr>
                <w:rFonts w:ascii="Arial" w:hAnsi="Arial" w:cs="Arial"/>
                <w:b/>
                <w:sz w:val="22"/>
                <w:szCs w:val="22"/>
              </w:rPr>
            </w:pPr>
            <w:r w:rsidRPr="00BB1689">
              <w:rPr>
                <w:rFonts w:ascii="Arial" w:hAnsi="Arial" w:cs="Arial"/>
                <w:b/>
                <w:sz w:val="22"/>
                <w:szCs w:val="22"/>
              </w:rPr>
              <w:t xml:space="preserve">(€) </w:t>
            </w:r>
          </w:p>
        </w:tc>
        <w:tc>
          <w:tcPr>
            <w:tcW w:w="1637" w:type="dxa"/>
          </w:tcPr>
          <w:p w:rsidR="00BB200B" w:rsidRPr="00BB1689" w:rsidRDefault="00BB200B" w:rsidP="00BB200B">
            <w:pPr>
              <w:pStyle w:val="Default"/>
              <w:jc w:val="right"/>
              <w:rPr>
                <w:rFonts w:ascii="Arial" w:hAnsi="Arial" w:cs="Arial"/>
                <w:b/>
                <w:sz w:val="22"/>
                <w:szCs w:val="22"/>
              </w:rPr>
            </w:pPr>
            <w:r w:rsidRPr="00BB1689">
              <w:rPr>
                <w:rFonts w:ascii="Arial" w:hAnsi="Arial" w:cs="Arial"/>
                <w:b/>
                <w:sz w:val="22"/>
                <w:szCs w:val="22"/>
              </w:rPr>
              <w:t xml:space="preserve">  Bedrag </w:t>
            </w:r>
          </w:p>
          <w:p w:rsidR="00BB200B" w:rsidRPr="00BB1689" w:rsidRDefault="00BB200B" w:rsidP="00BB200B">
            <w:pPr>
              <w:pStyle w:val="Default"/>
              <w:jc w:val="right"/>
              <w:rPr>
                <w:rFonts w:ascii="Arial" w:hAnsi="Arial" w:cs="Arial"/>
                <w:b/>
                <w:sz w:val="22"/>
                <w:szCs w:val="22"/>
              </w:rPr>
            </w:pPr>
            <w:r w:rsidRPr="00BB1689">
              <w:rPr>
                <w:rFonts w:ascii="Arial" w:hAnsi="Arial" w:cs="Arial"/>
                <w:b/>
                <w:sz w:val="22"/>
                <w:szCs w:val="22"/>
              </w:rPr>
              <w:t xml:space="preserve">             (€) </w:t>
            </w:r>
          </w:p>
        </w:tc>
      </w:tr>
      <w:tr w:rsidR="00BB200B" w:rsidTr="00BB200B">
        <w:trPr>
          <w:jc w:val="right"/>
        </w:trPr>
        <w:tc>
          <w:tcPr>
            <w:tcW w:w="3860" w:type="dxa"/>
          </w:tcPr>
          <w:p w:rsidR="00BB200B" w:rsidRPr="00BB1689" w:rsidRDefault="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BB1689">
              <w:rPr>
                <w:rFonts w:ascii="Arial" w:hAnsi="Arial" w:cs="Arial"/>
                <w:b/>
                <w:bCs/>
                <w:sz w:val="20"/>
              </w:rPr>
              <w:t>Opbrengsten</w:t>
            </w:r>
          </w:p>
        </w:tc>
        <w:tc>
          <w:tcPr>
            <w:tcW w:w="1559"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637"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r>
      <w:tr w:rsidR="00BB200B" w:rsidTr="00BB200B">
        <w:trPr>
          <w:jc w:val="right"/>
        </w:trPr>
        <w:tc>
          <w:tcPr>
            <w:tcW w:w="3860" w:type="dxa"/>
          </w:tcPr>
          <w:p w:rsidR="00BB200B" w:rsidRPr="00BB1689" w:rsidRDefault="00BB200B" w:rsidP="00BB200B">
            <w:pPr>
              <w:pStyle w:val="Default"/>
              <w:rPr>
                <w:rFonts w:ascii="Arial" w:hAnsi="Arial" w:cs="Arial"/>
                <w:sz w:val="20"/>
                <w:szCs w:val="20"/>
              </w:rPr>
            </w:pPr>
            <w:r w:rsidRPr="00BB1689">
              <w:rPr>
                <w:rFonts w:ascii="Arial" w:hAnsi="Arial" w:cs="Arial"/>
                <w:sz w:val="20"/>
                <w:szCs w:val="20"/>
              </w:rPr>
              <w:t xml:space="preserve">Afgeleverde biggen (25 kg) </w:t>
            </w:r>
          </w:p>
        </w:tc>
        <w:tc>
          <w:tcPr>
            <w:tcW w:w="1559"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27,8 </w:t>
            </w:r>
          </w:p>
        </w:tc>
        <w:tc>
          <w:tcPr>
            <w:tcW w:w="1701"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39,25 </w:t>
            </w:r>
          </w:p>
        </w:tc>
        <w:tc>
          <w:tcPr>
            <w:tcW w:w="1637"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             1091 </w:t>
            </w:r>
          </w:p>
        </w:tc>
      </w:tr>
      <w:tr w:rsidR="00BB200B" w:rsidTr="00BB200B">
        <w:trPr>
          <w:jc w:val="right"/>
        </w:trPr>
        <w:tc>
          <w:tcPr>
            <w:tcW w:w="3860" w:type="dxa"/>
          </w:tcPr>
          <w:p w:rsidR="00BB200B" w:rsidRPr="00BB1689" w:rsidRDefault="00BB200B" w:rsidP="00BB200B">
            <w:pPr>
              <w:pStyle w:val="Default"/>
              <w:rPr>
                <w:rFonts w:ascii="Arial" w:hAnsi="Arial" w:cs="Arial"/>
                <w:sz w:val="20"/>
                <w:szCs w:val="20"/>
              </w:rPr>
            </w:pPr>
            <w:r w:rsidRPr="00BB1689">
              <w:rPr>
                <w:rFonts w:ascii="Arial" w:hAnsi="Arial" w:cs="Arial"/>
                <w:sz w:val="20"/>
                <w:szCs w:val="20"/>
              </w:rPr>
              <w:t xml:space="preserve">Slachtzeugen </w:t>
            </w:r>
          </w:p>
        </w:tc>
        <w:tc>
          <w:tcPr>
            <w:tcW w:w="1559"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0,37 </w:t>
            </w:r>
          </w:p>
        </w:tc>
        <w:tc>
          <w:tcPr>
            <w:tcW w:w="1701"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163 </w:t>
            </w:r>
          </w:p>
        </w:tc>
        <w:tc>
          <w:tcPr>
            <w:tcW w:w="1637"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             60 </w:t>
            </w:r>
          </w:p>
        </w:tc>
      </w:tr>
      <w:tr w:rsidR="00BB200B" w:rsidTr="00BB200B">
        <w:trPr>
          <w:jc w:val="right"/>
        </w:trPr>
        <w:tc>
          <w:tcPr>
            <w:tcW w:w="3860" w:type="dxa"/>
          </w:tcPr>
          <w:p w:rsidR="00BB200B" w:rsidRPr="00BB1689" w:rsidRDefault="00BB200B" w:rsidP="00BB200B">
            <w:pPr>
              <w:pStyle w:val="Default"/>
              <w:rPr>
                <w:rFonts w:ascii="Arial" w:hAnsi="Arial" w:cs="Arial"/>
                <w:sz w:val="20"/>
                <w:szCs w:val="20"/>
              </w:rPr>
            </w:pPr>
            <w:r w:rsidRPr="00BB1689">
              <w:rPr>
                <w:rFonts w:ascii="Arial" w:hAnsi="Arial" w:cs="Arial"/>
                <w:sz w:val="20"/>
                <w:szCs w:val="20"/>
              </w:rPr>
              <w:t xml:space="preserve">Uitgeselecteerde opfokzeugen </w:t>
            </w:r>
          </w:p>
        </w:tc>
        <w:tc>
          <w:tcPr>
            <w:tcW w:w="1559"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0,02 </w:t>
            </w:r>
          </w:p>
        </w:tc>
        <w:tc>
          <w:tcPr>
            <w:tcW w:w="1701"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121 </w:t>
            </w:r>
          </w:p>
        </w:tc>
        <w:tc>
          <w:tcPr>
            <w:tcW w:w="1637"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            2 </w:t>
            </w:r>
          </w:p>
        </w:tc>
      </w:tr>
      <w:tr w:rsidR="00BB200B" w:rsidTr="00BB200B">
        <w:trPr>
          <w:jc w:val="right"/>
        </w:trPr>
        <w:tc>
          <w:tcPr>
            <w:tcW w:w="3860" w:type="dxa"/>
          </w:tcPr>
          <w:p w:rsidR="00BB200B" w:rsidRPr="00BB1689" w:rsidRDefault="00BB200B" w:rsidP="00BB200B">
            <w:pPr>
              <w:pStyle w:val="Default"/>
              <w:rPr>
                <w:rFonts w:ascii="Arial" w:hAnsi="Arial" w:cs="Arial"/>
                <w:sz w:val="20"/>
                <w:szCs w:val="20"/>
              </w:rPr>
            </w:pPr>
            <w:r w:rsidRPr="00BB1689">
              <w:rPr>
                <w:rFonts w:ascii="Arial" w:hAnsi="Arial" w:cs="Arial"/>
                <w:b/>
                <w:bCs/>
                <w:sz w:val="20"/>
                <w:szCs w:val="20"/>
              </w:rPr>
              <w:t xml:space="preserve">Totaal opbrengsten </w:t>
            </w:r>
          </w:p>
        </w:tc>
        <w:tc>
          <w:tcPr>
            <w:tcW w:w="1559" w:type="dxa"/>
          </w:tcPr>
          <w:p w:rsidR="00BB200B" w:rsidRPr="00BB1689" w:rsidRDefault="00BB200B" w:rsidP="00BB200B">
            <w:pPr>
              <w:pStyle w:val="Default"/>
              <w:rPr>
                <w:rFonts w:ascii="Arial" w:hAnsi="Arial" w:cs="Arial"/>
                <w:sz w:val="20"/>
                <w:szCs w:val="20"/>
              </w:rPr>
            </w:pPr>
          </w:p>
        </w:tc>
        <w:tc>
          <w:tcPr>
            <w:tcW w:w="1701"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637"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r w:rsidRPr="00BB1689">
              <w:rPr>
                <w:rFonts w:ascii="Arial" w:hAnsi="Arial" w:cs="Arial"/>
                <w:b/>
                <w:bCs/>
                <w:sz w:val="20"/>
              </w:rPr>
              <w:t>1.153</w:t>
            </w:r>
          </w:p>
        </w:tc>
      </w:tr>
      <w:tr w:rsidR="00BB200B" w:rsidTr="00BB200B">
        <w:trPr>
          <w:jc w:val="right"/>
        </w:trPr>
        <w:tc>
          <w:tcPr>
            <w:tcW w:w="8757" w:type="dxa"/>
            <w:gridSpan w:val="4"/>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rPr>
                <w:rFonts w:ascii="Arial" w:hAnsi="Arial" w:cs="Arial"/>
                <w:sz w:val="20"/>
              </w:rPr>
            </w:pPr>
            <w:r w:rsidRPr="00BB1689">
              <w:rPr>
                <w:rFonts w:ascii="Arial" w:hAnsi="Arial" w:cs="Arial"/>
                <w:b/>
                <w:bCs/>
                <w:sz w:val="20"/>
              </w:rPr>
              <w:t>Af: kosten aankoop opfokzeugen en voer</w:t>
            </w:r>
          </w:p>
        </w:tc>
      </w:tr>
      <w:tr w:rsidR="00BB200B" w:rsidTr="00BB200B">
        <w:trPr>
          <w:jc w:val="right"/>
        </w:trPr>
        <w:tc>
          <w:tcPr>
            <w:tcW w:w="3860" w:type="dxa"/>
          </w:tcPr>
          <w:p w:rsidR="00BB200B" w:rsidRPr="00BB1689" w:rsidRDefault="00BB200B" w:rsidP="00BB200B">
            <w:pPr>
              <w:pStyle w:val="Default"/>
              <w:rPr>
                <w:rFonts w:ascii="Arial" w:hAnsi="Arial" w:cs="Arial"/>
                <w:sz w:val="20"/>
                <w:szCs w:val="20"/>
              </w:rPr>
            </w:pPr>
            <w:r w:rsidRPr="00BB1689">
              <w:rPr>
                <w:rFonts w:ascii="Arial" w:hAnsi="Arial" w:cs="Arial"/>
                <w:sz w:val="20"/>
                <w:szCs w:val="20"/>
              </w:rPr>
              <w:t xml:space="preserve">Aankoop opfokzeugen (7 </w:t>
            </w:r>
            <w:proofErr w:type="spellStart"/>
            <w:r w:rsidRPr="00BB1689">
              <w:rPr>
                <w:rFonts w:ascii="Arial" w:hAnsi="Arial" w:cs="Arial"/>
                <w:sz w:val="20"/>
                <w:szCs w:val="20"/>
              </w:rPr>
              <w:t>mnd</w:t>
            </w:r>
            <w:proofErr w:type="spellEnd"/>
            <w:r w:rsidRPr="00BB1689">
              <w:rPr>
                <w:rFonts w:ascii="Arial" w:hAnsi="Arial" w:cs="Arial"/>
                <w:sz w:val="20"/>
                <w:szCs w:val="20"/>
              </w:rPr>
              <w:t xml:space="preserve">) </w:t>
            </w:r>
          </w:p>
        </w:tc>
        <w:tc>
          <w:tcPr>
            <w:tcW w:w="1559" w:type="dxa"/>
          </w:tcPr>
          <w:p w:rsidR="00BB200B" w:rsidRPr="00BB1689" w:rsidRDefault="00BB200B" w:rsidP="00BB1689">
            <w:pPr>
              <w:pStyle w:val="Default"/>
              <w:jc w:val="right"/>
              <w:rPr>
                <w:rFonts w:ascii="Arial" w:hAnsi="Arial" w:cs="Arial"/>
                <w:sz w:val="20"/>
                <w:szCs w:val="20"/>
              </w:rPr>
            </w:pPr>
            <w:r w:rsidRPr="00BB1689">
              <w:rPr>
                <w:rFonts w:ascii="Arial" w:hAnsi="Arial" w:cs="Arial"/>
                <w:sz w:val="20"/>
                <w:szCs w:val="20"/>
              </w:rPr>
              <w:t xml:space="preserve">0,44 </w:t>
            </w:r>
          </w:p>
        </w:tc>
        <w:tc>
          <w:tcPr>
            <w:tcW w:w="1701" w:type="dxa"/>
          </w:tcPr>
          <w:p w:rsidR="00BB200B" w:rsidRPr="00BB1689" w:rsidRDefault="00BB200B" w:rsidP="00BB1689">
            <w:pPr>
              <w:pStyle w:val="Default"/>
              <w:jc w:val="right"/>
              <w:rPr>
                <w:rFonts w:ascii="Arial" w:hAnsi="Arial" w:cs="Arial"/>
                <w:sz w:val="20"/>
                <w:szCs w:val="20"/>
              </w:rPr>
            </w:pPr>
            <w:r w:rsidRPr="00BB1689">
              <w:rPr>
                <w:rFonts w:ascii="Arial" w:hAnsi="Arial" w:cs="Arial"/>
                <w:sz w:val="20"/>
                <w:szCs w:val="20"/>
              </w:rPr>
              <w:t xml:space="preserve">250 </w:t>
            </w:r>
          </w:p>
        </w:tc>
        <w:tc>
          <w:tcPr>
            <w:tcW w:w="1637" w:type="dxa"/>
          </w:tcPr>
          <w:p w:rsidR="00BB200B" w:rsidRPr="00BB1689" w:rsidRDefault="00BB200B" w:rsidP="00BB1689">
            <w:pPr>
              <w:pStyle w:val="Default"/>
              <w:jc w:val="right"/>
              <w:rPr>
                <w:rFonts w:ascii="Arial" w:hAnsi="Arial" w:cs="Arial"/>
                <w:sz w:val="20"/>
                <w:szCs w:val="20"/>
              </w:rPr>
            </w:pPr>
            <w:r w:rsidRPr="00BB1689">
              <w:rPr>
                <w:rFonts w:ascii="Arial" w:hAnsi="Arial" w:cs="Arial"/>
                <w:sz w:val="20"/>
                <w:szCs w:val="20"/>
              </w:rPr>
              <w:t xml:space="preserve">110 </w:t>
            </w:r>
          </w:p>
        </w:tc>
      </w:tr>
      <w:tr w:rsidR="00BB200B" w:rsidTr="00BB200B">
        <w:trPr>
          <w:jc w:val="right"/>
        </w:trPr>
        <w:tc>
          <w:tcPr>
            <w:tcW w:w="3860" w:type="dxa"/>
          </w:tcPr>
          <w:p w:rsidR="00BB200B" w:rsidRPr="00BB1689" w:rsidRDefault="00BB200B" w:rsidP="00BB200B">
            <w:pPr>
              <w:pStyle w:val="Default"/>
              <w:rPr>
                <w:rFonts w:ascii="Arial" w:hAnsi="Arial" w:cs="Arial"/>
                <w:sz w:val="20"/>
                <w:szCs w:val="20"/>
              </w:rPr>
            </w:pPr>
            <w:r w:rsidRPr="00BB1689">
              <w:rPr>
                <w:rFonts w:ascii="Arial" w:hAnsi="Arial" w:cs="Arial"/>
                <w:sz w:val="20"/>
                <w:szCs w:val="20"/>
              </w:rPr>
              <w:t xml:space="preserve">Voer opfokzeugen </w:t>
            </w:r>
          </w:p>
        </w:tc>
        <w:tc>
          <w:tcPr>
            <w:tcW w:w="1559"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47 Kg</w:t>
            </w:r>
          </w:p>
        </w:tc>
        <w:tc>
          <w:tcPr>
            <w:tcW w:w="1701"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0,235 </w:t>
            </w:r>
          </w:p>
        </w:tc>
        <w:tc>
          <w:tcPr>
            <w:tcW w:w="1637"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11 </w:t>
            </w:r>
          </w:p>
        </w:tc>
      </w:tr>
      <w:tr w:rsidR="00BB200B" w:rsidTr="00BB200B">
        <w:trPr>
          <w:jc w:val="right"/>
        </w:trPr>
        <w:tc>
          <w:tcPr>
            <w:tcW w:w="3860" w:type="dxa"/>
          </w:tcPr>
          <w:p w:rsidR="00BB200B" w:rsidRPr="00BB1689" w:rsidRDefault="00BB200B" w:rsidP="00BB200B">
            <w:pPr>
              <w:pStyle w:val="Default"/>
              <w:rPr>
                <w:rFonts w:ascii="Arial" w:hAnsi="Arial" w:cs="Arial"/>
                <w:sz w:val="20"/>
                <w:szCs w:val="20"/>
              </w:rPr>
            </w:pPr>
            <w:r w:rsidRPr="00BB1689">
              <w:rPr>
                <w:rFonts w:ascii="Arial" w:hAnsi="Arial" w:cs="Arial"/>
                <w:sz w:val="20"/>
                <w:szCs w:val="20"/>
              </w:rPr>
              <w:t xml:space="preserve">Voer zeugen </w:t>
            </w:r>
          </w:p>
        </w:tc>
        <w:tc>
          <w:tcPr>
            <w:tcW w:w="1559"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1165 Kg</w:t>
            </w:r>
          </w:p>
        </w:tc>
        <w:tc>
          <w:tcPr>
            <w:tcW w:w="1701"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0,235 </w:t>
            </w:r>
          </w:p>
        </w:tc>
        <w:tc>
          <w:tcPr>
            <w:tcW w:w="1637"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274 </w:t>
            </w:r>
          </w:p>
        </w:tc>
      </w:tr>
      <w:tr w:rsidR="00BB200B" w:rsidTr="00BB200B">
        <w:trPr>
          <w:jc w:val="right"/>
        </w:trPr>
        <w:tc>
          <w:tcPr>
            <w:tcW w:w="3860" w:type="dxa"/>
          </w:tcPr>
          <w:p w:rsidR="00BB200B" w:rsidRPr="00BB1689" w:rsidRDefault="00BB200B" w:rsidP="00BB200B">
            <w:pPr>
              <w:pStyle w:val="Default"/>
              <w:rPr>
                <w:rFonts w:ascii="Arial" w:hAnsi="Arial" w:cs="Arial"/>
                <w:sz w:val="20"/>
                <w:szCs w:val="20"/>
              </w:rPr>
            </w:pPr>
            <w:r w:rsidRPr="00BB1689">
              <w:rPr>
                <w:rFonts w:ascii="Arial" w:hAnsi="Arial" w:cs="Arial"/>
                <w:sz w:val="20"/>
                <w:szCs w:val="20"/>
              </w:rPr>
              <w:t xml:space="preserve">Voer biggen </w:t>
            </w:r>
          </w:p>
        </w:tc>
        <w:tc>
          <w:tcPr>
            <w:tcW w:w="1559"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784 kg</w:t>
            </w:r>
          </w:p>
        </w:tc>
        <w:tc>
          <w:tcPr>
            <w:tcW w:w="1701"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0,35 </w:t>
            </w:r>
          </w:p>
        </w:tc>
        <w:tc>
          <w:tcPr>
            <w:tcW w:w="1637"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274 </w:t>
            </w:r>
          </w:p>
        </w:tc>
      </w:tr>
      <w:tr w:rsidR="00BB200B" w:rsidTr="00BB200B">
        <w:trPr>
          <w:jc w:val="right"/>
        </w:trPr>
        <w:tc>
          <w:tcPr>
            <w:tcW w:w="3860" w:type="dxa"/>
          </w:tcPr>
          <w:p w:rsidR="00BB200B" w:rsidRPr="00BB1689" w:rsidRDefault="00BB200B" w:rsidP="00BB200B">
            <w:pPr>
              <w:pStyle w:val="Default"/>
              <w:rPr>
                <w:rFonts w:ascii="Arial" w:hAnsi="Arial" w:cs="Arial"/>
                <w:sz w:val="20"/>
                <w:szCs w:val="20"/>
              </w:rPr>
            </w:pPr>
            <w:proofErr w:type="spellStart"/>
            <w:r w:rsidRPr="00BB1689">
              <w:rPr>
                <w:rFonts w:ascii="Arial" w:hAnsi="Arial" w:cs="Arial"/>
                <w:sz w:val="20"/>
                <w:szCs w:val="20"/>
              </w:rPr>
              <w:t>Zoekbeer</w:t>
            </w:r>
            <w:proofErr w:type="spellEnd"/>
            <w:r w:rsidRPr="00BB1689">
              <w:rPr>
                <w:rFonts w:ascii="Arial" w:hAnsi="Arial" w:cs="Arial"/>
                <w:sz w:val="20"/>
                <w:szCs w:val="20"/>
              </w:rPr>
              <w:t xml:space="preserve"> </w:t>
            </w:r>
          </w:p>
        </w:tc>
        <w:tc>
          <w:tcPr>
            <w:tcW w:w="1559"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0,006 </w:t>
            </w:r>
          </w:p>
        </w:tc>
        <w:tc>
          <w:tcPr>
            <w:tcW w:w="1701"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230 </w:t>
            </w:r>
          </w:p>
        </w:tc>
        <w:tc>
          <w:tcPr>
            <w:tcW w:w="1637" w:type="dxa"/>
          </w:tcPr>
          <w:p w:rsidR="00BB200B" w:rsidRPr="00BB1689" w:rsidRDefault="00BB200B" w:rsidP="00BB200B">
            <w:pPr>
              <w:pStyle w:val="Default"/>
              <w:jc w:val="right"/>
              <w:rPr>
                <w:rFonts w:ascii="Arial" w:hAnsi="Arial" w:cs="Arial"/>
                <w:sz w:val="20"/>
                <w:szCs w:val="20"/>
              </w:rPr>
            </w:pPr>
            <w:r w:rsidRPr="00BB1689">
              <w:rPr>
                <w:rFonts w:ascii="Arial" w:hAnsi="Arial" w:cs="Arial"/>
                <w:sz w:val="20"/>
                <w:szCs w:val="20"/>
              </w:rPr>
              <w:t xml:space="preserve">1 </w:t>
            </w:r>
          </w:p>
        </w:tc>
      </w:tr>
      <w:tr w:rsidR="00BB200B" w:rsidTr="00BB200B">
        <w:trPr>
          <w:jc w:val="right"/>
        </w:trPr>
        <w:tc>
          <w:tcPr>
            <w:tcW w:w="3860" w:type="dxa"/>
          </w:tcPr>
          <w:p w:rsidR="00BB200B" w:rsidRPr="00BB1689" w:rsidRDefault="00BB200B" w:rsidP="00BB200B">
            <w:pPr>
              <w:pStyle w:val="Default"/>
              <w:rPr>
                <w:rFonts w:ascii="Arial" w:hAnsi="Arial" w:cs="Arial"/>
                <w:sz w:val="20"/>
                <w:szCs w:val="20"/>
              </w:rPr>
            </w:pPr>
            <w:r w:rsidRPr="00BB1689">
              <w:rPr>
                <w:rFonts w:ascii="Arial" w:hAnsi="Arial" w:cs="Arial"/>
                <w:b/>
                <w:bCs/>
                <w:sz w:val="20"/>
                <w:szCs w:val="20"/>
              </w:rPr>
              <w:t xml:space="preserve">Totaal kosten aankoop </w:t>
            </w:r>
          </w:p>
        </w:tc>
        <w:tc>
          <w:tcPr>
            <w:tcW w:w="1559" w:type="dxa"/>
          </w:tcPr>
          <w:p w:rsidR="00BB200B" w:rsidRPr="00BB1689" w:rsidRDefault="00BB200B" w:rsidP="00BB200B">
            <w:pPr>
              <w:pStyle w:val="Default"/>
              <w:rPr>
                <w:rFonts w:ascii="Arial" w:hAnsi="Arial" w:cs="Arial"/>
                <w:sz w:val="20"/>
                <w:szCs w:val="20"/>
              </w:rPr>
            </w:pPr>
          </w:p>
        </w:tc>
        <w:tc>
          <w:tcPr>
            <w:tcW w:w="1701"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637"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r w:rsidRPr="00BB1689">
              <w:rPr>
                <w:rFonts w:ascii="Arial" w:hAnsi="Arial" w:cs="Arial"/>
                <w:b/>
                <w:bCs/>
                <w:sz w:val="20"/>
              </w:rPr>
              <w:t>670</w:t>
            </w:r>
          </w:p>
        </w:tc>
      </w:tr>
      <w:tr w:rsidR="00BB200B" w:rsidTr="00BB200B">
        <w:trPr>
          <w:jc w:val="right"/>
        </w:trPr>
        <w:tc>
          <w:tcPr>
            <w:tcW w:w="3860" w:type="dxa"/>
          </w:tcPr>
          <w:p w:rsidR="00BB200B" w:rsidRPr="00BB1689" w:rsidRDefault="00BB200B" w:rsidP="00BB200B">
            <w:pPr>
              <w:pStyle w:val="Default"/>
              <w:rPr>
                <w:rFonts w:ascii="Arial" w:hAnsi="Arial" w:cs="Arial"/>
                <w:sz w:val="20"/>
                <w:szCs w:val="20"/>
              </w:rPr>
            </w:pPr>
            <w:r w:rsidRPr="00BB1689">
              <w:rPr>
                <w:rFonts w:ascii="Arial" w:hAnsi="Arial" w:cs="Arial"/>
                <w:b/>
                <w:bCs/>
                <w:sz w:val="20"/>
                <w:szCs w:val="20"/>
              </w:rPr>
              <w:t xml:space="preserve">Voerwinst per gemiddeld aanwezige zeug per jaar </w:t>
            </w:r>
          </w:p>
        </w:tc>
        <w:tc>
          <w:tcPr>
            <w:tcW w:w="1559" w:type="dxa"/>
          </w:tcPr>
          <w:p w:rsidR="00BB200B" w:rsidRPr="00BB1689" w:rsidRDefault="00BB200B" w:rsidP="00BB200B">
            <w:pPr>
              <w:pStyle w:val="Default"/>
              <w:rPr>
                <w:rFonts w:ascii="Arial" w:hAnsi="Arial" w:cs="Arial"/>
                <w:sz w:val="20"/>
                <w:szCs w:val="20"/>
              </w:rPr>
            </w:pPr>
          </w:p>
        </w:tc>
        <w:tc>
          <w:tcPr>
            <w:tcW w:w="1701"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637"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b/>
                <w:sz w:val="20"/>
              </w:rPr>
            </w:pPr>
            <w:r w:rsidRPr="00BB1689">
              <w:rPr>
                <w:rFonts w:ascii="Arial" w:hAnsi="Arial" w:cs="Arial"/>
                <w:b/>
                <w:sz w:val="20"/>
              </w:rPr>
              <w:t>483</w:t>
            </w:r>
          </w:p>
        </w:tc>
      </w:tr>
      <w:tr w:rsidR="00BB200B" w:rsidTr="00BB200B">
        <w:trPr>
          <w:jc w:val="right"/>
        </w:trPr>
        <w:tc>
          <w:tcPr>
            <w:tcW w:w="3860" w:type="dxa"/>
          </w:tcPr>
          <w:p w:rsidR="00BB200B" w:rsidRPr="00BB1689" w:rsidRDefault="00BB1689" w:rsidP="00BB1689">
            <w:pPr>
              <w:pStyle w:val="Default"/>
              <w:jc w:val="both"/>
              <w:rPr>
                <w:rFonts w:ascii="Arial" w:hAnsi="Arial" w:cs="Arial"/>
                <w:sz w:val="20"/>
                <w:szCs w:val="20"/>
              </w:rPr>
            </w:pPr>
            <w:r w:rsidRPr="00BB1689">
              <w:rPr>
                <w:rFonts w:ascii="Arial" w:hAnsi="Arial" w:cs="Arial"/>
                <w:b/>
                <w:bCs/>
                <w:sz w:val="20"/>
                <w:szCs w:val="20"/>
              </w:rPr>
              <w:t xml:space="preserve">Af: overige toegerekende kosten </w:t>
            </w:r>
          </w:p>
        </w:tc>
        <w:tc>
          <w:tcPr>
            <w:tcW w:w="1559"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637"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r>
      <w:tr w:rsidR="00BB200B" w:rsidTr="00BB200B">
        <w:trPr>
          <w:jc w:val="right"/>
        </w:trPr>
        <w:tc>
          <w:tcPr>
            <w:tcW w:w="3860" w:type="dxa"/>
          </w:tcPr>
          <w:tbl>
            <w:tblPr>
              <w:tblW w:w="0" w:type="auto"/>
              <w:tblBorders>
                <w:top w:val="nil"/>
                <w:left w:val="nil"/>
                <w:bottom w:val="nil"/>
                <w:right w:val="nil"/>
              </w:tblBorders>
              <w:tblLook w:val="0000" w:firstRow="0" w:lastRow="0" w:firstColumn="0" w:lastColumn="0" w:noHBand="0" w:noVBand="0"/>
            </w:tblPr>
            <w:tblGrid>
              <w:gridCol w:w="3229"/>
            </w:tblGrid>
            <w:tr w:rsidR="00BB200B" w:rsidRPr="00BB1689">
              <w:trPr>
                <w:trHeight w:val="109"/>
              </w:trPr>
              <w:tc>
                <w:tcPr>
                  <w:tcW w:w="0" w:type="auto"/>
                </w:tcPr>
                <w:p w:rsidR="00BB200B" w:rsidRPr="00BB1689" w:rsidRDefault="00BB200B">
                  <w:pPr>
                    <w:pStyle w:val="Default"/>
                    <w:rPr>
                      <w:rFonts w:ascii="Arial" w:hAnsi="Arial" w:cs="Arial"/>
                      <w:sz w:val="20"/>
                      <w:szCs w:val="20"/>
                    </w:rPr>
                  </w:pPr>
                  <w:r w:rsidRPr="00BB1689">
                    <w:rPr>
                      <w:rFonts w:ascii="Arial" w:hAnsi="Arial" w:cs="Arial"/>
                      <w:sz w:val="20"/>
                      <w:szCs w:val="20"/>
                    </w:rPr>
                    <w:t xml:space="preserve">KI </w:t>
                  </w:r>
                </w:p>
              </w:tc>
            </w:tr>
            <w:tr w:rsidR="00BB200B" w:rsidRPr="00BB1689">
              <w:trPr>
                <w:trHeight w:val="109"/>
              </w:trPr>
              <w:tc>
                <w:tcPr>
                  <w:tcW w:w="0" w:type="auto"/>
                </w:tcPr>
                <w:p w:rsidR="00BB200B" w:rsidRPr="00BB1689" w:rsidRDefault="00BB200B">
                  <w:pPr>
                    <w:pStyle w:val="Default"/>
                    <w:rPr>
                      <w:rFonts w:ascii="Arial" w:hAnsi="Arial" w:cs="Arial"/>
                      <w:sz w:val="20"/>
                      <w:szCs w:val="20"/>
                    </w:rPr>
                  </w:pPr>
                  <w:r w:rsidRPr="00BB1689">
                    <w:rPr>
                      <w:rFonts w:ascii="Arial" w:hAnsi="Arial" w:cs="Arial"/>
                      <w:sz w:val="20"/>
                      <w:szCs w:val="20"/>
                    </w:rPr>
                    <w:t xml:space="preserve">Gezondheidszorg </w:t>
                  </w:r>
                </w:p>
              </w:tc>
            </w:tr>
            <w:tr w:rsidR="00BB200B" w:rsidRPr="00BB1689">
              <w:trPr>
                <w:trHeight w:val="109"/>
              </w:trPr>
              <w:tc>
                <w:tcPr>
                  <w:tcW w:w="0" w:type="auto"/>
                </w:tcPr>
                <w:p w:rsidR="00BB200B" w:rsidRPr="00BB1689" w:rsidRDefault="00BB200B">
                  <w:pPr>
                    <w:pStyle w:val="Default"/>
                    <w:rPr>
                      <w:rFonts w:ascii="Arial" w:hAnsi="Arial" w:cs="Arial"/>
                      <w:sz w:val="20"/>
                      <w:szCs w:val="20"/>
                    </w:rPr>
                  </w:pPr>
                  <w:r w:rsidRPr="00BB1689">
                    <w:rPr>
                      <w:rFonts w:ascii="Arial" w:hAnsi="Arial" w:cs="Arial"/>
                      <w:sz w:val="20"/>
                      <w:szCs w:val="20"/>
                    </w:rPr>
                    <w:t xml:space="preserve">Heffing gezondheidszorg </w:t>
                  </w:r>
                </w:p>
              </w:tc>
            </w:tr>
            <w:tr w:rsidR="00BB200B" w:rsidRPr="00BB1689">
              <w:trPr>
                <w:trHeight w:val="109"/>
              </w:trPr>
              <w:tc>
                <w:tcPr>
                  <w:tcW w:w="0" w:type="auto"/>
                </w:tcPr>
                <w:p w:rsidR="00BB200B" w:rsidRPr="00BB1689" w:rsidRDefault="00BB200B">
                  <w:pPr>
                    <w:pStyle w:val="Default"/>
                    <w:rPr>
                      <w:rFonts w:ascii="Arial" w:hAnsi="Arial" w:cs="Arial"/>
                      <w:sz w:val="20"/>
                      <w:szCs w:val="20"/>
                    </w:rPr>
                  </w:pPr>
                  <w:r w:rsidRPr="00BB1689">
                    <w:rPr>
                      <w:rFonts w:ascii="Arial" w:hAnsi="Arial" w:cs="Arial"/>
                      <w:sz w:val="20"/>
                      <w:szCs w:val="20"/>
                    </w:rPr>
                    <w:t xml:space="preserve">Elektriciteit </w:t>
                  </w:r>
                </w:p>
              </w:tc>
            </w:tr>
            <w:tr w:rsidR="00BB200B" w:rsidRPr="00BB1689">
              <w:trPr>
                <w:trHeight w:val="109"/>
              </w:trPr>
              <w:tc>
                <w:tcPr>
                  <w:tcW w:w="0" w:type="auto"/>
                </w:tcPr>
                <w:p w:rsidR="00BB200B" w:rsidRPr="00BB1689" w:rsidRDefault="00BB200B">
                  <w:pPr>
                    <w:pStyle w:val="Default"/>
                    <w:rPr>
                      <w:rFonts w:ascii="Arial" w:hAnsi="Arial" w:cs="Arial"/>
                      <w:sz w:val="20"/>
                      <w:szCs w:val="20"/>
                    </w:rPr>
                  </w:pPr>
                  <w:r w:rsidRPr="00BB1689">
                    <w:rPr>
                      <w:rFonts w:ascii="Arial" w:hAnsi="Arial" w:cs="Arial"/>
                      <w:sz w:val="20"/>
                      <w:szCs w:val="20"/>
                    </w:rPr>
                    <w:t xml:space="preserve">Verwarming (brandstoffen) </w:t>
                  </w:r>
                </w:p>
              </w:tc>
            </w:tr>
            <w:tr w:rsidR="00BB200B" w:rsidRPr="00BB1689">
              <w:trPr>
                <w:trHeight w:val="109"/>
              </w:trPr>
              <w:tc>
                <w:tcPr>
                  <w:tcW w:w="0" w:type="auto"/>
                </w:tcPr>
                <w:p w:rsidR="00BB200B" w:rsidRPr="00BB1689" w:rsidRDefault="00BB200B">
                  <w:pPr>
                    <w:pStyle w:val="Default"/>
                    <w:rPr>
                      <w:rFonts w:ascii="Arial" w:hAnsi="Arial" w:cs="Arial"/>
                      <w:sz w:val="20"/>
                      <w:szCs w:val="20"/>
                    </w:rPr>
                  </w:pPr>
                  <w:r w:rsidRPr="00BB1689">
                    <w:rPr>
                      <w:rFonts w:ascii="Arial" w:hAnsi="Arial" w:cs="Arial"/>
                      <w:sz w:val="20"/>
                      <w:szCs w:val="20"/>
                    </w:rPr>
                    <w:t xml:space="preserve">Water </w:t>
                  </w:r>
                </w:p>
              </w:tc>
            </w:tr>
            <w:tr w:rsidR="00BB200B" w:rsidRPr="00BB1689">
              <w:trPr>
                <w:trHeight w:val="109"/>
              </w:trPr>
              <w:tc>
                <w:tcPr>
                  <w:tcW w:w="0" w:type="auto"/>
                </w:tcPr>
                <w:p w:rsidR="00BB200B" w:rsidRPr="00BB1689" w:rsidRDefault="00BB200B">
                  <w:pPr>
                    <w:pStyle w:val="Default"/>
                    <w:rPr>
                      <w:rFonts w:ascii="Arial" w:hAnsi="Arial" w:cs="Arial"/>
                      <w:sz w:val="20"/>
                      <w:szCs w:val="20"/>
                    </w:rPr>
                  </w:pPr>
                  <w:r w:rsidRPr="00BB1689">
                    <w:rPr>
                      <w:rFonts w:ascii="Arial" w:hAnsi="Arial" w:cs="Arial"/>
                      <w:sz w:val="20"/>
                      <w:szCs w:val="20"/>
                    </w:rPr>
                    <w:t xml:space="preserve">Overige </w:t>
                  </w:r>
                  <w:proofErr w:type="spellStart"/>
                  <w:r w:rsidRPr="00BB1689">
                    <w:rPr>
                      <w:rFonts w:ascii="Arial" w:hAnsi="Arial" w:cs="Arial"/>
                      <w:sz w:val="20"/>
                      <w:szCs w:val="20"/>
                    </w:rPr>
                    <w:t>veekosten</w:t>
                  </w:r>
                  <w:proofErr w:type="spellEnd"/>
                  <w:r w:rsidRPr="00BB1689">
                    <w:rPr>
                      <w:rFonts w:ascii="Arial" w:hAnsi="Arial" w:cs="Arial"/>
                      <w:sz w:val="20"/>
                      <w:szCs w:val="20"/>
                    </w:rPr>
                    <w:t xml:space="preserve"> (incl. strooisel) </w:t>
                  </w:r>
                </w:p>
              </w:tc>
            </w:tr>
            <w:tr w:rsidR="00BB200B" w:rsidRPr="00BB1689">
              <w:trPr>
                <w:trHeight w:val="109"/>
              </w:trPr>
              <w:tc>
                <w:tcPr>
                  <w:tcW w:w="0" w:type="auto"/>
                </w:tcPr>
                <w:p w:rsidR="00BB200B" w:rsidRPr="00BB1689" w:rsidRDefault="00BB200B">
                  <w:pPr>
                    <w:pStyle w:val="Default"/>
                    <w:rPr>
                      <w:rFonts w:ascii="Arial" w:hAnsi="Arial" w:cs="Arial"/>
                      <w:sz w:val="20"/>
                      <w:szCs w:val="20"/>
                    </w:rPr>
                  </w:pPr>
                </w:p>
              </w:tc>
            </w:tr>
          </w:tbl>
          <w:p w:rsidR="00BB200B" w:rsidRPr="00BB1689" w:rsidRDefault="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tc>
        <w:tc>
          <w:tcPr>
            <w:tcW w:w="1559"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637" w:type="dxa"/>
          </w:tcPr>
          <w:tbl>
            <w:tblPr>
              <w:tblW w:w="0" w:type="auto"/>
              <w:jc w:val="right"/>
              <w:tblBorders>
                <w:top w:val="nil"/>
                <w:left w:val="nil"/>
                <w:bottom w:val="nil"/>
                <w:right w:val="nil"/>
              </w:tblBorders>
              <w:tblLook w:val="0000" w:firstRow="0" w:lastRow="0" w:firstColumn="0" w:lastColumn="0" w:noHBand="0" w:noVBand="0"/>
            </w:tblPr>
            <w:tblGrid>
              <w:gridCol w:w="439"/>
            </w:tblGrid>
            <w:tr w:rsidR="00BB200B" w:rsidRPr="00BB1689" w:rsidTr="00BB200B">
              <w:trPr>
                <w:trHeight w:val="109"/>
                <w:jc w:val="right"/>
              </w:trPr>
              <w:tc>
                <w:tcPr>
                  <w:tcW w:w="0" w:type="auto"/>
                </w:tcPr>
                <w:p w:rsidR="00BB200B" w:rsidRPr="00BB1689" w:rsidRDefault="00BB200B" w:rsidP="00BB1689">
                  <w:pPr>
                    <w:pStyle w:val="Default"/>
                    <w:rPr>
                      <w:rFonts w:ascii="Arial" w:hAnsi="Arial" w:cs="Arial"/>
                      <w:sz w:val="20"/>
                      <w:szCs w:val="20"/>
                    </w:rPr>
                  </w:pPr>
                  <w:r w:rsidRPr="00BB1689">
                    <w:rPr>
                      <w:rFonts w:ascii="Arial" w:hAnsi="Arial" w:cs="Arial"/>
                      <w:sz w:val="20"/>
                      <w:szCs w:val="20"/>
                    </w:rPr>
                    <w:t>22</w:t>
                  </w:r>
                </w:p>
              </w:tc>
            </w:tr>
            <w:tr w:rsidR="00BB200B" w:rsidRPr="00BB1689" w:rsidTr="00BB200B">
              <w:trPr>
                <w:trHeight w:val="109"/>
                <w:jc w:val="right"/>
              </w:trPr>
              <w:tc>
                <w:tcPr>
                  <w:tcW w:w="0" w:type="auto"/>
                </w:tcPr>
                <w:p w:rsidR="00BB200B" w:rsidRPr="00BB1689" w:rsidRDefault="00BB200B" w:rsidP="00BB1689">
                  <w:pPr>
                    <w:pStyle w:val="Default"/>
                    <w:rPr>
                      <w:rFonts w:ascii="Arial" w:hAnsi="Arial" w:cs="Arial"/>
                      <w:sz w:val="20"/>
                      <w:szCs w:val="20"/>
                    </w:rPr>
                  </w:pPr>
                  <w:r w:rsidRPr="00BB1689">
                    <w:rPr>
                      <w:rFonts w:ascii="Arial" w:hAnsi="Arial" w:cs="Arial"/>
                      <w:sz w:val="20"/>
                      <w:szCs w:val="20"/>
                    </w:rPr>
                    <w:t>69</w:t>
                  </w:r>
                </w:p>
              </w:tc>
            </w:tr>
            <w:tr w:rsidR="00BB200B" w:rsidRPr="00BB1689" w:rsidTr="00BB200B">
              <w:trPr>
                <w:trHeight w:val="109"/>
                <w:jc w:val="right"/>
              </w:trPr>
              <w:tc>
                <w:tcPr>
                  <w:tcW w:w="0" w:type="auto"/>
                </w:tcPr>
                <w:p w:rsidR="00BB200B" w:rsidRPr="00BB1689" w:rsidRDefault="00BB200B" w:rsidP="00BB1689">
                  <w:pPr>
                    <w:pStyle w:val="Default"/>
                    <w:rPr>
                      <w:rFonts w:ascii="Arial" w:hAnsi="Arial" w:cs="Arial"/>
                      <w:sz w:val="20"/>
                      <w:szCs w:val="20"/>
                    </w:rPr>
                  </w:pPr>
                  <w:r w:rsidRPr="00BB1689">
                    <w:rPr>
                      <w:rFonts w:ascii="Arial" w:hAnsi="Arial" w:cs="Arial"/>
                      <w:sz w:val="20"/>
                      <w:szCs w:val="20"/>
                    </w:rPr>
                    <w:t>4</w:t>
                  </w:r>
                </w:p>
              </w:tc>
            </w:tr>
            <w:tr w:rsidR="00BB200B" w:rsidRPr="00BB1689" w:rsidTr="00BB200B">
              <w:trPr>
                <w:trHeight w:val="109"/>
                <w:jc w:val="right"/>
              </w:trPr>
              <w:tc>
                <w:tcPr>
                  <w:tcW w:w="0" w:type="auto"/>
                </w:tcPr>
                <w:p w:rsidR="00BB200B" w:rsidRPr="00BB1689" w:rsidRDefault="00BB200B" w:rsidP="00BB1689">
                  <w:pPr>
                    <w:pStyle w:val="Default"/>
                    <w:rPr>
                      <w:rFonts w:ascii="Arial" w:hAnsi="Arial" w:cs="Arial"/>
                      <w:sz w:val="20"/>
                      <w:szCs w:val="20"/>
                    </w:rPr>
                  </w:pPr>
                  <w:r w:rsidRPr="00BB1689">
                    <w:rPr>
                      <w:rFonts w:ascii="Arial" w:hAnsi="Arial" w:cs="Arial"/>
                      <w:sz w:val="20"/>
                      <w:szCs w:val="20"/>
                    </w:rPr>
                    <w:t>30</w:t>
                  </w:r>
                </w:p>
              </w:tc>
            </w:tr>
            <w:tr w:rsidR="00BB200B" w:rsidRPr="00BB1689" w:rsidTr="00BB200B">
              <w:trPr>
                <w:trHeight w:val="109"/>
                <w:jc w:val="right"/>
              </w:trPr>
              <w:tc>
                <w:tcPr>
                  <w:tcW w:w="0" w:type="auto"/>
                </w:tcPr>
                <w:p w:rsidR="00BB200B" w:rsidRPr="00BB1689" w:rsidRDefault="00BB200B" w:rsidP="00BB1689">
                  <w:pPr>
                    <w:pStyle w:val="Default"/>
                    <w:rPr>
                      <w:rFonts w:ascii="Arial" w:hAnsi="Arial" w:cs="Arial"/>
                      <w:sz w:val="20"/>
                      <w:szCs w:val="20"/>
                    </w:rPr>
                  </w:pPr>
                  <w:r w:rsidRPr="00BB1689">
                    <w:rPr>
                      <w:rFonts w:ascii="Arial" w:hAnsi="Arial" w:cs="Arial"/>
                      <w:sz w:val="20"/>
                      <w:szCs w:val="20"/>
                    </w:rPr>
                    <w:t>29</w:t>
                  </w:r>
                </w:p>
              </w:tc>
            </w:tr>
            <w:tr w:rsidR="00BB200B" w:rsidRPr="00BB1689" w:rsidTr="00BB200B">
              <w:trPr>
                <w:trHeight w:val="109"/>
                <w:jc w:val="right"/>
              </w:trPr>
              <w:tc>
                <w:tcPr>
                  <w:tcW w:w="0" w:type="auto"/>
                </w:tcPr>
                <w:p w:rsidR="00BB200B" w:rsidRPr="00BB1689" w:rsidRDefault="00BB200B" w:rsidP="00BB1689">
                  <w:pPr>
                    <w:pStyle w:val="Default"/>
                    <w:rPr>
                      <w:rFonts w:ascii="Arial" w:hAnsi="Arial" w:cs="Arial"/>
                      <w:sz w:val="20"/>
                      <w:szCs w:val="20"/>
                    </w:rPr>
                  </w:pPr>
                  <w:r w:rsidRPr="00BB1689">
                    <w:rPr>
                      <w:rFonts w:ascii="Arial" w:hAnsi="Arial" w:cs="Arial"/>
                      <w:sz w:val="20"/>
                      <w:szCs w:val="20"/>
                    </w:rPr>
                    <w:t>6</w:t>
                  </w:r>
                </w:p>
              </w:tc>
            </w:tr>
            <w:tr w:rsidR="00BB200B" w:rsidRPr="00BB1689" w:rsidTr="00BB200B">
              <w:trPr>
                <w:trHeight w:val="109"/>
                <w:jc w:val="right"/>
              </w:trPr>
              <w:tc>
                <w:tcPr>
                  <w:tcW w:w="0" w:type="auto"/>
                </w:tcPr>
                <w:p w:rsidR="00BB200B" w:rsidRPr="00BB1689" w:rsidRDefault="00BB200B" w:rsidP="00BB1689">
                  <w:pPr>
                    <w:pStyle w:val="Default"/>
                    <w:rPr>
                      <w:rFonts w:ascii="Arial" w:hAnsi="Arial" w:cs="Arial"/>
                      <w:sz w:val="20"/>
                      <w:szCs w:val="20"/>
                    </w:rPr>
                  </w:pPr>
                  <w:r w:rsidRPr="00BB1689">
                    <w:rPr>
                      <w:rFonts w:ascii="Arial" w:hAnsi="Arial" w:cs="Arial"/>
                      <w:sz w:val="20"/>
                      <w:szCs w:val="20"/>
                    </w:rPr>
                    <w:t>19</w:t>
                  </w:r>
                </w:p>
              </w:tc>
            </w:tr>
            <w:tr w:rsidR="00BB200B" w:rsidRPr="00BB1689" w:rsidTr="00BB200B">
              <w:trPr>
                <w:trHeight w:val="109"/>
                <w:jc w:val="right"/>
              </w:trPr>
              <w:tc>
                <w:tcPr>
                  <w:tcW w:w="0" w:type="auto"/>
                </w:tcPr>
                <w:p w:rsidR="00BB200B" w:rsidRPr="00BB1689" w:rsidRDefault="00BB200B" w:rsidP="00BB200B">
                  <w:pPr>
                    <w:pStyle w:val="Default"/>
                    <w:rPr>
                      <w:rFonts w:ascii="Arial" w:hAnsi="Arial" w:cs="Arial"/>
                      <w:sz w:val="20"/>
                      <w:szCs w:val="20"/>
                    </w:rPr>
                  </w:pPr>
                </w:p>
              </w:tc>
            </w:tr>
          </w:tbl>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r>
      <w:tr w:rsidR="00BB200B" w:rsidTr="00BB200B">
        <w:trPr>
          <w:jc w:val="right"/>
        </w:trPr>
        <w:tc>
          <w:tcPr>
            <w:tcW w:w="3860" w:type="dxa"/>
          </w:tcPr>
          <w:p w:rsidR="00BB200B" w:rsidRPr="00BB1689" w:rsidRDefault="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BB1689">
              <w:rPr>
                <w:rFonts w:ascii="Arial" w:hAnsi="Arial" w:cs="Arial"/>
                <w:b/>
                <w:bCs/>
                <w:sz w:val="20"/>
              </w:rPr>
              <w:t>Totaal overige toegerekende kosten</w:t>
            </w:r>
          </w:p>
        </w:tc>
        <w:tc>
          <w:tcPr>
            <w:tcW w:w="1559"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637" w:type="dxa"/>
          </w:tcPr>
          <w:tbl>
            <w:tblPr>
              <w:tblW w:w="0" w:type="auto"/>
              <w:jc w:val="right"/>
              <w:tblBorders>
                <w:top w:val="nil"/>
                <w:left w:val="nil"/>
                <w:bottom w:val="nil"/>
                <w:right w:val="nil"/>
              </w:tblBorders>
              <w:tblLook w:val="0000" w:firstRow="0" w:lastRow="0" w:firstColumn="0" w:lastColumn="0" w:noHBand="0" w:noVBand="0"/>
            </w:tblPr>
            <w:tblGrid>
              <w:gridCol w:w="550"/>
            </w:tblGrid>
            <w:tr w:rsidR="00BB200B" w:rsidRPr="00BB1689" w:rsidTr="00BB200B">
              <w:trPr>
                <w:trHeight w:val="109"/>
                <w:jc w:val="right"/>
              </w:trPr>
              <w:tc>
                <w:tcPr>
                  <w:tcW w:w="0" w:type="auto"/>
                </w:tcPr>
                <w:p w:rsidR="00BB200B" w:rsidRPr="00BB1689" w:rsidRDefault="00BB200B" w:rsidP="00BB1689">
                  <w:pPr>
                    <w:pStyle w:val="Default"/>
                    <w:rPr>
                      <w:rFonts w:ascii="Arial" w:hAnsi="Arial" w:cs="Arial"/>
                      <w:sz w:val="20"/>
                      <w:szCs w:val="20"/>
                    </w:rPr>
                  </w:pPr>
                  <w:r w:rsidRPr="00BB1689">
                    <w:rPr>
                      <w:rFonts w:ascii="Arial" w:hAnsi="Arial" w:cs="Arial"/>
                      <w:b/>
                      <w:bCs/>
                      <w:sz w:val="20"/>
                      <w:szCs w:val="20"/>
                    </w:rPr>
                    <w:t>179</w:t>
                  </w:r>
                </w:p>
              </w:tc>
            </w:tr>
          </w:tbl>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r>
      <w:tr w:rsidR="00BB200B" w:rsidTr="00BB200B">
        <w:trPr>
          <w:jc w:val="right"/>
        </w:trPr>
        <w:tc>
          <w:tcPr>
            <w:tcW w:w="3860" w:type="dxa"/>
          </w:tcPr>
          <w:tbl>
            <w:tblPr>
              <w:tblW w:w="0" w:type="auto"/>
              <w:tblBorders>
                <w:top w:val="nil"/>
                <w:left w:val="nil"/>
                <w:bottom w:val="nil"/>
                <w:right w:val="nil"/>
              </w:tblBorders>
              <w:tblLook w:val="0000" w:firstRow="0" w:lastRow="0" w:firstColumn="0" w:lastColumn="0" w:noHBand="0" w:noVBand="0"/>
            </w:tblPr>
            <w:tblGrid>
              <w:gridCol w:w="3422"/>
              <w:gridCol w:w="222"/>
            </w:tblGrid>
            <w:tr w:rsidR="00BB200B" w:rsidRPr="00BB1689">
              <w:trPr>
                <w:trHeight w:val="149"/>
              </w:trPr>
              <w:tc>
                <w:tcPr>
                  <w:tcW w:w="0" w:type="auto"/>
                </w:tcPr>
                <w:p w:rsidR="00BB200B" w:rsidRPr="00BB1689" w:rsidRDefault="00BB200B">
                  <w:pPr>
                    <w:pStyle w:val="Default"/>
                    <w:rPr>
                      <w:rFonts w:ascii="Arial" w:hAnsi="Arial" w:cs="Arial"/>
                      <w:sz w:val="20"/>
                      <w:szCs w:val="20"/>
                    </w:rPr>
                  </w:pPr>
                  <w:r w:rsidRPr="00BB1689">
                    <w:rPr>
                      <w:rFonts w:ascii="Arial" w:hAnsi="Arial" w:cs="Arial"/>
                      <w:b/>
                      <w:bCs/>
                      <w:sz w:val="20"/>
                      <w:szCs w:val="20"/>
                    </w:rPr>
                    <w:t xml:space="preserve">Saldo per gemiddeld aanwezige zeug per jaar1) </w:t>
                  </w:r>
                </w:p>
              </w:tc>
              <w:tc>
                <w:tcPr>
                  <w:tcW w:w="0" w:type="auto"/>
                </w:tcPr>
                <w:p w:rsidR="00BB200B" w:rsidRPr="00BB1689" w:rsidRDefault="00BB200B">
                  <w:pPr>
                    <w:pStyle w:val="Default"/>
                    <w:rPr>
                      <w:rFonts w:ascii="Arial" w:hAnsi="Arial" w:cs="Arial"/>
                      <w:sz w:val="20"/>
                      <w:szCs w:val="20"/>
                    </w:rPr>
                  </w:pPr>
                </w:p>
              </w:tc>
            </w:tr>
          </w:tbl>
          <w:p w:rsidR="00BB200B" w:rsidRPr="00BB1689" w:rsidRDefault="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tc>
        <w:tc>
          <w:tcPr>
            <w:tcW w:w="1559"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637" w:type="dxa"/>
          </w:tcPr>
          <w:p w:rsidR="00BB200B" w:rsidRPr="00BB1689" w:rsidRDefault="00BB200B" w:rsidP="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r w:rsidRPr="00BB1689">
              <w:rPr>
                <w:rFonts w:ascii="Arial" w:hAnsi="Arial" w:cs="Arial"/>
                <w:b/>
                <w:bCs/>
                <w:sz w:val="20"/>
              </w:rPr>
              <w:t>304</w:t>
            </w:r>
          </w:p>
        </w:tc>
      </w:tr>
      <w:tr w:rsidR="00BB1689" w:rsidTr="00BB1689">
        <w:trPr>
          <w:jc w:val="right"/>
        </w:trPr>
        <w:tc>
          <w:tcPr>
            <w:tcW w:w="8757" w:type="dxa"/>
            <w:gridSpan w:val="4"/>
          </w:tcPr>
          <w:p w:rsidR="00BB1689" w:rsidRPr="00BB1689" w:rsidRDefault="00BB1689"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BB1689">
              <w:rPr>
                <w:rFonts w:ascii="Arial" w:hAnsi="Arial" w:cs="Arial"/>
                <w:sz w:val="20"/>
              </w:rPr>
              <w:t>1) Zonder rente: rentekosten levende have, voer- en kasgeld per gemiddeld</w:t>
            </w:r>
            <w:r>
              <w:rPr>
                <w:rFonts w:ascii="Arial" w:hAnsi="Arial" w:cs="Arial"/>
                <w:sz w:val="20"/>
              </w:rPr>
              <w:t xml:space="preserve"> </w:t>
            </w:r>
            <w:r w:rsidRPr="00BB1689">
              <w:rPr>
                <w:rFonts w:ascii="Arial" w:hAnsi="Arial" w:cs="Arial"/>
                <w:sz w:val="20"/>
              </w:rPr>
              <w:t>aanwezige zeug per jaar 23,6</w:t>
            </w:r>
          </w:p>
        </w:tc>
      </w:tr>
    </w:tbl>
    <w:p w:rsidR="00BB200B" w:rsidRDefault="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p w:rsidR="00BB200B" w:rsidRDefault="00BB200B">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p w:rsidR="006F4D01" w:rsidRDefault="006F4D01">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6F4D01">
        <w:rPr>
          <w:rFonts w:ascii="Arial" w:hAnsi="Arial" w:cs="Arial"/>
          <w:sz w:val="20"/>
        </w:rPr>
        <w:t>Het saldo voor de vleesvarkenshouderij wordt berekend per gemiddeld aanwezig vleesvarken</w:t>
      </w:r>
      <w:r>
        <w:rPr>
          <w:rFonts w:ascii="Arial" w:hAnsi="Arial" w:cs="Arial"/>
          <w:b/>
          <w:sz w:val="20"/>
        </w:rPr>
        <w:t xml:space="preserve"> Bron: </w:t>
      </w:r>
      <w:proofErr w:type="spellStart"/>
      <w:r>
        <w:rPr>
          <w:rFonts w:ascii="Arial" w:hAnsi="Arial" w:cs="Arial"/>
          <w:b/>
          <w:sz w:val="20"/>
        </w:rPr>
        <w:t>Kwin</w:t>
      </w:r>
      <w:proofErr w:type="spellEnd"/>
    </w:p>
    <w:tbl>
      <w:tblPr>
        <w:tblStyle w:val="Tabelraster"/>
        <w:tblW w:w="8757" w:type="dxa"/>
        <w:tblLook w:val="04A0" w:firstRow="1" w:lastRow="0" w:firstColumn="1" w:lastColumn="0" w:noHBand="0" w:noVBand="1"/>
      </w:tblPr>
      <w:tblGrid>
        <w:gridCol w:w="3936"/>
        <w:gridCol w:w="1559"/>
        <w:gridCol w:w="1701"/>
        <w:gridCol w:w="1561"/>
      </w:tblGrid>
      <w:tr w:rsidR="00BB1689" w:rsidTr="00BB1689">
        <w:tc>
          <w:tcPr>
            <w:tcW w:w="8757" w:type="dxa"/>
            <w:gridSpan w:val="4"/>
          </w:tcPr>
          <w:p w:rsidR="00BB1689" w:rsidRPr="006F4D01" w:rsidRDefault="00BB1689"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b/>
                <w:sz w:val="20"/>
              </w:rPr>
            </w:pPr>
          </w:p>
        </w:tc>
      </w:tr>
      <w:tr w:rsidR="00BB1689" w:rsidTr="006F4D01">
        <w:tc>
          <w:tcPr>
            <w:tcW w:w="3936" w:type="dxa"/>
          </w:tcPr>
          <w:p w:rsidR="00BB1689" w:rsidRPr="006F4D01" w:rsidRDefault="00BB1689" w:rsidP="00BB1689">
            <w:pPr>
              <w:pStyle w:val="Default"/>
              <w:rPr>
                <w:rFonts w:ascii="Arial" w:hAnsi="Arial" w:cs="Arial"/>
                <w:b/>
                <w:sz w:val="20"/>
                <w:szCs w:val="20"/>
              </w:rPr>
            </w:pPr>
            <w:r w:rsidRPr="006F4D01">
              <w:rPr>
                <w:rFonts w:ascii="Arial" w:hAnsi="Arial" w:cs="Arial"/>
                <w:b/>
                <w:sz w:val="20"/>
                <w:szCs w:val="20"/>
              </w:rPr>
              <w:t xml:space="preserve">Omschrijving </w:t>
            </w:r>
          </w:p>
        </w:tc>
        <w:tc>
          <w:tcPr>
            <w:tcW w:w="1559" w:type="dxa"/>
          </w:tcPr>
          <w:p w:rsidR="00BB1689" w:rsidRPr="006F4D01" w:rsidRDefault="00BB1689" w:rsidP="00BB1689">
            <w:pPr>
              <w:pStyle w:val="Default"/>
              <w:jc w:val="right"/>
              <w:rPr>
                <w:rFonts w:ascii="Arial" w:hAnsi="Arial" w:cs="Arial"/>
                <w:b/>
                <w:sz w:val="20"/>
                <w:szCs w:val="20"/>
              </w:rPr>
            </w:pPr>
            <w:r w:rsidRPr="006F4D01">
              <w:rPr>
                <w:rFonts w:ascii="Arial" w:hAnsi="Arial" w:cs="Arial"/>
                <w:b/>
                <w:sz w:val="20"/>
                <w:szCs w:val="20"/>
              </w:rPr>
              <w:t xml:space="preserve">Hoeveelheid </w:t>
            </w:r>
          </w:p>
        </w:tc>
        <w:tc>
          <w:tcPr>
            <w:tcW w:w="1701" w:type="dxa"/>
          </w:tcPr>
          <w:p w:rsidR="00BB1689" w:rsidRPr="006F4D01" w:rsidRDefault="00BB1689" w:rsidP="00BB1689">
            <w:pPr>
              <w:pStyle w:val="Default"/>
              <w:jc w:val="right"/>
              <w:rPr>
                <w:rFonts w:ascii="Arial" w:hAnsi="Arial" w:cs="Arial"/>
                <w:b/>
                <w:sz w:val="20"/>
                <w:szCs w:val="20"/>
              </w:rPr>
            </w:pPr>
            <w:r w:rsidRPr="006F4D01">
              <w:rPr>
                <w:rFonts w:ascii="Arial" w:hAnsi="Arial" w:cs="Arial"/>
                <w:b/>
                <w:sz w:val="20"/>
                <w:szCs w:val="20"/>
              </w:rPr>
              <w:t xml:space="preserve">Prijs </w:t>
            </w:r>
          </w:p>
          <w:p w:rsidR="00BB1689" w:rsidRPr="006F4D01" w:rsidRDefault="00BB1689" w:rsidP="00BB1689">
            <w:pPr>
              <w:pStyle w:val="Default"/>
              <w:jc w:val="right"/>
              <w:rPr>
                <w:rFonts w:ascii="Arial" w:hAnsi="Arial" w:cs="Arial"/>
                <w:b/>
                <w:sz w:val="20"/>
                <w:szCs w:val="20"/>
              </w:rPr>
            </w:pPr>
            <w:r w:rsidRPr="006F4D01">
              <w:rPr>
                <w:rFonts w:ascii="Arial" w:hAnsi="Arial" w:cs="Arial"/>
                <w:b/>
                <w:sz w:val="20"/>
                <w:szCs w:val="20"/>
              </w:rPr>
              <w:t xml:space="preserve">(€) </w:t>
            </w:r>
          </w:p>
        </w:tc>
        <w:tc>
          <w:tcPr>
            <w:tcW w:w="1561" w:type="dxa"/>
          </w:tcPr>
          <w:p w:rsidR="00BB1689" w:rsidRPr="006F4D01" w:rsidRDefault="00BB1689" w:rsidP="00BB1689">
            <w:pPr>
              <w:pStyle w:val="Default"/>
              <w:jc w:val="right"/>
              <w:rPr>
                <w:rFonts w:ascii="Arial" w:hAnsi="Arial" w:cs="Arial"/>
                <w:b/>
                <w:sz w:val="20"/>
                <w:szCs w:val="20"/>
              </w:rPr>
            </w:pPr>
            <w:r w:rsidRPr="006F4D01">
              <w:rPr>
                <w:rFonts w:ascii="Arial" w:hAnsi="Arial" w:cs="Arial"/>
                <w:b/>
                <w:sz w:val="20"/>
                <w:szCs w:val="20"/>
              </w:rPr>
              <w:t xml:space="preserve">Bedrag </w:t>
            </w:r>
          </w:p>
          <w:p w:rsidR="00BB1689" w:rsidRPr="006F4D01" w:rsidRDefault="00BB1689" w:rsidP="00BB1689">
            <w:pPr>
              <w:pStyle w:val="Default"/>
              <w:jc w:val="right"/>
              <w:rPr>
                <w:rFonts w:ascii="Arial" w:hAnsi="Arial" w:cs="Arial"/>
                <w:b/>
                <w:sz w:val="20"/>
                <w:szCs w:val="20"/>
              </w:rPr>
            </w:pPr>
            <w:r w:rsidRPr="006F4D01">
              <w:rPr>
                <w:rFonts w:ascii="Arial" w:hAnsi="Arial" w:cs="Arial"/>
                <w:b/>
                <w:sz w:val="20"/>
                <w:szCs w:val="20"/>
              </w:rPr>
              <w:t xml:space="preserve">(€) </w:t>
            </w:r>
          </w:p>
        </w:tc>
      </w:tr>
      <w:tr w:rsidR="00BB1689" w:rsidTr="00BB1689">
        <w:tc>
          <w:tcPr>
            <w:tcW w:w="8757" w:type="dxa"/>
            <w:gridSpan w:val="4"/>
          </w:tcPr>
          <w:p w:rsidR="00BB1689" w:rsidRPr="00BB1689" w:rsidRDefault="00BB1689" w:rsidP="00BB1689">
            <w:pPr>
              <w:pStyle w:val="Default"/>
              <w:rPr>
                <w:rFonts w:ascii="Arial" w:hAnsi="Arial" w:cs="Arial"/>
                <w:sz w:val="20"/>
                <w:szCs w:val="20"/>
              </w:rPr>
            </w:pPr>
            <w:r w:rsidRPr="00BB1689">
              <w:rPr>
                <w:rFonts w:ascii="Arial" w:hAnsi="Arial" w:cs="Arial"/>
                <w:b/>
                <w:bCs/>
                <w:sz w:val="20"/>
                <w:szCs w:val="20"/>
              </w:rPr>
              <w:t>Opbrengsten</w:t>
            </w:r>
          </w:p>
        </w:tc>
      </w:tr>
      <w:tr w:rsidR="00BB1689" w:rsidTr="006F4D01">
        <w:tc>
          <w:tcPr>
            <w:tcW w:w="3936" w:type="dxa"/>
          </w:tcPr>
          <w:p w:rsidR="00BB1689" w:rsidRPr="00BB1689" w:rsidRDefault="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BB1689">
              <w:rPr>
                <w:rFonts w:ascii="Arial" w:hAnsi="Arial" w:cs="Arial"/>
                <w:sz w:val="20"/>
              </w:rPr>
              <w:t>Afgeleverd vleesvarken</w:t>
            </w:r>
          </w:p>
        </w:tc>
        <w:tc>
          <w:tcPr>
            <w:tcW w:w="1559" w:type="dxa"/>
          </w:tcPr>
          <w:p w:rsidR="00BB1689" w:rsidRPr="00BB1689" w:rsidRDefault="00BB1689" w:rsidP="00BB1689">
            <w:pPr>
              <w:pStyle w:val="Default"/>
              <w:jc w:val="right"/>
              <w:rPr>
                <w:rFonts w:ascii="Arial" w:hAnsi="Arial" w:cs="Arial"/>
                <w:sz w:val="20"/>
                <w:szCs w:val="20"/>
              </w:rPr>
            </w:pPr>
            <w:r w:rsidRPr="00BB1689">
              <w:rPr>
                <w:rFonts w:ascii="Arial" w:hAnsi="Arial" w:cs="Arial"/>
                <w:sz w:val="20"/>
                <w:szCs w:val="20"/>
              </w:rPr>
              <w:t>92,5 kg</w:t>
            </w:r>
          </w:p>
        </w:tc>
        <w:tc>
          <w:tcPr>
            <w:tcW w:w="1701" w:type="dxa"/>
          </w:tcPr>
          <w:p w:rsidR="00BB1689" w:rsidRPr="00BB1689" w:rsidRDefault="00BB1689" w:rsidP="00BB1689">
            <w:pPr>
              <w:pStyle w:val="Default"/>
              <w:jc w:val="right"/>
              <w:rPr>
                <w:rFonts w:ascii="Arial" w:hAnsi="Arial" w:cs="Arial"/>
                <w:sz w:val="20"/>
                <w:szCs w:val="20"/>
              </w:rPr>
            </w:pPr>
            <w:r w:rsidRPr="00BB1689">
              <w:rPr>
                <w:rFonts w:ascii="Arial" w:hAnsi="Arial" w:cs="Arial"/>
                <w:sz w:val="20"/>
                <w:szCs w:val="20"/>
              </w:rPr>
              <w:t>1,31</w:t>
            </w:r>
          </w:p>
        </w:tc>
        <w:tc>
          <w:tcPr>
            <w:tcW w:w="1561" w:type="dxa"/>
          </w:tcPr>
          <w:p w:rsidR="00BB1689" w:rsidRPr="00BB1689" w:rsidRDefault="00BB1689"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r w:rsidRPr="00BB1689">
              <w:rPr>
                <w:rFonts w:ascii="Arial" w:hAnsi="Arial" w:cs="Arial"/>
                <w:sz w:val="20"/>
              </w:rPr>
              <w:t>121,2</w:t>
            </w:r>
          </w:p>
        </w:tc>
      </w:tr>
      <w:tr w:rsidR="00BB1689" w:rsidTr="006F4D01">
        <w:tc>
          <w:tcPr>
            <w:tcW w:w="3936" w:type="dxa"/>
          </w:tcPr>
          <w:p w:rsidR="00BB1689" w:rsidRPr="00BB1689" w:rsidRDefault="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BB1689">
              <w:rPr>
                <w:rFonts w:ascii="Arial" w:hAnsi="Arial" w:cs="Arial"/>
                <w:sz w:val="20"/>
              </w:rPr>
              <w:t>Totaal opbrengsten</w:t>
            </w:r>
          </w:p>
        </w:tc>
        <w:tc>
          <w:tcPr>
            <w:tcW w:w="1559" w:type="dxa"/>
          </w:tcPr>
          <w:p w:rsidR="00BB1689" w:rsidRPr="00BB1689" w:rsidRDefault="00BB1689"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BB1689" w:rsidRPr="00BB1689" w:rsidRDefault="00BB1689"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561" w:type="dxa"/>
          </w:tcPr>
          <w:p w:rsidR="00BB1689" w:rsidRPr="00BB1689" w:rsidRDefault="00BB1689" w:rsidP="00BB1689">
            <w:pPr>
              <w:pStyle w:val="Default"/>
              <w:jc w:val="right"/>
              <w:rPr>
                <w:rFonts w:ascii="Arial" w:hAnsi="Arial" w:cs="Arial"/>
                <w:sz w:val="20"/>
                <w:szCs w:val="20"/>
              </w:rPr>
            </w:pPr>
            <w:r w:rsidRPr="00BB1689">
              <w:rPr>
                <w:rFonts w:ascii="Arial" w:hAnsi="Arial" w:cs="Arial"/>
                <w:sz w:val="20"/>
                <w:szCs w:val="20"/>
              </w:rPr>
              <w:t xml:space="preserve">121,2 </w:t>
            </w:r>
          </w:p>
        </w:tc>
      </w:tr>
      <w:tr w:rsidR="00BB1689" w:rsidTr="00BB1689">
        <w:tc>
          <w:tcPr>
            <w:tcW w:w="8757" w:type="dxa"/>
            <w:gridSpan w:val="4"/>
          </w:tcPr>
          <w:p w:rsidR="00BB1689" w:rsidRPr="00BB1689" w:rsidRDefault="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BB1689">
              <w:rPr>
                <w:rFonts w:ascii="Arial" w:hAnsi="Arial" w:cs="Arial"/>
                <w:b/>
                <w:bCs/>
                <w:sz w:val="20"/>
              </w:rPr>
              <w:t>Af: kosten aankoop big en voer</w:t>
            </w:r>
          </w:p>
        </w:tc>
      </w:tr>
      <w:tr w:rsidR="00BB1689" w:rsidTr="006F4D01">
        <w:tc>
          <w:tcPr>
            <w:tcW w:w="3936" w:type="dxa"/>
          </w:tcPr>
          <w:p w:rsidR="00BB1689" w:rsidRPr="00BB1689" w:rsidRDefault="00BB1689" w:rsidP="00BB1689">
            <w:pPr>
              <w:pStyle w:val="Default"/>
              <w:rPr>
                <w:rFonts w:ascii="Arial" w:hAnsi="Arial" w:cs="Arial"/>
                <w:sz w:val="20"/>
                <w:szCs w:val="20"/>
              </w:rPr>
            </w:pPr>
            <w:r w:rsidRPr="00BB1689">
              <w:rPr>
                <w:rFonts w:ascii="Arial" w:hAnsi="Arial" w:cs="Arial"/>
                <w:sz w:val="20"/>
                <w:szCs w:val="20"/>
              </w:rPr>
              <w:t xml:space="preserve">Opgelegde big (25 kg) </w:t>
            </w:r>
          </w:p>
        </w:tc>
        <w:tc>
          <w:tcPr>
            <w:tcW w:w="1559" w:type="dxa"/>
          </w:tcPr>
          <w:p w:rsidR="00BB1689" w:rsidRPr="00BB1689" w:rsidRDefault="00BB1689" w:rsidP="00BB1689">
            <w:pPr>
              <w:pStyle w:val="Default"/>
              <w:jc w:val="right"/>
              <w:rPr>
                <w:rFonts w:ascii="Arial" w:hAnsi="Arial" w:cs="Arial"/>
                <w:sz w:val="20"/>
                <w:szCs w:val="20"/>
              </w:rPr>
            </w:pPr>
            <w:r w:rsidRPr="00BB1689">
              <w:rPr>
                <w:rFonts w:ascii="Arial" w:hAnsi="Arial" w:cs="Arial"/>
                <w:sz w:val="20"/>
                <w:szCs w:val="20"/>
              </w:rPr>
              <w:t xml:space="preserve">1 </w:t>
            </w:r>
          </w:p>
        </w:tc>
        <w:tc>
          <w:tcPr>
            <w:tcW w:w="1701" w:type="dxa"/>
          </w:tcPr>
          <w:p w:rsidR="00BB1689" w:rsidRPr="00BB1689" w:rsidRDefault="00BB1689" w:rsidP="00BB1689">
            <w:pPr>
              <w:pStyle w:val="Default"/>
              <w:jc w:val="right"/>
              <w:rPr>
                <w:rFonts w:ascii="Arial" w:hAnsi="Arial" w:cs="Arial"/>
                <w:sz w:val="20"/>
                <w:szCs w:val="20"/>
              </w:rPr>
            </w:pPr>
            <w:r w:rsidRPr="00BB1689">
              <w:rPr>
                <w:rFonts w:ascii="Arial" w:hAnsi="Arial" w:cs="Arial"/>
                <w:sz w:val="20"/>
                <w:szCs w:val="20"/>
              </w:rPr>
              <w:t xml:space="preserve">39,25 </w:t>
            </w:r>
          </w:p>
        </w:tc>
        <w:tc>
          <w:tcPr>
            <w:tcW w:w="1561" w:type="dxa"/>
          </w:tcPr>
          <w:p w:rsidR="00BB1689" w:rsidRPr="00BB1689" w:rsidRDefault="00BB1689" w:rsidP="00BB1689">
            <w:pPr>
              <w:pStyle w:val="Default"/>
              <w:jc w:val="right"/>
              <w:rPr>
                <w:rFonts w:ascii="Arial" w:hAnsi="Arial" w:cs="Arial"/>
                <w:sz w:val="20"/>
                <w:szCs w:val="20"/>
              </w:rPr>
            </w:pPr>
            <w:r w:rsidRPr="00BB1689">
              <w:rPr>
                <w:rFonts w:ascii="Arial" w:hAnsi="Arial" w:cs="Arial"/>
                <w:sz w:val="20"/>
                <w:szCs w:val="20"/>
              </w:rPr>
              <w:t xml:space="preserve">39,3 </w:t>
            </w:r>
          </w:p>
        </w:tc>
      </w:tr>
      <w:tr w:rsidR="00BB1689" w:rsidTr="006F4D01">
        <w:tc>
          <w:tcPr>
            <w:tcW w:w="3936" w:type="dxa"/>
          </w:tcPr>
          <w:p w:rsidR="00BB1689" w:rsidRPr="00BB1689" w:rsidRDefault="00BB1689" w:rsidP="00BB1689">
            <w:pPr>
              <w:pStyle w:val="Default"/>
              <w:rPr>
                <w:rFonts w:ascii="Arial" w:hAnsi="Arial" w:cs="Arial"/>
                <w:sz w:val="20"/>
                <w:szCs w:val="20"/>
              </w:rPr>
            </w:pPr>
            <w:r w:rsidRPr="00BB1689">
              <w:rPr>
                <w:rFonts w:ascii="Arial" w:hAnsi="Arial" w:cs="Arial"/>
                <w:sz w:val="20"/>
                <w:szCs w:val="20"/>
              </w:rPr>
              <w:t xml:space="preserve">Transport </w:t>
            </w:r>
          </w:p>
        </w:tc>
        <w:tc>
          <w:tcPr>
            <w:tcW w:w="1559" w:type="dxa"/>
          </w:tcPr>
          <w:p w:rsidR="00BB1689" w:rsidRPr="00BB1689" w:rsidRDefault="00BB1689" w:rsidP="00BB1689">
            <w:pPr>
              <w:pStyle w:val="Default"/>
              <w:jc w:val="right"/>
              <w:rPr>
                <w:rFonts w:ascii="Arial" w:hAnsi="Arial" w:cs="Arial"/>
                <w:sz w:val="20"/>
                <w:szCs w:val="20"/>
              </w:rPr>
            </w:pPr>
            <w:r w:rsidRPr="00BB1689">
              <w:rPr>
                <w:rFonts w:ascii="Arial" w:hAnsi="Arial" w:cs="Arial"/>
                <w:sz w:val="20"/>
                <w:szCs w:val="20"/>
              </w:rPr>
              <w:t xml:space="preserve">1 </w:t>
            </w:r>
          </w:p>
        </w:tc>
        <w:tc>
          <w:tcPr>
            <w:tcW w:w="1701" w:type="dxa"/>
          </w:tcPr>
          <w:p w:rsidR="00BB1689" w:rsidRPr="00BB1689" w:rsidRDefault="00BB1689" w:rsidP="00BB1689">
            <w:pPr>
              <w:pStyle w:val="Default"/>
              <w:jc w:val="right"/>
              <w:rPr>
                <w:rFonts w:ascii="Arial" w:hAnsi="Arial" w:cs="Arial"/>
                <w:sz w:val="20"/>
                <w:szCs w:val="20"/>
              </w:rPr>
            </w:pPr>
            <w:r w:rsidRPr="00BB1689">
              <w:rPr>
                <w:rFonts w:ascii="Arial" w:hAnsi="Arial" w:cs="Arial"/>
                <w:sz w:val="20"/>
                <w:szCs w:val="20"/>
              </w:rPr>
              <w:t xml:space="preserve">0,85 </w:t>
            </w:r>
          </w:p>
        </w:tc>
        <w:tc>
          <w:tcPr>
            <w:tcW w:w="1561" w:type="dxa"/>
          </w:tcPr>
          <w:p w:rsidR="00BB1689" w:rsidRPr="00BB1689" w:rsidRDefault="00BB1689" w:rsidP="00BB1689">
            <w:pPr>
              <w:pStyle w:val="Default"/>
              <w:jc w:val="right"/>
              <w:rPr>
                <w:rFonts w:ascii="Arial" w:hAnsi="Arial" w:cs="Arial"/>
                <w:sz w:val="20"/>
                <w:szCs w:val="20"/>
              </w:rPr>
            </w:pPr>
            <w:r w:rsidRPr="00BB1689">
              <w:rPr>
                <w:rFonts w:ascii="Arial" w:hAnsi="Arial" w:cs="Arial"/>
                <w:sz w:val="20"/>
                <w:szCs w:val="20"/>
              </w:rPr>
              <w:t xml:space="preserve">0,9 </w:t>
            </w:r>
          </w:p>
        </w:tc>
      </w:tr>
      <w:tr w:rsidR="00BB1689" w:rsidTr="006F4D01">
        <w:tc>
          <w:tcPr>
            <w:tcW w:w="3936" w:type="dxa"/>
          </w:tcPr>
          <w:p w:rsidR="00BB1689" w:rsidRPr="00BB1689" w:rsidRDefault="00BB1689" w:rsidP="00BB1689">
            <w:pPr>
              <w:pStyle w:val="Default"/>
              <w:rPr>
                <w:rFonts w:ascii="Arial" w:hAnsi="Arial" w:cs="Arial"/>
                <w:sz w:val="20"/>
                <w:szCs w:val="20"/>
              </w:rPr>
            </w:pPr>
            <w:r w:rsidRPr="00BB1689">
              <w:rPr>
                <w:rFonts w:ascii="Arial" w:hAnsi="Arial" w:cs="Arial"/>
                <w:sz w:val="20"/>
                <w:szCs w:val="20"/>
              </w:rPr>
              <w:t xml:space="preserve">Voer </w:t>
            </w:r>
          </w:p>
        </w:tc>
        <w:tc>
          <w:tcPr>
            <w:tcW w:w="1559" w:type="dxa"/>
          </w:tcPr>
          <w:p w:rsidR="00BB1689" w:rsidRPr="00BB1689" w:rsidRDefault="00BB1689" w:rsidP="00BB1689">
            <w:pPr>
              <w:pStyle w:val="Default"/>
              <w:jc w:val="right"/>
              <w:rPr>
                <w:rFonts w:ascii="Arial" w:hAnsi="Arial" w:cs="Arial"/>
                <w:sz w:val="20"/>
                <w:szCs w:val="20"/>
              </w:rPr>
            </w:pPr>
            <w:r w:rsidRPr="00BB1689">
              <w:rPr>
                <w:rFonts w:ascii="Arial" w:hAnsi="Arial" w:cs="Arial"/>
                <w:sz w:val="20"/>
                <w:szCs w:val="20"/>
              </w:rPr>
              <w:t>240 kg</w:t>
            </w:r>
          </w:p>
        </w:tc>
        <w:tc>
          <w:tcPr>
            <w:tcW w:w="1701" w:type="dxa"/>
          </w:tcPr>
          <w:p w:rsidR="00BB1689" w:rsidRPr="00BB1689" w:rsidRDefault="00BB1689" w:rsidP="00BB1689">
            <w:pPr>
              <w:pStyle w:val="Default"/>
              <w:jc w:val="right"/>
              <w:rPr>
                <w:rFonts w:ascii="Arial" w:hAnsi="Arial" w:cs="Arial"/>
                <w:sz w:val="20"/>
                <w:szCs w:val="20"/>
              </w:rPr>
            </w:pPr>
            <w:r w:rsidRPr="00BB1689">
              <w:rPr>
                <w:rFonts w:ascii="Arial" w:hAnsi="Arial" w:cs="Arial"/>
                <w:sz w:val="20"/>
                <w:szCs w:val="20"/>
              </w:rPr>
              <w:t xml:space="preserve">0,23 </w:t>
            </w:r>
          </w:p>
        </w:tc>
        <w:tc>
          <w:tcPr>
            <w:tcW w:w="1561" w:type="dxa"/>
          </w:tcPr>
          <w:p w:rsidR="00BB1689" w:rsidRPr="00BB1689" w:rsidRDefault="00BB1689" w:rsidP="00BB1689">
            <w:pPr>
              <w:pStyle w:val="Default"/>
              <w:jc w:val="right"/>
              <w:rPr>
                <w:rFonts w:ascii="Arial" w:hAnsi="Arial" w:cs="Arial"/>
                <w:sz w:val="20"/>
                <w:szCs w:val="20"/>
              </w:rPr>
            </w:pPr>
            <w:r w:rsidRPr="00BB1689">
              <w:rPr>
                <w:rFonts w:ascii="Arial" w:hAnsi="Arial" w:cs="Arial"/>
                <w:sz w:val="20"/>
                <w:szCs w:val="20"/>
              </w:rPr>
              <w:t xml:space="preserve">55,2 </w:t>
            </w:r>
          </w:p>
        </w:tc>
      </w:tr>
      <w:tr w:rsidR="00BB1689" w:rsidTr="006F4D01">
        <w:tc>
          <w:tcPr>
            <w:tcW w:w="3936" w:type="dxa"/>
          </w:tcPr>
          <w:p w:rsidR="00BB1689" w:rsidRPr="00BB1689" w:rsidRDefault="00BB1689" w:rsidP="00BB1689">
            <w:pPr>
              <w:pStyle w:val="Default"/>
              <w:rPr>
                <w:rFonts w:ascii="Arial" w:hAnsi="Arial" w:cs="Arial"/>
                <w:sz w:val="20"/>
                <w:szCs w:val="20"/>
              </w:rPr>
            </w:pPr>
            <w:r w:rsidRPr="00BB1689">
              <w:rPr>
                <w:rFonts w:ascii="Arial" w:hAnsi="Arial" w:cs="Arial"/>
                <w:sz w:val="20"/>
                <w:szCs w:val="20"/>
              </w:rPr>
              <w:t xml:space="preserve">Uitval </w:t>
            </w:r>
          </w:p>
        </w:tc>
        <w:tc>
          <w:tcPr>
            <w:tcW w:w="1559" w:type="dxa"/>
          </w:tcPr>
          <w:p w:rsidR="00BB1689" w:rsidRPr="00BB1689" w:rsidRDefault="00BB1689" w:rsidP="00BB1689">
            <w:pPr>
              <w:pStyle w:val="Default"/>
              <w:jc w:val="right"/>
              <w:rPr>
                <w:rFonts w:ascii="Arial" w:hAnsi="Arial" w:cs="Arial"/>
                <w:sz w:val="20"/>
                <w:szCs w:val="20"/>
              </w:rPr>
            </w:pPr>
            <w:r w:rsidRPr="00BB1689">
              <w:rPr>
                <w:rFonts w:ascii="Arial" w:hAnsi="Arial" w:cs="Arial"/>
                <w:sz w:val="20"/>
                <w:szCs w:val="20"/>
              </w:rPr>
              <w:t>2,4 %</w:t>
            </w:r>
          </w:p>
        </w:tc>
        <w:tc>
          <w:tcPr>
            <w:tcW w:w="1701" w:type="dxa"/>
          </w:tcPr>
          <w:p w:rsidR="00BB1689" w:rsidRPr="00BB1689" w:rsidRDefault="00BB1689" w:rsidP="00BB1689">
            <w:pPr>
              <w:pStyle w:val="Default"/>
              <w:jc w:val="right"/>
              <w:rPr>
                <w:rFonts w:ascii="Arial" w:hAnsi="Arial" w:cs="Arial"/>
                <w:sz w:val="20"/>
                <w:szCs w:val="20"/>
              </w:rPr>
            </w:pPr>
            <w:r w:rsidRPr="00BB1689">
              <w:rPr>
                <w:rFonts w:ascii="Arial" w:hAnsi="Arial" w:cs="Arial"/>
                <w:sz w:val="20"/>
                <w:szCs w:val="20"/>
              </w:rPr>
              <w:t xml:space="preserve">69,00 </w:t>
            </w:r>
          </w:p>
        </w:tc>
        <w:tc>
          <w:tcPr>
            <w:tcW w:w="1561" w:type="dxa"/>
          </w:tcPr>
          <w:p w:rsidR="00BB1689" w:rsidRPr="00BB1689" w:rsidRDefault="00BB1689" w:rsidP="00BB1689">
            <w:pPr>
              <w:pStyle w:val="Default"/>
              <w:jc w:val="right"/>
              <w:rPr>
                <w:rFonts w:ascii="Arial" w:hAnsi="Arial" w:cs="Arial"/>
                <w:sz w:val="20"/>
                <w:szCs w:val="20"/>
              </w:rPr>
            </w:pPr>
            <w:r w:rsidRPr="00BB1689">
              <w:rPr>
                <w:rFonts w:ascii="Arial" w:hAnsi="Arial" w:cs="Arial"/>
                <w:sz w:val="20"/>
                <w:szCs w:val="20"/>
              </w:rPr>
              <w:t xml:space="preserve">1,7 </w:t>
            </w:r>
          </w:p>
        </w:tc>
      </w:tr>
      <w:tr w:rsidR="00BB1689" w:rsidTr="006F4D01">
        <w:tc>
          <w:tcPr>
            <w:tcW w:w="3936" w:type="dxa"/>
          </w:tcPr>
          <w:p w:rsidR="00BB1689" w:rsidRPr="00BB1689" w:rsidRDefault="00BB1689"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BB1689">
              <w:rPr>
                <w:rFonts w:ascii="Arial" w:hAnsi="Arial" w:cs="Arial"/>
                <w:b/>
                <w:bCs/>
                <w:sz w:val="20"/>
              </w:rPr>
              <w:t>Totaal kosten aankoop</w:t>
            </w:r>
          </w:p>
        </w:tc>
        <w:tc>
          <w:tcPr>
            <w:tcW w:w="1559" w:type="dxa"/>
          </w:tcPr>
          <w:p w:rsidR="00BB1689" w:rsidRPr="00BB1689" w:rsidRDefault="00BB1689"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BB1689" w:rsidRPr="00BB1689" w:rsidRDefault="00BB1689"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561" w:type="dxa"/>
          </w:tcPr>
          <w:p w:rsidR="00BB1689" w:rsidRPr="00BB1689" w:rsidRDefault="00BB1689"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r w:rsidRPr="00BB1689">
              <w:rPr>
                <w:rFonts w:ascii="Arial" w:hAnsi="Arial" w:cs="Arial"/>
                <w:b/>
                <w:bCs/>
                <w:sz w:val="20"/>
              </w:rPr>
              <w:t>97,1</w:t>
            </w:r>
          </w:p>
        </w:tc>
      </w:tr>
      <w:tr w:rsidR="006F4D01" w:rsidTr="006F4D01">
        <w:tc>
          <w:tcPr>
            <w:tcW w:w="3936" w:type="dxa"/>
          </w:tcPr>
          <w:p w:rsidR="006F4D01" w:rsidRDefault="006F4D01" w:rsidP="00BB2833">
            <w:pPr>
              <w:pStyle w:val="Default"/>
              <w:rPr>
                <w:sz w:val="22"/>
                <w:szCs w:val="22"/>
              </w:rPr>
            </w:pPr>
            <w:r>
              <w:rPr>
                <w:sz w:val="22"/>
                <w:szCs w:val="22"/>
              </w:rPr>
              <w:t xml:space="preserve">Voerwinst per afgeleverd vleesvarken </w:t>
            </w:r>
          </w:p>
        </w:tc>
        <w:tc>
          <w:tcPr>
            <w:tcW w:w="1559" w:type="dxa"/>
          </w:tcPr>
          <w:p w:rsidR="006F4D01" w:rsidRDefault="006F4D01" w:rsidP="00BB2833">
            <w:pPr>
              <w:pStyle w:val="Default"/>
              <w:rPr>
                <w:sz w:val="22"/>
                <w:szCs w:val="22"/>
              </w:rPr>
            </w:pPr>
          </w:p>
        </w:tc>
        <w:tc>
          <w:tcPr>
            <w:tcW w:w="1701"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561" w:type="dxa"/>
          </w:tcPr>
          <w:p w:rsidR="006F4D01" w:rsidRPr="006F4D01"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b/>
                <w:sz w:val="20"/>
              </w:rPr>
            </w:pPr>
            <w:r w:rsidRPr="006F4D01">
              <w:rPr>
                <w:b/>
                <w:sz w:val="22"/>
                <w:szCs w:val="22"/>
              </w:rPr>
              <w:t>24,1</w:t>
            </w:r>
          </w:p>
        </w:tc>
      </w:tr>
      <w:tr w:rsidR="006F4D01" w:rsidTr="006F4D01">
        <w:tc>
          <w:tcPr>
            <w:tcW w:w="3936" w:type="dxa"/>
          </w:tcPr>
          <w:p w:rsidR="006F4D01" w:rsidRDefault="006F4D01" w:rsidP="00BB2833">
            <w:pPr>
              <w:pStyle w:val="Default"/>
              <w:rPr>
                <w:sz w:val="22"/>
                <w:szCs w:val="22"/>
              </w:rPr>
            </w:pPr>
            <w:r>
              <w:rPr>
                <w:b/>
                <w:bCs/>
                <w:sz w:val="22"/>
                <w:szCs w:val="22"/>
              </w:rPr>
              <w:t>Af: overige toegerekende kosten</w:t>
            </w:r>
          </w:p>
        </w:tc>
        <w:tc>
          <w:tcPr>
            <w:tcW w:w="1559" w:type="dxa"/>
          </w:tcPr>
          <w:p w:rsidR="006F4D01" w:rsidRDefault="006F4D01" w:rsidP="00BB2833">
            <w:pPr>
              <w:pStyle w:val="Default"/>
              <w:rPr>
                <w:sz w:val="22"/>
                <w:szCs w:val="22"/>
              </w:rPr>
            </w:pPr>
          </w:p>
        </w:tc>
        <w:tc>
          <w:tcPr>
            <w:tcW w:w="1701"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561" w:type="dxa"/>
          </w:tcPr>
          <w:p w:rsidR="006F4D01"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sz w:val="22"/>
                <w:szCs w:val="22"/>
              </w:rPr>
            </w:pPr>
          </w:p>
        </w:tc>
      </w:tr>
      <w:tr w:rsidR="006F4D01" w:rsidTr="006F4D01">
        <w:tc>
          <w:tcPr>
            <w:tcW w:w="3936" w:type="dxa"/>
          </w:tcPr>
          <w:p w:rsidR="006F4D01" w:rsidRDefault="006F4D01" w:rsidP="00CE78A1">
            <w:pPr>
              <w:pStyle w:val="Default"/>
              <w:rPr>
                <w:sz w:val="22"/>
                <w:szCs w:val="22"/>
              </w:rPr>
            </w:pPr>
            <w:r>
              <w:rPr>
                <w:sz w:val="22"/>
                <w:szCs w:val="22"/>
              </w:rPr>
              <w:t xml:space="preserve">Gezondheidszorg </w:t>
            </w:r>
          </w:p>
        </w:tc>
        <w:tc>
          <w:tcPr>
            <w:tcW w:w="1559"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561" w:type="dxa"/>
          </w:tcPr>
          <w:p w:rsidR="006F4D01" w:rsidRDefault="006F4D01" w:rsidP="006F4D01">
            <w:pPr>
              <w:pStyle w:val="Default"/>
              <w:jc w:val="right"/>
              <w:rPr>
                <w:sz w:val="22"/>
                <w:szCs w:val="22"/>
              </w:rPr>
            </w:pPr>
            <w:r>
              <w:rPr>
                <w:sz w:val="22"/>
                <w:szCs w:val="22"/>
              </w:rPr>
              <w:t xml:space="preserve">1,0 </w:t>
            </w:r>
          </w:p>
        </w:tc>
      </w:tr>
      <w:tr w:rsidR="006F4D01" w:rsidTr="006F4D01">
        <w:tc>
          <w:tcPr>
            <w:tcW w:w="3936" w:type="dxa"/>
          </w:tcPr>
          <w:p w:rsidR="006F4D01" w:rsidRDefault="006F4D01" w:rsidP="00CE78A1">
            <w:pPr>
              <w:pStyle w:val="Default"/>
              <w:rPr>
                <w:sz w:val="22"/>
                <w:szCs w:val="22"/>
              </w:rPr>
            </w:pPr>
            <w:r>
              <w:rPr>
                <w:sz w:val="22"/>
                <w:szCs w:val="22"/>
              </w:rPr>
              <w:t xml:space="preserve">Heffing gezondheidszorg </w:t>
            </w:r>
          </w:p>
        </w:tc>
        <w:tc>
          <w:tcPr>
            <w:tcW w:w="1559"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561" w:type="dxa"/>
          </w:tcPr>
          <w:p w:rsidR="006F4D01" w:rsidRDefault="006F4D01" w:rsidP="006F4D01">
            <w:pPr>
              <w:pStyle w:val="Default"/>
              <w:jc w:val="right"/>
              <w:rPr>
                <w:sz w:val="22"/>
                <w:szCs w:val="22"/>
              </w:rPr>
            </w:pPr>
            <w:r>
              <w:rPr>
                <w:sz w:val="22"/>
                <w:szCs w:val="22"/>
              </w:rPr>
              <w:t xml:space="preserve">0,1 </w:t>
            </w:r>
          </w:p>
        </w:tc>
      </w:tr>
      <w:tr w:rsidR="006F4D01" w:rsidTr="006F4D01">
        <w:tc>
          <w:tcPr>
            <w:tcW w:w="3936" w:type="dxa"/>
          </w:tcPr>
          <w:p w:rsidR="006F4D01" w:rsidRDefault="006F4D01" w:rsidP="00CE78A1">
            <w:pPr>
              <w:pStyle w:val="Default"/>
              <w:rPr>
                <w:sz w:val="22"/>
                <w:szCs w:val="22"/>
              </w:rPr>
            </w:pPr>
            <w:r>
              <w:rPr>
                <w:sz w:val="22"/>
                <w:szCs w:val="22"/>
              </w:rPr>
              <w:t xml:space="preserve">Elektriciteit </w:t>
            </w:r>
          </w:p>
        </w:tc>
        <w:tc>
          <w:tcPr>
            <w:tcW w:w="1559"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561" w:type="dxa"/>
          </w:tcPr>
          <w:p w:rsidR="006F4D01" w:rsidRDefault="006F4D01" w:rsidP="006F4D01">
            <w:pPr>
              <w:pStyle w:val="Default"/>
              <w:jc w:val="right"/>
              <w:rPr>
                <w:sz w:val="22"/>
                <w:szCs w:val="22"/>
              </w:rPr>
            </w:pPr>
            <w:r>
              <w:rPr>
                <w:sz w:val="22"/>
                <w:szCs w:val="22"/>
              </w:rPr>
              <w:t xml:space="preserve">1,0 </w:t>
            </w:r>
          </w:p>
        </w:tc>
      </w:tr>
      <w:tr w:rsidR="006F4D01" w:rsidTr="006F4D01">
        <w:tc>
          <w:tcPr>
            <w:tcW w:w="3936" w:type="dxa"/>
          </w:tcPr>
          <w:p w:rsidR="006F4D01" w:rsidRDefault="006F4D01" w:rsidP="00CE78A1">
            <w:pPr>
              <w:pStyle w:val="Default"/>
              <w:rPr>
                <w:sz w:val="22"/>
                <w:szCs w:val="22"/>
              </w:rPr>
            </w:pPr>
            <w:r>
              <w:rPr>
                <w:sz w:val="22"/>
                <w:szCs w:val="22"/>
              </w:rPr>
              <w:t xml:space="preserve">Verwarming (brandstoffen) </w:t>
            </w:r>
          </w:p>
        </w:tc>
        <w:tc>
          <w:tcPr>
            <w:tcW w:w="1559"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561" w:type="dxa"/>
          </w:tcPr>
          <w:p w:rsidR="006F4D01" w:rsidRDefault="006F4D01" w:rsidP="006F4D01">
            <w:pPr>
              <w:pStyle w:val="Default"/>
              <w:jc w:val="right"/>
              <w:rPr>
                <w:sz w:val="22"/>
                <w:szCs w:val="22"/>
              </w:rPr>
            </w:pPr>
            <w:r>
              <w:rPr>
                <w:sz w:val="22"/>
                <w:szCs w:val="22"/>
              </w:rPr>
              <w:t xml:space="preserve">0,6 </w:t>
            </w:r>
          </w:p>
        </w:tc>
      </w:tr>
      <w:tr w:rsidR="006F4D01" w:rsidTr="006F4D01">
        <w:tc>
          <w:tcPr>
            <w:tcW w:w="3936" w:type="dxa"/>
          </w:tcPr>
          <w:p w:rsidR="006F4D01" w:rsidRDefault="006F4D01" w:rsidP="00CE78A1">
            <w:pPr>
              <w:pStyle w:val="Default"/>
              <w:rPr>
                <w:sz w:val="22"/>
                <w:szCs w:val="22"/>
              </w:rPr>
            </w:pPr>
            <w:r>
              <w:rPr>
                <w:sz w:val="22"/>
                <w:szCs w:val="22"/>
              </w:rPr>
              <w:t xml:space="preserve">Water </w:t>
            </w:r>
          </w:p>
        </w:tc>
        <w:tc>
          <w:tcPr>
            <w:tcW w:w="1559"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561" w:type="dxa"/>
          </w:tcPr>
          <w:p w:rsidR="006F4D01" w:rsidRDefault="006F4D01" w:rsidP="006F4D01">
            <w:pPr>
              <w:pStyle w:val="Default"/>
              <w:jc w:val="right"/>
              <w:rPr>
                <w:sz w:val="22"/>
                <w:szCs w:val="22"/>
              </w:rPr>
            </w:pPr>
            <w:r>
              <w:rPr>
                <w:sz w:val="22"/>
                <w:szCs w:val="22"/>
              </w:rPr>
              <w:t xml:space="preserve">0,8 </w:t>
            </w:r>
          </w:p>
        </w:tc>
      </w:tr>
      <w:tr w:rsidR="006F4D01" w:rsidTr="006F4D01">
        <w:tc>
          <w:tcPr>
            <w:tcW w:w="3936" w:type="dxa"/>
          </w:tcPr>
          <w:p w:rsidR="006F4D01" w:rsidRDefault="006F4D01" w:rsidP="00CE78A1">
            <w:pPr>
              <w:pStyle w:val="Default"/>
              <w:rPr>
                <w:sz w:val="22"/>
                <w:szCs w:val="22"/>
              </w:rPr>
            </w:pPr>
            <w:r>
              <w:rPr>
                <w:sz w:val="22"/>
                <w:szCs w:val="22"/>
              </w:rPr>
              <w:t xml:space="preserve">Overige </w:t>
            </w:r>
            <w:proofErr w:type="spellStart"/>
            <w:r>
              <w:rPr>
                <w:sz w:val="22"/>
                <w:szCs w:val="22"/>
              </w:rPr>
              <w:t>veekosten</w:t>
            </w:r>
            <w:proofErr w:type="spellEnd"/>
            <w:r>
              <w:rPr>
                <w:sz w:val="22"/>
                <w:szCs w:val="22"/>
              </w:rPr>
              <w:t xml:space="preserve"> (incl. strooisel) </w:t>
            </w:r>
          </w:p>
        </w:tc>
        <w:tc>
          <w:tcPr>
            <w:tcW w:w="1559"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561" w:type="dxa"/>
          </w:tcPr>
          <w:p w:rsidR="006F4D01" w:rsidRDefault="006F4D01" w:rsidP="006F4D01">
            <w:pPr>
              <w:pStyle w:val="Default"/>
              <w:jc w:val="right"/>
              <w:rPr>
                <w:sz w:val="22"/>
                <w:szCs w:val="22"/>
              </w:rPr>
            </w:pPr>
            <w:r>
              <w:rPr>
                <w:sz w:val="22"/>
                <w:szCs w:val="22"/>
              </w:rPr>
              <w:t xml:space="preserve">0,7 </w:t>
            </w:r>
          </w:p>
        </w:tc>
      </w:tr>
      <w:tr w:rsidR="006F4D01" w:rsidTr="006F4D01">
        <w:tc>
          <w:tcPr>
            <w:tcW w:w="3936" w:type="dxa"/>
          </w:tcPr>
          <w:p w:rsidR="006F4D01" w:rsidRDefault="006F4D01" w:rsidP="006E6AF2">
            <w:pPr>
              <w:pStyle w:val="Default"/>
              <w:rPr>
                <w:sz w:val="22"/>
                <w:szCs w:val="22"/>
              </w:rPr>
            </w:pPr>
            <w:r>
              <w:rPr>
                <w:b/>
                <w:bCs/>
                <w:sz w:val="22"/>
                <w:szCs w:val="22"/>
              </w:rPr>
              <w:t xml:space="preserve">Totaal overige toegerekende kosten </w:t>
            </w:r>
          </w:p>
        </w:tc>
        <w:tc>
          <w:tcPr>
            <w:tcW w:w="1559"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561" w:type="dxa"/>
          </w:tcPr>
          <w:p w:rsidR="006F4D01" w:rsidRDefault="006F4D01" w:rsidP="006F4D01">
            <w:pPr>
              <w:pStyle w:val="Default"/>
              <w:jc w:val="right"/>
              <w:rPr>
                <w:sz w:val="22"/>
                <w:szCs w:val="22"/>
              </w:rPr>
            </w:pPr>
            <w:r>
              <w:rPr>
                <w:b/>
                <w:bCs/>
                <w:sz w:val="22"/>
                <w:szCs w:val="22"/>
              </w:rPr>
              <w:t xml:space="preserve">4,2 </w:t>
            </w:r>
          </w:p>
        </w:tc>
      </w:tr>
      <w:tr w:rsidR="006F4D01" w:rsidTr="006F4D01">
        <w:tc>
          <w:tcPr>
            <w:tcW w:w="3936" w:type="dxa"/>
          </w:tcPr>
          <w:p w:rsidR="006F4D01" w:rsidRDefault="006F4D01" w:rsidP="006E6AF2">
            <w:pPr>
              <w:pStyle w:val="Default"/>
              <w:rPr>
                <w:sz w:val="13"/>
                <w:szCs w:val="13"/>
              </w:rPr>
            </w:pPr>
            <w:r>
              <w:rPr>
                <w:b/>
                <w:bCs/>
                <w:sz w:val="22"/>
                <w:szCs w:val="22"/>
              </w:rPr>
              <w:t>Saldo per afgeleverd vleesvarken</w:t>
            </w:r>
            <w:r>
              <w:rPr>
                <w:b/>
                <w:bCs/>
                <w:sz w:val="13"/>
                <w:szCs w:val="13"/>
              </w:rPr>
              <w:t xml:space="preserve">1) </w:t>
            </w:r>
          </w:p>
        </w:tc>
        <w:tc>
          <w:tcPr>
            <w:tcW w:w="1559"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561" w:type="dxa"/>
          </w:tcPr>
          <w:p w:rsidR="006F4D01" w:rsidRDefault="006F4D01" w:rsidP="006F4D01">
            <w:pPr>
              <w:pStyle w:val="Default"/>
              <w:jc w:val="right"/>
              <w:rPr>
                <w:sz w:val="22"/>
                <w:szCs w:val="22"/>
              </w:rPr>
            </w:pPr>
            <w:r>
              <w:rPr>
                <w:b/>
                <w:bCs/>
                <w:sz w:val="22"/>
                <w:szCs w:val="22"/>
              </w:rPr>
              <w:t xml:space="preserve">19,9 </w:t>
            </w:r>
          </w:p>
        </w:tc>
      </w:tr>
      <w:tr w:rsidR="006F4D01" w:rsidTr="006F4D01">
        <w:tc>
          <w:tcPr>
            <w:tcW w:w="3936" w:type="dxa"/>
          </w:tcPr>
          <w:p w:rsidR="006F4D01" w:rsidRDefault="006F4D01" w:rsidP="006E6AF2">
            <w:pPr>
              <w:pStyle w:val="Default"/>
              <w:rPr>
                <w:sz w:val="22"/>
                <w:szCs w:val="22"/>
              </w:rPr>
            </w:pPr>
            <w:r>
              <w:rPr>
                <w:sz w:val="22"/>
                <w:szCs w:val="22"/>
              </w:rPr>
              <w:t xml:space="preserve">Afgeleverd varken per varken per jaar </w:t>
            </w:r>
          </w:p>
        </w:tc>
        <w:tc>
          <w:tcPr>
            <w:tcW w:w="1559"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561" w:type="dxa"/>
          </w:tcPr>
          <w:p w:rsidR="006F4D01" w:rsidRDefault="006F4D01" w:rsidP="006F4D01">
            <w:pPr>
              <w:pStyle w:val="Default"/>
              <w:jc w:val="right"/>
              <w:rPr>
                <w:sz w:val="22"/>
                <w:szCs w:val="22"/>
              </w:rPr>
            </w:pPr>
            <w:r>
              <w:rPr>
                <w:sz w:val="22"/>
                <w:szCs w:val="22"/>
              </w:rPr>
              <w:t xml:space="preserve">x 3,12 </w:t>
            </w:r>
          </w:p>
        </w:tc>
      </w:tr>
      <w:tr w:rsidR="006F4D01" w:rsidTr="006F4D01">
        <w:tc>
          <w:tcPr>
            <w:tcW w:w="3936" w:type="dxa"/>
          </w:tcPr>
          <w:p w:rsidR="006F4D01" w:rsidRDefault="006F4D01" w:rsidP="006E6AF2">
            <w:pPr>
              <w:pStyle w:val="Default"/>
              <w:rPr>
                <w:sz w:val="22"/>
                <w:szCs w:val="22"/>
              </w:rPr>
            </w:pPr>
            <w:r>
              <w:rPr>
                <w:b/>
                <w:bCs/>
                <w:sz w:val="22"/>
                <w:szCs w:val="22"/>
              </w:rPr>
              <w:t xml:space="preserve">Voerwinst per gemiddeld aanwezig vleesvarken per jaar </w:t>
            </w:r>
          </w:p>
        </w:tc>
        <w:tc>
          <w:tcPr>
            <w:tcW w:w="1559"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561" w:type="dxa"/>
          </w:tcPr>
          <w:p w:rsidR="006F4D01" w:rsidRDefault="006F4D01" w:rsidP="006F4D01">
            <w:pPr>
              <w:pStyle w:val="Default"/>
              <w:jc w:val="right"/>
              <w:rPr>
                <w:sz w:val="22"/>
                <w:szCs w:val="22"/>
              </w:rPr>
            </w:pPr>
            <w:r>
              <w:rPr>
                <w:b/>
                <w:bCs/>
                <w:sz w:val="22"/>
                <w:szCs w:val="22"/>
              </w:rPr>
              <w:t xml:space="preserve">75 </w:t>
            </w:r>
          </w:p>
        </w:tc>
      </w:tr>
      <w:tr w:rsidR="006F4D01" w:rsidTr="006F4D01">
        <w:tc>
          <w:tcPr>
            <w:tcW w:w="3936" w:type="dxa"/>
          </w:tcPr>
          <w:p w:rsidR="006F4D01" w:rsidRDefault="006F4D01" w:rsidP="006E6AF2">
            <w:pPr>
              <w:pStyle w:val="Default"/>
              <w:rPr>
                <w:sz w:val="22"/>
                <w:szCs w:val="22"/>
              </w:rPr>
            </w:pPr>
            <w:r>
              <w:rPr>
                <w:b/>
                <w:bCs/>
                <w:sz w:val="22"/>
                <w:szCs w:val="22"/>
              </w:rPr>
              <w:t xml:space="preserve">Saldo per gemiddeld aanwezig vleesvarken per jaar1) </w:t>
            </w:r>
          </w:p>
        </w:tc>
        <w:tc>
          <w:tcPr>
            <w:tcW w:w="1559"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561" w:type="dxa"/>
          </w:tcPr>
          <w:p w:rsidR="006F4D01" w:rsidRDefault="006F4D01" w:rsidP="006F4D01">
            <w:pPr>
              <w:pStyle w:val="Default"/>
              <w:jc w:val="right"/>
              <w:rPr>
                <w:sz w:val="22"/>
                <w:szCs w:val="22"/>
              </w:rPr>
            </w:pPr>
            <w:r>
              <w:rPr>
                <w:b/>
                <w:bCs/>
                <w:sz w:val="22"/>
                <w:szCs w:val="22"/>
              </w:rPr>
              <w:t xml:space="preserve">62 </w:t>
            </w:r>
          </w:p>
        </w:tc>
      </w:tr>
      <w:tr w:rsidR="006F4D01" w:rsidTr="006F4D01">
        <w:tc>
          <w:tcPr>
            <w:tcW w:w="3936" w:type="dxa"/>
          </w:tcPr>
          <w:p w:rsidR="006F4D01" w:rsidRDefault="006F4D01" w:rsidP="00CE78A1">
            <w:pPr>
              <w:pStyle w:val="Default"/>
              <w:rPr>
                <w:sz w:val="22"/>
                <w:szCs w:val="22"/>
              </w:rPr>
            </w:pPr>
          </w:p>
        </w:tc>
        <w:tc>
          <w:tcPr>
            <w:tcW w:w="1559"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701" w:type="dxa"/>
          </w:tcPr>
          <w:p w:rsidR="006F4D01" w:rsidRPr="00BB1689" w:rsidRDefault="006F4D01" w:rsidP="00BB1689">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right"/>
              <w:rPr>
                <w:rFonts w:ascii="Arial" w:hAnsi="Arial" w:cs="Arial"/>
                <w:sz w:val="20"/>
              </w:rPr>
            </w:pPr>
          </w:p>
        </w:tc>
        <w:tc>
          <w:tcPr>
            <w:tcW w:w="1561" w:type="dxa"/>
          </w:tcPr>
          <w:p w:rsidR="006F4D01" w:rsidRDefault="006F4D01" w:rsidP="006F4D01">
            <w:pPr>
              <w:pStyle w:val="Default"/>
              <w:jc w:val="right"/>
              <w:rPr>
                <w:sz w:val="22"/>
                <w:szCs w:val="22"/>
              </w:rPr>
            </w:pPr>
          </w:p>
        </w:tc>
      </w:tr>
    </w:tbl>
    <w:p w:rsidR="00605A25" w:rsidRPr="00633711" w:rsidRDefault="0099026C">
      <w:pPr>
        <w:pStyle w:val="Kop3"/>
        <w:rPr>
          <w:rFonts w:ascii="Arial" w:hAnsi="Arial" w:cs="Arial"/>
        </w:rPr>
      </w:pPr>
      <w:bookmarkStart w:id="36" w:name="_Toc95025317"/>
      <w:bookmarkStart w:id="37" w:name="_Toc397255205"/>
      <w:r w:rsidRPr="00633711">
        <w:rPr>
          <w:rFonts w:ascii="Arial" w:hAnsi="Arial" w:cs="Arial"/>
        </w:rPr>
        <w:t>Netto bedrijfsresultaat/arbeidsopbrengst</w:t>
      </w:r>
      <w:bookmarkEnd w:id="36"/>
      <w:bookmarkEnd w:id="37"/>
      <w:r w:rsidR="003F45F8">
        <w:rPr>
          <w:rFonts w:ascii="Arial" w:hAnsi="Arial" w:cs="Arial"/>
        </w:rPr>
        <w:t xml:space="preserve"> </w:t>
      </w:r>
    </w:p>
    <w:p w:rsidR="00605A25" w:rsidRPr="00633711" w:rsidRDefault="00605A25">
      <w:pPr>
        <w:pStyle w:val="Legal3"/>
        <w:tabs>
          <w:tab w:val="left" w:pos="-1417"/>
          <w:tab w:val="left" w:pos="-697"/>
          <w:tab w:val="left" w:pos="283"/>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rPr>
          <w:rFonts w:ascii="Arial" w:hAnsi="Arial" w:cs="Arial"/>
          <w:b w:val="0"/>
          <w:sz w:val="18"/>
          <w:lang w:val="nl-NL"/>
        </w:rPr>
      </w:pPr>
    </w:p>
    <w:p w:rsidR="00605A25" w:rsidRPr="003F45F8" w:rsidRDefault="0099026C">
      <w:pPr>
        <w:pStyle w:val="Legal3"/>
        <w:tabs>
          <w:tab w:val="left" w:pos="-1417"/>
          <w:tab w:val="left" w:pos="-697"/>
          <w:tab w:val="left" w:pos="283"/>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rPr>
          <w:rFonts w:ascii="Arial" w:hAnsi="Arial" w:cs="Arial"/>
          <w:b w:val="0"/>
          <w:sz w:val="20"/>
          <w:lang w:val="nl-NL"/>
        </w:rPr>
      </w:pPr>
      <w:r w:rsidRPr="003F45F8">
        <w:rPr>
          <w:rFonts w:ascii="Arial" w:hAnsi="Arial" w:cs="Arial"/>
          <w:b w:val="0"/>
          <w:sz w:val="20"/>
        </w:rPr>
        <w:fldChar w:fldCharType="begin"/>
      </w:r>
      <w:r w:rsidRPr="003F45F8">
        <w:rPr>
          <w:rFonts w:ascii="Arial" w:hAnsi="Arial" w:cs="Arial"/>
          <w:b w:val="0"/>
          <w:sz w:val="20"/>
          <w:lang w:val="nl-NL"/>
        </w:rPr>
        <w:instrText xml:space="preserve">TC \l3 " </w:instrText>
      </w:r>
      <w:bookmarkStart w:id="38" w:name="_Toc4920165"/>
      <w:r w:rsidRPr="003F45F8">
        <w:rPr>
          <w:rFonts w:ascii="Arial" w:hAnsi="Arial" w:cs="Arial"/>
          <w:b w:val="0"/>
          <w:sz w:val="20"/>
          <w:lang w:val="nl-NL"/>
        </w:rPr>
        <w:instrText>Netto bedrijfsresultaat/arbeidsopbrengst</w:instrText>
      </w:r>
      <w:bookmarkEnd w:id="38"/>
      <w:r w:rsidRPr="003F45F8">
        <w:rPr>
          <w:rFonts w:ascii="Arial" w:hAnsi="Arial" w:cs="Arial"/>
          <w:b w:val="0"/>
          <w:sz w:val="20"/>
        </w:rPr>
        <w:fldChar w:fldCharType="end"/>
      </w:r>
      <w:r w:rsidRPr="003F45F8">
        <w:rPr>
          <w:rFonts w:ascii="Arial" w:hAnsi="Arial" w:cs="Arial"/>
          <w:b w:val="0"/>
          <w:sz w:val="20"/>
          <w:lang w:val="nl-NL"/>
        </w:rPr>
        <w:t>Het netto-bedrijfsresultaat (ofwel bedrijfswinst) en de arbeidsopbrengst zijn kengetallen om de rentabi</w:t>
      </w:r>
      <w:r w:rsidRPr="003F45F8">
        <w:rPr>
          <w:rFonts w:ascii="Arial" w:hAnsi="Arial" w:cs="Arial"/>
          <w:b w:val="0"/>
          <w:sz w:val="20"/>
          <w:lang w:val="nl-NL"/>
        </w:rPr>
        <w:softHyphen/>
        <w:t>li</w:t>
      </w:r>
      <w:r w:rsidRPr="003F45F8">
        <w:rPr>
          <w:rFonts w:ascii="Arial" w:hAnsi="Arial" w:cs="Arial"/>
          <w:b w:val="0"/>
          <w:sz w:val="20"/>
          <w:lang w:val="nl-NL"/>
        </w:rPr>
        <w:softHyphen/>
        <w:t>teit van een bedrijf te beoordelen zonder dat de samenstelling van het gezin invloed heeft.</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Het netto-bedrijfsresultaat geeft het verschil tussen de opbrengsten en kosten bedrijfs</w:t>
      </w:r>
      <w:r w:rsidRPr="003F45F8">
        <w:rPr>
          <w:rFonts w:ascii="Arial" w:hAnsi="Arial" w:cs="Arial"/>
          <w:sz w:val="20"/>
        </w:rPr>
        <w:softHyphen/>
        <w:t>economisch gezien het beste weer, d.w.z. het geeft ongeveer de winst aan in een bepaalde periode.</w:t>
      </w:r>
    </w:p>
    <w:p w:rsidR="00605A25" w:rsidRPr="003F45F8" w:rsidRDefault="00605A25">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Het netto-bedrijfsresultaat komt tot stand onafhankelijk van het per</w:t>
      </w:r>
      <w:r w:rsidRPr="003F45F8">
        <w:rPr>
          <w:rFonts w:ascii="Arial" w:hAnsi="Arial" w:cs="Arial"/>
          <w:sz w:val="20"/>
        </w:rPr>
        <w:softHyphen/>
        <w:t>centage eigen vermo</w:t>
      </w:r>
      <w:r w:rsidRPr="003F45F8">
        <w:rPr>
          <w:rFonts w:ascii="Arial" w:hAnsi="Arial" w:cs="Arial"/>
          <w:sz w:val="20"/>
        </w:rPr>
        <w:softHyphen/>
        <w:t>gen, inkomsten van buiten het bedrijf, eigen of vreemde arbeid of gezinsuitgaven; privé en bedrijf zijn volledig gescheiden.</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Bedrijfseconomisch gezien is een bedrijf met een voortdurend negatief netto-bedrijfsresultaat niet levensvatbaar; het is verliesgevend. Toch wordt op het merendeel van de agrari</w:t>
      </w:r>
      <w:r w:rsidRPr="003F45F8">
        <w:rPr>
          <w:rFonts w:ascii="Arial" w:hAnsi="Arial" w:cs="Arial"/>
          <w:sz w:val="20"/>
        </w:rPr>
        <w:softHyphen/>
        <w:t>sche bedrijven over de jaren heen geen positief netto-bedrijfsresultaat be</w:t>
      </w:r>
      <w:r w:rsidRPr="003F45F8">
        <w:rPr>
          <w:rFonts w:ascii="Arial" w:hAnsi="Arial" w:cs="Arial"/>
          <w:sz w:val="20"/>
        </w:rPr>
        <w:softHyphen/>
        <w:t>haald.</w:t>
      </w:r>
    </w:p>
    <w:p w:rsidR="00605A25" w:rsidRPr="003F45F8" w:rsidRDefault="00605A25">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Bedrijven zonder positief netto-bedrijfsresultaat blijven toch bestaan omdat:</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sz w:val="20"/>
        </w:rPr>
      </w:pPr>
      <w:r w:rsidRPr="003F45F8">
        <w:rPr>
          <w:rFonts w:ascii="Arial" w:hAnsi="Arial" w:cs="Arial"/>
          <w:sz w:val="20"/>
        </w:rPr>
        <w:t xml:space="preserve">   -</w:t>
      </w:r>
      <w:r w:rsidRPr="003F45F8">
        <w:rPr>
          <w:rFonts w:ascii="Arial" w:hAnsi="Arial" w:cs="Arial"/>
          <w:sz w:val="20"/>
        </w:rPr>
        <w:tab/>
        <w:t>Er genoegen wordt genomen met een lagere vergoeding voor eigen arbeid en voor eigen vermogen.</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sz w:val="20"/>
        </w:rPr>
      </w:pPr>
      <w:r w:rsidRPr="003F45F8">
        <w:rPr>
          <w:rFonts w:ascii="Arial" w:hAnsi="Arial" w:cs="Arial"/>
          <w:sz w:val="20"/>
        </w:rPr>
        <w:t xml:space="preserve">   -</w:t>
      </w:r>
      <w:r w:rsidRPr="003F45F8">
        <w:rPr>
          <w:rFonts w:ascii="Arial" w:hAnsi="Arial" w:cs="Arial"/>
          <w:sz w:val="20"/>
        </w:rPr>
        <w:tab/>
        <w:t>Er zijn nevenopbrengsten of subsidies die zorgen dat de in</w:t>
      </w:r>
      <w:r w:rsidRPr="003F45F8">
        <w:rPr>
          <w:rFonts w:ascii="Arial" w:hAnsi="Arial" w:cs="Arial"/>
          <w:sz w:val="20"/>
        </w:rPr>
        <w:softHyphen/>
        <w:t>komsten hoog genoeg zijn om van rond te komen en daarnaast nog de benodigde reserve</w:t>
      </w:r>
      <w:r w:rsidRPr="003F45F8">
        <w:rPr>
          <w:rFonts w:ascii="Arial" w:hAnsi="Arial" w:cs="Arial"/>
          <w:sz w:val="20"/>
        </w:rPr>
        <w:softHyphen/>
        <w:t>rin</w:t>
      </w:r>
      <w:r w:rsidRPr="003F45F8">
        <w:rPr>
          <w:rFonts w:ascii="Arial" w:hAnsi="Arial" w:cs="Arial"/>
          <w:sz w:val="20"/>
        </w:rPr>
        <w:softHyphen/>
        <w:t>gen en investeringen te doen.</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left="378"/>
        <w:jc w:val="both"/>
        <w:rPr>
          <w:rFonts w:ascii="Arial" w:hAnsi="Arial" w:cs="Arial"/>
          <w:sz w:val="20"/>
        </w:rPr>
      </w:pPr>
      <w:r w:rsidRPr="003F45F8">
        <w:rPr>
          <w:rFonts w:ascii="Arial" w:hAnsi="Arial" w:cs="Arial"/>
          <w:sz w:val="20"/>
        </w:rPr>
        <w:t>In deze gevallen zal het zo zijn dat de ondernemer persoon</w:t>
      </w:r>
      <w:r w:rsidRPr="003F45F8">
        <w:rPr>
          <w:rFonts w:ascii="Arial" w:hAnsi="Arial" w:cs="Arial"/>
          <w:sz w:val="20"/>
        </w:rPr>
        <w:softHyphen/>
        <w:t>lijk genoegen neemt met een lagere vergoeding dan wordt bere</w:t>
      </w:r>
      <w:r w:rsidRPr="003F45F8">
        <w:rPr>
          <w:rFonts w:ascii="Arial" w:hAnsi="Arial" w:cs="Arial"/>
          <w:sz w:val="20"/>
        </w:rPr>
        <w:softHyphen/>
        <w:t>kend. De besparingen zul</w:t>
      </w:r>
      <w:r w:rsidRPr="003F45F8">
        <w:rPr>
          <w:rFonts w:ascii="Arial" w:hAnsi="Arial" w:cs="Arial"/>
          <w:sz w:val="20"/>
        </w:rPr>
        <w:softHyphen/>
        <w:t xml:space="preserve">len toch positief zijn. </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sz w:val="20"/>
        </w:rPr>
      </w:pPr>
      <w:r w:rsidRPr="003F45F8">
        <w:rPr>
          <w:rFonts w:ascii="Arial" w:hAnsi="Arial" w:cs="Arial"/>
          <w:sz w:val="20"/>
        </w:rPr>
        <w:t xml:space="preserve">   -</w:t>
      </w:r>
      <w:r w:rsidRPr="003F45F8">
        <w:rPr>
          <w:rFonts w:ascii="Arial" w:hAnsi="Arial" w:cs="Arial"/>
          <w:sz w:val="20"/>
        </w:rPr>
        <w:tab/>
        <w:t>Een bedrijf kan tijdelijk nog voortgezet worden bij een nega</w:t>
      </w:r>
      <w:r w:rsidRPr="003F45F8">
        <w:rPr>
          <w:rFonts w:ascii="Arial" w:hAnsi="Arial" w:cs="Arial"/>
          <w:sz w:val="20"/>
        </w:rPr>
        <w:softHyphen/>
        <w:t>tief netto-bedrijfsresultaat en negatieve besparingen. Dit kan voorko</w:t>
      </w:r>
      <w:r w:rsidRPr="003F45F8">
        <w:rPr>
          <w:rFonts w:ascii="Arial" w:hAnsi="Arial" w:cs="Arial"/>
          <w:sz w:val="20"/>
        </w:rPr>
        <w:softHyphen/>
        <w:t>men bij een oudere boer zonder opvolger, of voor een bedrijf waarvoor liquidatie niet nood</w:t>
      </w:r>
      <w:r w:rsidRPr="003F45F8">
        <w:rPr>
          <w:rFonts w:ascii="Arial" w:hAnsi="Arial" w:cs="Arial"/>
          <w:sz w:val="20"/>
        </w:rPr>
        <w:softHyphen/>
        <w:t>zakelijk is en om diverse redenen geen goed alternatief is.</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sz w:val="20"/>
        </w:rPr>
      </w:pPr>
      <w:r w:rsidRPr="003F45F8">
        <w:rPr>
          <w:rFonts w:ascii="Arial" w:hAnsi="Arial" w:cs="Arial"/>
          <w:sz w:val="20"/>
        </w:rPr>
        <w:t xml:space="preserve">   -</w:t>
      </w:r>
      <w:r w:rsidRPr="003F45F8">
        <w:rPr>
          <w:rFonts w:ascii="Arial" w:hAnsi="Arial" w:cs="Arial"/>
          <w:sz w:val="20"/>
        </w:rPr>
        <w:tab/>
        <w:t>In het algemeen is het vaak de vraag of liquidatie een goed alterna</w:t>
      </w:r>
      <w:r w:rsidRPr="003F45F8">
        <w:rPr>
          <w:rFonts w:ascii="Arial" w:hAnsi="Arial" w:cs="Arial"/>
          <w:sz w:val="20"/>
        </w:rPr>
        <w:softHyphen/>
        <w:t>tief is; het resterende vermogen (na belastingen) valt vaak tegen en het is de vraag of elders een passende en beter lonende baan te vin</w:t>
      </w:r>
      <w:r w:rsidRPr="003F45F8">
        <w:rPr>
          <w:rFonts w:ascii="Arial" w:hAnsi="Arial" w:cs="Arial"/>
          <w:sz w:val="20"/>
        </w:rPr>
        <w:softHyphen/>
        <w:t>den is.</w:t>
      </w:r>
    </w:p>
    <w:p w:rsidR="0037097C" w:rsidRPr="003F45F8" w:rsidRDefault="0037097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sz w:val="20"/>
        </w:rPr>
      </w:pPr>
    </w:p>
    <w:tbl>
      <w:tblPr>
        <w:tblW w:w="0" w:type="auto"/>
        <w:tblInd w:w="124" w:type="dxa"/>
        <w:tblLayout w:type="fixed"/>
        <w:tblCellMar>
          <w:left w:w="0" w:type="dxa"/>
          <w:right w:w="0" w:type="dxa"/>
        </w:tblCellMar>
        <w:tblLook w:val="01E0" w:firstRow="1" w:lastRow="1" w:firstColumn="1" w:lastColumn="1" w:noHBand="0" w:noVBand="0"/>
      </w:tblPr>
      <w:tblGrid>
        <w:gridCol w:w="2060"/>
        <w:gridCol w:w="922"/>
        <w:gridCol w:w="917"/>
        <w:gridCol w:w="918"/>
        <w:gridCol w:w="925"/>
        <w:gridCol w:w="2963"/>
      </w:tblGrid>
      <w:tr w:rsidR="00516EE2" w:rsidRPr="00516EE2" w:rsidTr="00516EE2">
        <w:trPr>
          <w:trHeight w:hRule="exact" w:val="508"/>
        </w:trPr>
        <w:tc>
          <w:tcPr>
            <w:tcW w:w="8705" w:type="dxa"/>
            <w:gridSpan w:val="6"/>
            <w:tcBorders>
              <w:top w:val="single" w:sz="3" w:space="0" w:color="000000"/>
              <w:left w:val="single" w:sz="1" w:space="0" w:color="000000"/>
              <w:bottom w:val="single" w:sz="3" w:space="0" w:color="000000"/>
              <w:right w:val="single" w:sz="1" w:space="0" w:color="000000"/>
            </w:tcBorders>
          </w:tcPr>
          <w:p w:rsidR="00516EE2" w:rsidRPr="006F4D01" w:rsidRDefault="00516EE2" w:rsidP="00516EE2">
            <w:pPr>
              <w:spacing w:before="6" w:after="0" w:line="130" w:lineRule="exact"/>
              <w:rPr>
                <w:sz w:val="20"/>
              </w:rPr>
            </w:pPr>
            <w:bookmarkStart w:id="39" w:name="_Toc95025318"/>
          </w:p>
          <w:p w:rsidR="00516EE2" w:rsidRPr="006F4D01" w:rsidRDefault="00516EE2" w:rsidP="00516EE2">
            <w:pPr>
              <w:spacing w:after="0" w:line="240" w:lineRule="auto"/>
              <w:ind w:left="265" w:right="-20"/>
              <w:rPr>
                <w:rFonts w:ascii="Arial" w:eastAsia="Arial" w:hAnsi="Arial" w:cs="Arial"/>
                <w:sz w:val="20"/>
              </w:rPr>
            </w:pPr>
            <w:r w:rsidRPr="006F4D01">
              <w:rPr>
                <w:rFonts w:ascii="Arial" w:eastAsia="Arial" w:hAnsi="Arial" w:cs="Arial"/>
                <w:sz w:val="20"/>
              </w:rPr>
              <w:t>Opb</w:t>
            </w:r>
            <w:r w:rsidRPr="006F4D01">
              <w:rPr>
                <w:rFonts w:ascii="Arial" w:eastAsia="Arial" w:hAnsi="Arial" w:cs="Arial"/>
                <w:spacing w:val="-2"/>
                <w:sz w:val="20"/>
              </w:rPr>
              <w:t>r</w:t>
            </w:r>
            <w:r w:rsidRPr="006F4D01">
              <w:rPr>
                <w:rFonts w:ascii="Arial" w:eastAsia="Arial" w:hAnsi="Arial" w:cs="Arial"/>
                <w:sz w:val="20"/>
              </w:rPr>
              <w:t>engsten</w:t>
            </w:r>
          </w:p>
        </w:tc>
      </w:tr>
      <w:tr w:rsidR="00516EE2" w:rsidRPr="00516EE2" w:rsidTr="00516EE2">
        <w:trPr>
          <w:trHeight w:hRule="exact" w:val="497"/>
        </w:trPr>
        <w:tc>
          <w:tcPr>
            <w:tcW w:w="5741" w:type="dxa"/>
            <w:gridSpan w:val="5"/>
            <w:tcBorders>
              <w:top w:val="single" w:sz="3" w:space="0" w:color="000000"/>
              <w:left w:val="single" w:sz="1" w:space="0" w:color="000000"/>
              <w:bottom w:val="single" w:sz="3" w:space="0" w:color="000000"/>
              <w:right w:val="single" w:sz="1" w:space="0" w:color="000000"/>
            </w:tcBorders>
          </w:tcPr>
          <w:p w:rsidR="00516EE2" w:rsidRPr="006F4D01" w:rsidRDefault="00516EE2" w:rsidP="00516EE2">
            <w:pPr>
              <w:spacing w:before="9" w:after="0" w:line="110" w:lineRule="exact"/>
              <w:rPr>
                <w:sz w:val="20"/>
              </w:rPr>
            </w:pPr>
          </w:p>
          <w:p w:rsidR="00516EE2" w:rsidRPr="006F4D01" w:rsidRDefault="00516EE2" w:rsidP="00516EE2">
            <w:pPr>
              <w:spacing w:after="0" w:line="240" w:lineRule="auto"/>
              <w:ind w:left="265" w:right="-20"/>
              <w:rPr>
                <w:rFonts w:ascii="Arial" w:eastAsia="Arial" w:hAnsi="Arial" w:cs="Arial"/>
                <w:sz w:val="20"/>
              </w:rPr>
            </w:pPr>
            <w:r w:rsidRPr="006F4D01">
              <w:rPr>
                <w:rFonts w:ascii="Arial" w:eastAsia="Arial" w:hAnsi="Arial" w:cs="Arial"/>
                <w:spacing w:val="-11"/>
                <w:sz w:val="20"/>
              </w:rPr>
              <w:t>V</w:t>
            </w:r>
            <w:r w:rsidRPr="006F4D01">
              <w:rPr>
                <w:rFonts w:ascii="Arial" w:eastAsia="Arial" w:hAnsi="Arial" w:cs="Arial"/>
                <w:sz w:val="20"/>
              </w:rPr>
              <w:t>oederwinst</w:t>
            </w:r>
          </w:p>
        </w:tc>
        <w:tc>
          <w:tcPr>
            <w:tcW w:w="2963" w:type="dxa"/>
            <w:tcBorders>
              <w:top w:val="single" w:sz="3" w:space="0" w:color="000000"/>
              <w:left w:val="single" w:sz="1" w:space="0" w:color="000000"/>
              <w:bottom w:val="single" w:sz="3" w:space="0" w:color="000000"/>
              <w:right w:val="single" w:sz="1" w:space="0" w:color="000000"/>
            </w:tcBorders>
          </w:tcPr>
          <w:p w:rsidR="00516EE2" w:rsidRPr="006F4D01" w:rsidRDefault="00516EE2" w:rsidP="00516EE2">
            <w:pPr>
              <w:spacing w:before="9" w:after="0" w:line="110" w:lineRule="exact"/>
              <w:rPr>
                <w:sz w:val="20"/>
              </w:rPr>
            </w:pPr>
          </w:p>
          <w:p w:rsidR="00516EE2" w:rsidRPr="006F4D01" w:rsidRDefault="00516EE2" w:rsidP="00516EE2">
            <w:pPr>
              <w:spacing w:after="0" w:line="240" w:lineRule="auto"/>
              <w:ind w:left="247" w:right="-20"/>
              <w:rPr>
                <w:rFonts w:ascii="Arial" w:eastAsia="Arial" w:hAnsi="Arial" w:cs="Arial"/>
                <w:sz w:val="20"/>
              </w:rPr>
            </w:pPr>
            <w:r w:rsidRPr="006F4D01">
              <w:rPr>
                <w:rFonts w:ascii="Arial" w:eastAsia="Arial" w:hAnsi="Arial" w:cs="Arial"/>
                <w:sz w:val="20"/>
              </w:rPr>
              <w:t>Die</w:t>
            </w:r>
            <w:r w:rsidRPr="006F4D01">
              <w:rPr>
                <w:rFonts w:ascii="Arial" w:eastAsia="Arial" w:hAnsi="Arial" w:cs="Arial"/>
                <w:spacing w:val="-9"/>
                <w:sz w:val="20"/>
              </w:rPr>
              <w:t>r</w:t>
            </w:r>
            <w:r w:rsidRPr="006F4D01">
              <w:rPr>
                <w:rFonts w:ascii="Arial" w:eastAsia="Arial" w:hAnsi="Arial" w:cs="Arial"/>
                <w:sz w:val="20"/>
              </w:rPr>
              <w:t>-</w:t>
            </w:r>
            <w:r w:rsidRPr="006F4D01">
              <w:rPr>
                <w:rFonts w:ascii="Arial" w:eastAsia="Arial" w:hAnsi="Arial" w:cs="Arial"/>
                <w:spacing w:val="5"/>
                <w:sz w:val="20"/>
              </w:rPr>
              <w:t xml:space="preserve"> </w:t>
            </w:r>
            <w:r w:rsidRPr="006F4D01">
              <w:rPr>
                <w:rFonts w:ascii="Arial" w:eastAsia="Arial" w:hAnsi="Arial" w:cs="Arial"/>
                <w:sz w:val="20"/>
              </w:rPr>
              <w:t>en</w:t>
            </w:r>
            <w:r w:rsidRPr="006F4D01">
              <w:rPr>
                <w:rFonts w:ascii="Arial" w:eastAsia="Arial" w:hAnsi="Arial" w:cs="Arial"/>
                <w:spacing w:val="-7"/>
                <w:sz w:val="20"/>
              </w:rPr>
              <w:t xml:space="preserve"> </w:t>
            </w:r>
            <w:r w:rsidRPr="006F4D01">
              <w:rPr>
                <w:rFonts w:ascii="Arial" w:eastAsia="Arial" w:hAnsi="Arial" w:cs="Arial"/>
                <w:sz w:val="20"/>
              </w:rPr>
              <w:t>voerkosten</w:t>
            </w:r>
          </w:p>
        </w:tc>
      </w:tr>
      <w:tr w:rsidR="00516EE2" w:rsidRPr="00516EE2" w:rsidTr="00516EE2">
        <w:trPr>
          <w:trHeight w:hRule="exact" w:val="975"/>
        </w:trPr>
        <w:tc>
          <w:tcPr>
            <w:tcW w:w="4816" w:type="dxa"/>
            <w:gridSpan w:val="4"/>
            <w:tcBorders>
              <w:top w:val="single" w:sz="3" w:space="0" w:color="000000"/>
              <w:left w:val="single" w:sz="1" w:space="0" w:color="000000"/>
              <w:bottom w:val="single" w:sz="3" w:space="0" w:color="000000"/>
              <w:right w:val="single" w:sz="3" w:space="0" w:color="000000"/>
            </w:tcBorders>
          </w:tcPr>
          <w:p w:rsidR="00516EE2" w:rsidRPr="006F4D01" w:rsidRDefault="00516EE2" w:rsidP="00516EE2">
            <w:pPr>
              <w:spacing w:before="8" w:after="0" w:line="150" w:lineRule="exact"/>
              <w:rPr>
                <w:sz w:val="20"/>
              </w:rPr>
            </w:pPr>
          </w:p>
          <w:p w:rsidR="00516EE2" w:rsidRPr="006F4D01" w:rsidRDefault="00516EE2" w:rsidP="00516EE2">
            <w:pPr>
              <w:spacing w:after="0" w:line="200" w:lineRule="exact"/>
              <w:rPr>
                <w:sz w:val="20"/>
              </w:rPr>
            </w:pPr>
          </w:p>
          <w:p w:rsidR="00516EE2" w:rsidRPr="006F4D01" w:rsidRDefault="00516EE2" w:rsidP="00516EE2">
            <w:pPr>
              <w:spacing w:after="0" w:line="240" w:lineRule="auto"/>
              <w:ind w:left="265" w:right="-20"/>
              <w:rPr>
                <w:rFonts w:ascii="Arial" w:eastAsia="Arial" w:hAnsi="Arial" w:cs="Arial"/>
                <w:sz w:val="20"/>
              </w:rPr>
            </w:pPr>
            <w:r w:rsidRPr="006F4D01">
              <w:rPr>
                <w:rFonts w:ascii="Arial" w:eastAsia="Arial" w:hAnsi="Arial" w:cs="Arial"/>
                <w:sz w:val="20"/>
              </w:rPr>
              <w:t>Saldo</w:t>
            </w:r>
          </w:p>
        </w:tc>
        <w:tc>
          <w:tcPr>
            <w:tcW w:w="925" w:type="dxa"/>
            <w:tcBorders>
              <w:top w:val="single" w:sz="3" w:space="0" w:color="000000"/>
              <w:left w:val="single" w:sz="3" w:space="0" w:color="000000"/>
              <w:bottom w:val="single" w:sz="3" w:space="0" w:color="000000"/>
              <w:right w:val="single" w:sz="1" w:space="0" w:color="000000"/>
            </w:tcBorders>
          </w:tcPr>
          <w:p w:rsidR="00516EE2" w:rsidRPr="006F4D01" w:rsidRDefault="00516EE2" w:rsidP="00516EE2">
            <w:pPr>
              <w:rPr>
                <w:sz w:val="20"/>
              </w:rPr>
            </w:pPr>
          </w:p>
        </w:tc>
        <w:tc>
          <w:tcPr>
            <w:tcW w:w="2963" w:type="dxa"/>
            <w:tcBorders>
              <w:top w:val="single" w:sz="3" w:space="0" w:color="000000"/>
              <w:left w:val="single" w:sz="1" w:space="0" w:color="000000"/>
              <w:bottom w:val="nil"/>
              <w:right w:val="nil"/>
            </w:tcBorders>
          </w:tcPr>
          <w:p w:rsidR="00516EE2" w:rsidRPr="006F4D01" w:rsidRDefault="00516EE2" w:rsidP="00516EE2">
            <w:pPr>
              <w:spacing w:before="8" w:after="0" w:line="150" w:lineRule="exact"/>
              <w:rPr>
                <w:sz w:val="20"/>
              </w:rPr>
            </w:pPr>
          </w:p>
          <w:p w:rsidR="00516EE2" w:rsidRPr="006F4D01" w:rsidRDefault="00516EE2" w:rsidP="00516EE2">
            <w:pPr>
              <w:spacing w:after="0" w:line="200" w:lineRule="exact"/>
              <w:rPr>
                <w:sz w:val="20"/>
              </w:rPr>
            </w:pPr>
          </w:p>
          <w:p w:rsidR="00516EE2" w:rsidRPr="006F4D01" w:rsidRDefault="00516EE2" w:rsidP="00516EE2">
            <w:pPr>
              <w:spacing w:after="0" w:line="301" w:lineRule="auto"/>
              <w:ind w:left="268" w:right="884"/>
              <w:rPr>
                <w:rFonts w:ascii="Arial" w:eastAsia="Arial" w:hAnsi="Arial" w:cs="Arial"/>
                <w:sz w:val="20"/>
              </w:rPr>
            </w:pPr>
            <w:r w:rsidRPr="006F4D01">
              <w:rPr>
                <w:rFonts w:ascii="Arial" w:eastAsia="Arial" w:hAnsi="Arial" w:cs="Arial"/>
                <w:w w:val="94"/>
                <w:sz w:val="20"/>
              </w:rPr>
              <w:t>Rente</w:t>
            </w:r>
            <w:r w:rsidRPr="006F4D01">
              <w:rPr>
                <w:rFonts w:ascii="Arial" w:eastAsia="Arial" w:hAnsi="Arial" w:cs="Arial"/>
                <w:spacing w:val="4"/>
                <w:w w:val="94"/>
                <w:sz w:val="20"/>
              </w:rPr>
              <w:t xml:space="preserve"> </w:t>
            </w:r>
            <w:r w:rsidRPr="006F4D01">
              <w:rPr>
                <w:rFonts w:ascii="Arial" w:eastAsia="Arial" w:hAnsi="Arial" w:cs="Arial"/>
                <w:sz w:val="20"/>
              </w:rPr>
              <w:t>die</w:t>
            </w:r>
            <w:r w:rsidRPr="006F4D01">
              <w:rPr>
                <w:rFonts w:ascii="Arial" w:eastAsia="Arial" w:hAnsi="Arial" w:cs="Arial"/>
                <w:spacing w:val="-2"/>
                <w:sz w:val="20"/>
              </w:rPr>
              <w:t>r</w:t>
            </w:r>
            <w:r w:rsidRPr="006F4D01">
              <w:rPr>
                <w:rFonts w:ascii="Arial" w:eastAsia="Arial" w:hAnsi="Arial" w:cs="Arial"/>
                <w:sz w:val="20"/>
              </w:rPr>
              <w:t>en</w:t>
            </w:r>
            <w:r w:rsidRPr="006F4D01">
              <w:rPr>
                <w:rFonts w:ascii="Arial" w:eastAsia="Arial" w:hAnsi="Arial" w:cs="Arial"/>
                <w:spacing w:val="-15"/>
                <w:sz w:val="20"/>
              </w:rPr>
              <w:t xml:space="preserve"> </w:t>
            </w:r>
            <w:r w:rsidRPr="006F4D01">
              <w:rPr>
                <w:rFonts w:ascii="Arial" w:eastAsia="Arial" w:hAnsi="Arial" w:cs="Arial"/>
                <w:sz w:val="20"/>
              </w:rPr>
              <w:t>en</w:t>
            </w:r>
            <w:r w:rsidRPr="006F4D01">
              <w:rPr>
                <w:rFonts w:ascii="Arial" w:eastAsia="Arial" w:hAnsi="Arial" w:cs="Arial"/>
                <w:spacing w:val="-7"/>
                <w:sz w:val="20"/>
              </w:rPr>
              <w:t xml:space="preserve"> </w:t>
            </w:r>
            <w:r w:rsidRPr="006F4D01">
              <w:rPr>
                <w:rFonts w:ascii="Arial" w:eastAsia="Arial" w:hAnsi="Arial" w:cs="Arial"/>
                <w:sz w:val="20"/>
              </w:rPr>
              <w:t xml:space="preserve">overige </w:t>
            </w:r>
            <w:r w:rsidRPr="006F4D01">
              <w:rPr>
                <w:rFonts w:ascii="Arial" w:eastAsia="Arial" w:hAnsi="Arial" w:cs="Arial"/>
                <w:w w:val="97"/>
                <w:sz w:val="20"/>
              </w:rPr>
              <w:t>toege</w:t>
            </w:r>
            <w:r w:rsidRPr="006F4D01">
              <w:rPr>
                <w:rFonts w:ascii="Arial" w:eastAsia="Arial" w:hAnsi="Arial" w:cs="Arial"/>
                <w:spacing w:val="-2"/>
                <w:w w:val="97"/>
                <w:sz w:val="20"/>
              </w:rPr>
              <w:t>r</w:t>
            </w:r>
            <w:r w:rsidRPr="006F4D01">
              <w:rPr>
                <w:rFonts w:ascii="Arial" w:eastAsia="Arial" w:hAnsi="Arial" w:cs="Arial"/>
                <w:w w:val="97"/>
                <w:sz w:val="20"/>
              </w:rPr>
              <w:t>ekende</w:t>
            </w:r>
            <w:r w:rsidRPr="006F4D01">
              <w:rPr>
                <w:rFonts w:ascii="Arial" w:eastAsia="Arial" w:hAnsi="Arial" w:cs="Arial"/>
                <w:spacing w:val="6"/>
                <w:w w:val="97"/>
                <w:sz w:val="20"/>
              </w:rPr>
              <w:t xml:space="preserve"> </w:t>
            </w:r>
            <w:r w:rsidRPr="006F4D01">
              <w:rPr>
                <w:rFonts w:ascii="Arial" w:eastAsia="Arial" w:hAnsi="Arial" w:cs="Arial"/>
                <w:sz w:val="20"/>
              </w:rPr>
              <w:t>kosten</w:t>
            </w:r>
          </w:p>
        </w:tc>
      </w:tr>
      <w:tr w:rsidR="00516EE2" w:rsidRPr="00516EE2" w:rsidTr="00516EE2">
        <w:trPr>
          <w:trHeight w:hRule="exact" w:val="973"/>
        </w:trPr>
        <w:tc>
          <w:tcPr>
            <w:tcW w:w="3899" w:type="dxa"/>
            <w:gridSpan w:val="3"/>
            <w:tcBorders>
              <w:top w:val="single" w:sz="3" w:space="0" w:color="000000"/>
              <w:left w:val="single" w:sz="1" w:space="0" w:color="000000"/>
              <w:bottom w:val="single" w:sz="3" w:space="0" w:color="000000"/>
              <w:right w:val="single" w:sz="1" w:space="0" w:color="000000"/>
            </w:tcBorders>
          </w:tcPr>
          <w:p w:rsidR="00516EE2" w:rsidRPr="006F4D01" w:rsidRDefault="00516EE2" w:rsidP="00516EE2">
            <w:pPr>
              <w:spacing w:before="4" w:after="0" w:line="160" w:lineRule="exact"/>
              <w:rPr>
                <w:sz w:val="20"/>
              </w:rPr>
            </w:pPr>
          </w:p>
          <w:p w:rsidR="00516EE2" w:rsidRPr="006F4D01" w:rsidRDefault="00516EE2" w:rsidP="00516EE2">
            <w:pPr>
              <w:spacing w:after="0" w:line="200" w:lineRule="exact"/>
              <w:rPr>
                <w:sz w:val="20"/>
              </w:rPr>
            </w:pPr>
          </w:p>
          <w:p w:rsidR="00516EE2" w:rsidRPr="006F4D01" w:rsidRDefault="00516EE2" w:rsidP="00516EE2">
            <w:pPr>
              <w:spacing w:after="0" w:line="240" w:lineRule="auto"/>
              <w:ind w:left="265" w:right="-20"/>
              <w:rPr>
                <w:rFonts w:ascii="Arial" w:eastAsia="Arial" w:hAnsi="Arial" w:cs="Arial"/>
                <w:sz w:val="20"/>
              </w:rPr>
            </w:pPr>
            <w:r w:rsidRPr="006F4D01">
              <w:rPr>
                <w:rFonts w:ascii="Arial" w:eastAsia="Arial" w:hAnsi="Arial" w:cs="Arial"/>
                <w:spacing w:val="-16"/>
                <w:sz w:val="20"/>
              </w:rPr>
              <w:t>T</w:t>
            </w:r>
            <w:r w:rsidRPr="006F4D01">
              <w:rPr>
                <w:rFonts w:ascii="Arial" w:eastAsia="Arial" w:hAnsi="Arial" w:cs="Arial"/>
                <w:sz w:val="20"/>
              </w:rPr>
              <w:t>otale</w:t>
            </w:r>
            <w:r w:rsidRPr="006F4D01">
              <w:rPr>
                <w:rFonts w:ascii="Arial" w:eastAsia="Arial" w:hAnsi="Arial" w:cs="Arial"/>
                <w:spacing w:val="-15"/>
                <w:sz w:val="20"/>
              </w:rPr>
              <w:t xml:space="preserve"> </w:t>
            </w:r>
            <w:r w:rsidRPr="006F4D01">
              <w:rPr>
                <w:rFonts w:ascii="Arial" w:eastAsia="Arial" w:hAnsi="Arial" w:cs="Arial"/>
                <w:sz w:val="20"/>
              </w:rPr>
              <w:t>arbeidsopb</w:t>
            </w:r>
            <w:r w:rsidRPr="006F4D01">
              <w:rPr>
                <w:rFonts w:ascii="Arial" w:eastAsia="Arial" w:hAnsi="Arial" w:cs="Arial"/>
                <w:spacing w:val="-2"/>
                <w:sz w:val="20"/>
              </w:rPr>
              <w:t>r</w:t>
            </w:r>
            <w:r w:rsidRPr="006F4D01">
              <w:rPr>
                <w:rFonts w:ascii="Arial" w:eastAsia="Arial" w:hAnsi="Arial" w:cs="Arial"/>
                <w:sz w:val="20"/>
              </w:rPr>
              <w:t>engst</w:t>
            </w:r>
          </w:p>
        </w:tc>
        <w:tc>
          <w:tcPr>
            <w:tcW w:w="918" w:type="dxa"/>
            <w:tcBorders>
              <w:top w:val="single" w:sz="3" w:space="0" w:color="000000"/>
              <w:left w:val="single" w:sz="1" w:space="0" w:color="000000"/>
              <w:bottom w:val="single" w:sz="3" w:space="0" w:color="000000"/>
              <w:right w:val="single" w:sz="3" w:space="0" w:color="000000"/>
            </w:tcBorders>
          </w:tcPr>
          <w:p w:rsidR="00516EE2" w:rsidRPr="006F4D01" w:rsidRDefault="00516EE2" w:rsidP="00516EE2">
            <w:pPr>
              <w:rPr>
                <w:sz w:val="20"/>
              </w:rPr>
            </w:pPr>
          </w:p>
        </w:tc>
        <w:tc>
          <w:tcPr>
            <w:tcW w:w="3888" w:type="dxa"/>
            <w:gridSpan w:val="2"/>
            <w:tcBorders>
              <w:top w:val="nil"/>
              <w:left w:val="single" w:sz="3" w:space="0" w:color="000000"/>
              <w:bottom w:val="nil"/>
              <w:right w:val="nil"/>
            </w:tcBorders>
          </w:tcPr>
          <w:p w:rsidR="00516EE2" w:rsidRPr="006F4D01" w:rsidRDefault="00516EE2" w:rsidP="00516EE2">
            <w:pPr>
              <w:spacing w:before="8" w:after="0" w:line="160" w:lineRule="exact"/>
              <w:rPr>
                <w:sz w:val="20"/>
              </w:rPr>
            </w:pPr>
          </w:p>
          <w:p w:rsidR="00516EE2" w:rsidRPr="006F4D01" w:rsidRDefault="00516EE2" w:rsidP="00516EE2">
            <w:pPr>
              <w:spacing w:after="0" w:line="200" w:lineRule="exact"/>
              <w:rPr>
                <w:sz w:val="20"/>
              </w:rPr>
            </w:pPr>
          </w:p>
          <w:p w:rsidR="00516EE2" w:rsidRPr="006F4D01" w:rsidRDefault="00516EE2" w:rsidP="00516EE2">
            <w:pPr>
              <w:spacing w:after="0" w:line="301" w:lineRule="auto"/>
              <w:ind w:left="270" w:right="-14" w:hanging="11"/>
              <w:rPr>
                <w:rFonts w:ascii="Arial" w:eastAsia="Arial" w:hAnsi="Arial" w:cs="Arial"/>
                <w:sz w:val="20"/>
              </w:rPr>
            </w:pPr>
            <w:r w:rsidRPr="006F4D01">
              <w:rPr>
                <w:rFonts w:ascii="Arial" w:eastAsia="Arial" w:hAnsi="Arial" w:cs="Arial"/>
                <w:w w:val="96"/>
                <w:sz w:val="20"/>
              </w:rPr>
              <w:t>Huisvestingskosten,</w:t>
            </w:r>
            <w:r w:rsidRPr="006F4D01">
              <w:rPr>
                <w:rFonts w:ascii="Arial" w:eastAsia="Arial" w:hAnsi="Arial" w:cs="Arial"/>
                <w:spacing w:val="3"/>
                <w:w w:val="96"/>
                <w:sz w:val="20"/>
              </w:rPr>
              <w:t xml:space="preserve"> </w:t>
            </w:r>
            <w:r w:rsidRPr="006F4D01">
              <w:rPr>
                <w:rFonts w:ascii="Arial" w:eastAsia="Arial" w:hAnsi="Arial" w:cs="Arial"/>
                <w:sz w:val="20"/>
              </w:rPr>
              <w:t>kosten</w:t>
            </w:r>
            <w:r w:rsidRPr="006F4D01">
              <w:rPr>
                <w:rFonts w:ascii="Arial" w:eastAsia="Arial" w:hAnsi="Arial" w:cs="Arial"/>
                <w:spacing w:val="-14"/>
                <w:sz w:val="20"/>
              </w:rPr>
              <w:t xml:space="preserve"> </w:t>
            </w:r>
            <w:r w:rsidRPr="006F4D01">
              <w:rPr>
                <w:rFonts w:ascii="Arial" w:eastAsia="Arial" w:hAnsi="Arial" w:cs="Arial"/>
                <w:sz w:val="20"/>
              </w:rPr>
              <w:t>g</w:t>
            </w:r>
            <w:r w:rsidRPr="006F4D01">
              <w:rPr>
                <w:rFonts w:ascii="Arial" w:eastAsia="Arial" w:hAnsi="Arial" w:cs="Arial"/>
                <w:spacing w:val="-2"/>
                <w:sz w:val="20"/>
              </w:rPr>
              <w:t>r</w:t>
            </w:r>
            <w:r w:rsidRPr="006F4D01">
              <w:rPr>
                <w:rFonts w:ascii="Arial" w:eastAsia="Arial" w:hAnsi="Arial" w:cs="Arial"/>
                <w:sz w:val="20"/>
              </w:rPr>
              <w:t>ond</w:t>
            </w:r>
            <w:r w:rsidRPr="006F4D01">
              <w:rPr>
                <w:rFonts w:ascii="Arial" w:eastAsia="Arial" w:hAnsi="Arial" w:cs="Arial"/>
                <w:spacing w:val="5"/>
                <w:sz w:val="20"/>
              </w:rPr>
              <w:t xml:space="preserve"> </w:t>
            </w:r>
            <w:r w:rsidRPr="006F4D01">
              <w:rPr>
                <w:rFonts w:ascii="Arial" w:eastAsia="Arial" w:hAnsi="Arial" w:cs="Arial"/>
                <w:sz w:val="20"/>
              </w:rPr>
              <w:t>en</w:t>
            </w:r>
            <w:r w:rsidRPr="006F4D01">
              <w:rPr>
                <w:rFonts w:ascii="Arial" w:eastAsia="Arial" w:hAnsi="Arial" w:cs="Arial"/>
                <w:spacing w:val="-7"/>
                <w:sz w:val="20"/>
              </w:rPr>
              <w:t xml:space="preserve"> </w:t>
            </w:r>
            <w:r w:rsidRPr="006F4D01">
              <w:rPr>
                <w:rFonts w:ascii="Arial" w:eastAsia="Arial" w:hAnsi="Arial" w:cs="Arial"/>
                <w:w w:val="101"/>
                <w:sz w:val="20"/>
              </w:rPr>
              <w:t xml:space="preserve">werktuigen </w:t>
            </w:r>
            <w:r w:rsidRPr="006F4D01">
              <w:rPr>
                <w:rFonts w:ascii="Arial" w:eastAsia="Arial" w:hAnsi="Arial" w:cs="Arial"/>
                <w:sz w:val="20"/>
              </w:rPr>
              <w:t>en</w:t>
            </w:r>
            <w:r w:rsidRPr="006F4D01">
              <w:rPr>
                <w:rFonts w:ascii="Arial" w:eastAsia="Arial" w:hAnsi="Arial" w:cs="Arial"/>
                <w:spacing w:val="-7"/>
                <w:sz w:val="20"/>
              </w:rPr>
              <w:t xml:space="preserve"> </w:t>
            </w:r>
            <w:r w:rsidRPr="006F4D01">
              <w:rPr>
                <w:rFonts w:ascii="Arial" w:eastAsia="Arial" w:hAnsi="Arial" w:cs="Arial"/>
                <w:w w:val="96"/>
                <w:sz w:val="20"/>
              </w:rPr>
              <w:t>algemene</w:t>
            </w:r>
            <w:r w:rsidRPr="006F4D01">
              <w:rPr>
                <w:rFonts w:ascii="Arial" w:eastAsia="Arial" w:hAnsi="Arial" w:cs="Arial"/>
                <w:spacing w:val="3"/>
                <w:w w:val="96"/>
                <w:sz w:val="20"/>
              </w:rPr>
              <w:t xml:space="preserve"> </w:t>
            </w:r>
            <w:r w:rsidRPr="006F4D01">
              <w:rPr>
                <w:rFonts w:ascii="Arial" w:eastAsia="Arial" w:hAnsi="Arial" w:cs="Arial"/>
                <w:sz w:val="20"/>
              </w:rPr>
              <w:t>kosten</w:t>
            </w:r>
          </w:p>
        </w:tc>
      </w:tr>
      <w:tr w:rsidR="00516EE2" w:rsidRPr="00516EE2" w:rsidTr="006F4D01">
        <w:trPr>
          <w:trHeight w:hRule="exact" w:val="891"/>
        </w:trPr>
        <w:tc>
          <w:tcPr>
            <w:tcW w:w="2982" w:type="dxa"/>
            <w:gridSpan w:val="2"/>
            <w:tcBorders>
              <w:top w:val="single" w:sz="3" w:space="0" w:color="000000"/>
              <w:left w:val="single" w:sz="1" w:space="0" w:color="000000"/>
              <w:bottom w:val="single" w:sz="3" w:space="0" w:color="000000"/>
              <w:right w:val="single" w:sz="2" w:space="0" w:color="000000"/>
            </w:tcBorders>
          </w:tcPr>
          <w:p w:rsidR="00516EE2" w:rsidRPr="006F4D01" w:rsidRDefault="00516EE2" w:rsidP="00516EE2">
            <w:pPr>
              <w:spacing w:before="2" w:after="0" w:line="170" w:lineRule="exact"/>
              <w:rPr>
                <w:sz w:val="20"/>
              </w:rPr>
            </w:pPr>
          </w:p>
          <w:p w:rsidR="00516EE2" w:rsidRPr="006F4D01" w:rsidRDefault="00516EE2" w:rsidP="00516EE2">
            <w:pPr>
              <w:spacing w:after="0" w:line="200" w:lineRule="exact"/>
              <w:rPr>
                <w:sz w:val="20"/>
              </w:rPr>
            </w:pPr>
          </w:p>
          <w:p w:rsidR="00516EE2" w:rsidRPr="006F4D01" w:rsidRDefault="00516EE2" w:rsidP="00516EE2">
            <w:pPr>
              <w:spacing w:after="0" w:line="240" w:lineRule="auto"/>
              <w:ind w:left="265" w:right="-20"/>
              <w:rPr>
                <w:rFonts w:ascii="Arial" w:eastAsia="Arial" w:hAnsi="Arial" w:cs="Arial"/>
                <w:sz w:val="20"/>
              </w:rPr>
            </w:pPr>
            <w:r w:rsidRPr="006F4D01">
              <w:rPr>
                <w:rFonts w:ascii="Arial" w:eastAsia="Arial" w:hAnsi="Arial" w:cs="Arial"/>
                <w:w w:val="97"/>
                <w:sz w:val="20"/>
              </w:rPr>
              <w:t>Arbeidsopb</w:t>
            </w:r>
            <w:r w:rsidRPr="006F4D01">
              <w:rPr>
                <w:rFonts w:ascii="Arial" w:eastAsia="Arial" w:hAnsi="Arial" w:cs="Arial"/>
                <w:spacing w:val="-2"/>
                <w:w w:val="97"/>
                <w:sz w:val="20"/>
              </w:rPr>
              <w:t>r</w:t>
            </w:r>
            <w:r w:rsidRPr="006F4D01">
              <w:rPr>
                <w:rFonts w:ascii="Arial" w:eastAsia="Arial" w:hAnsi="Arial" w:cs="Arial"/>
                <w:w w:val="97"/>
                <w:sz w:val="20"/>
              </w:rPr>
              <w:t>engst</w:t>
            </w:r>
            <w:r w:rsidRPr="006F4D01">
              <w:rPr>
                <w:rFonts w:ascii="Arial" w:eastAsia="Arial" w:hAnsi="Arial" w:cs="Arial"/>
                <w:spacing w:val="7"/>
                <w:w w:val="97"/>
                <w:sz w:val="20"/>
              </w:rPr>
              <w:t xml:space="preserve"> </w:t>
            </w:r>
            <w:r w:rsidRPr="006F4D01">
              <w:rPr>
                <w:rFonts w:ascii="Arial" w:eastAsia="Arial" w:hAnsi="Arial" w:cs="Arial"/>
                <w:sz w:val="20"/>
              </w:rPr>
              <w:t>ondernemer</w:t>
            </w:r>
          </w:p>
        </w:tc>
        <w:tc>
          <w:tcPr>
            <w:tcW w:w="916" w:type="dxa"/>
            <w:tcBorders>
              <w:top w:val="single" w:sz="3" w:space="0" w:color="000000"/>
              <w:left w:val="single" w:sz="2" w:space="0" w:color="000000"/>
              <w:bottom w:val="single" w:sz="3" w:space="0" w:color="000000"/>
              <w:right w:val="single" w:sz="1" w:space="0" w:color="000000"/>
            </w:tcBorders>
          </w:tcPr>
          <w:p w:rsidR="00516EE2" w:rsidRPr="006F4D01" w:rsidRDefault="00516EE2" w:rsidP="00516EE2">
            <w:pPr>
              <w:rPr>
                <w:sz w:val="20"/>
              </w:rPr>
            </w:pPr>
          </w:p>
        </w:tc>
        <w:tc>
          <w:tcPr>
            <w:tcW w:w="4806" w:type="dxa"/>
            <w:gridSpan w:val="3"/>
            <w:tcBorders>
              <w:top w:val="nil"/>
              <w:left w:val="single" w:sz="1" w:space="0" w:color="000000"/>
              <w:bottom w:val="nil"/>
              <w:right w:val="nil"/>
            </w:tcBorders>
          </w:tcPr>
          <w:p w:rsidR="00516EE2" w:rsidRPr="006F4D01" w:rsidRDefault="00516EE2" w:rsidP="00516EE2">
            <w:pPr>
              <w:spacing w:before="6" w:after="0" w:line="170" w:lineRule="exact"/>
              <w:rPr>
                <w:sz w:val="20"/>
              </w:rPr>
            </w:pPr>
          </w:p>
          <w:p w:rsidR="00516EE2" w:rsidRPr="006F4D01" w:rsidRDefault="00516EE2" w:rsidP="00516EE2">
            <w:pPr>
              <w:spacing w:after="0" w:line="200" w:lineRule="exact"/>
              <w:rPr>
                <w:sz w:val="20"/>
              </w:rPr>
            </w:pPr>
          </w:p>
          <w:p w:rsidR="00516EE2" w:rsidRPr="006F4D01" w:rsidRDefault="00516EE2" w:rsidP="00516EE2">
            <w:pPr>
              <w:spacing w:after="0" w:line="240" w:lineRule="auto"/>
              <w:ind w:left="259" w:right="-20"/>
              <w:rPr>
                <w:rFonts w:ascii="Arial" w:eastAsia="Arial" w:hAnsi="Arial" w:cs="Arial"/>
                <w:sz w:val="20"/>
              </w:rPr>
            </w:pPr>
            <w:r w:rsidRPr="006F4D01">
              <w:rPr>
                <w:rFonts w:ascii="Arial" w:eastAsia="Arial" w:hAnsi="Arial" w:cs="Arial"/>
                <w:w w:val="94"/>
                <w:sz w:val="20"/>
              </w:rPr>
              <w:t>Betaald</w:t>
            </w:r>
            <w:r w:rsidRPr="006F4D01">
              <w:rPr>
                <w:rFonts w:ascii="Arial" w:eastAsia="Arial" w:hAnsi="Arial" w:cs="Arial"/>
                <w:spacing w:val="4"/>
                <w:w w:val="94"/>
                <w:sz w:val="20"/>
              </w:rPr>
              <w:t xml:space="preserve"> </w:t>
            </w:r>
            <w:r w:rsidRPr="006F4D01">
              <w:rPr>
                <w:rFonts w:ascii="Arial" w:eastAsia="Arial" w:hAnsi="Arial" w:cs="Arial"/>
                <w:sz w:val="20"/>
              </w:rPr>
              <w:t>loon</w:t>
            </w:r>
            <w:r w:rsidRPr="006F4D01">
              <w:rPr>
                <w:rFonts w:ascii="Arial" w:eastAsia="Arial" w:hAnsi="Arial" w:cs="Arial"/>
                <w:spacing w:val="4"/>
                <w:sz w:val="20"/>
              </w:rPr>
              <w:t xml:space="preserve"> </w:t>
            </w:r>
            <w:r w:rsidRPr="006F4D01">
              <w:rPr>
                <w:rFonts w:ascii="Arial" w:eastAsia="Arial" w:hAnsi="Arial" w:cs="Arial"/>
                <w:sz w:val="20"/>
              </w:rPr>
              <w:t>en</w:t>
            </w:r>
            <w:r w:rsidRPr="006F4D01">
              <w:rPr>
                <w:rFonts w:ascii="Arial" w:eastAsia="Arial" w:hAnsi="Arial" w:cs="Arial"/>
                <w:spacing w:val="-7"/>
                <w:sz w:val="20"/>
              </w:rPr>
              <w:t xml:space="preserve"> </w:t>
            </w:r>
            <w:r w:rsidRPr="006F4D01">
              <w:rPr>
                <w:rFonts w:ascii="Arial" w:eastAsia="Arial" w:hAnsi="Arial" w:cs="Arial"/>
                <w:w w:val="97"/>
                <w:sz w:val="20"/>
              </w:rPr>
              <w:t>be</w:t>
            </w:r>
            <w:r w:rsidRPr="006F4D01">
              <w:rPr>
                <w:rFonts w:ascii="Arial" w:eastAsia="Arial" w:hAnsi="Arial" w:cs="Arial"/>
                <w:spacing w:val="-2"/>
                <w:w w:val="97"/>
                <w:sz w:val="20"/>
              </w:rPr>
              <w:t>r</w:t>
            </w:r>
            <w:r w:rsidRPr="006F4D01">
              <w:rPr>
                <w:rFonts w:ascii="Arial" w:eastAsia="Arial" w:hAnsi="Arial" w:cs="Arial"/>
                <w:w w:val="97"/>
                <w:sz w:val="20"/>
              </w:rPr>
              <w:t>ekend</w:t>
            </w:r>
            <w:r w:rsidRPr="006F4D01">
              <w:rPr>
                <w:rFonts w:ascii="Arial" w:eastAsia="Arial" w:hAnsi="Arial" w:cs="Arial"/>
                <w:spacing w:val="2"/>
                <w:w w:val="97"/>
                <w:sz w:val="20"/>
              </w:rPr>
              <w:t xml:space="preserve"> </w:t>
            </w:r>
            <w:r w:rsidRPr="006F4D01">
              <w:rPr>
                <w:rFonts w:ascii="Arial" w:eastAsia="Arial" w:hAnsi="Arial" w:cs="Arial"/>
                <w:sz w:val="20"/>
              </w:rPr>
              <w:t>loon</w:t>
            </w:r>
            <w:r w:rsidRPr="006F4D01">
              <w:rPr>
                <w:rFonts w:ascii="Arial" w:eastAsia="Arial" w:hAnsi="Arial" w:cs="Arial"/>
                <w:spacing w:val="4"/>
                <w:sz w:val="20"/>
              </w:rPr>
              <w:t xml:space="preserve"> </w:t>
            </w:r>
            <w:r w:rsidRPr="006F4D01">
              <w:rPr>
                <w:rFonts w:ascii="Arial" w:eastAsia="Arial" w:hAnsi="Arial" w:cs="Arial"/>
                <w:w w:val="97"/>
                <w:sz w:val="20"/>
              </w:rPr>
              <w:t>meewerkende</w:t>
            </w:r>
            <w:r w:rsidRPr="006F4D01">
              <w:rPr>
                <w:rFonts w:ascii="Arial" w:eastAsia="Arial" w:hAnsi="Arial" w:cs="Arial"/>
                <w:spacing w:val="2"/>
                <w:w w:val="97"/>
                <w:sz w:val="20"/>
              </w:rPr>
              <w:t xml:space="preserve"> </w:t>
            </w:r>
            <w:r w:rsidRPr="006F4D01">
              <w:rPr>
                <w:rFonts w:ascii="Arial" w:eastAsia="Arial" w:hAnsi="Arial" w:cs="Arial"/>
                <w:sz w:val="20"/>
              </w:rPr>
              <w:t>gezinsleden</w:t>
            </w:r>
          </w:p>
        </w:tc>
      </w:tr>
      <w:tr w:rsidR="00516EE2" w:rsidTr="00516EE2">
        <w:trPr>
          <w:trHeight w:hRule="exact" w:val="782"/>
        </w:trPr>
        <w:tc>
          <w:tcPr>
            <w:tcW w:w="2060" w:type="dxa"/>
            <w:tcBorders>
              <w:top w:val="single" w:sz="3" w:space="0" w:color="000000"/>
              <w:left w:val="single" w:sz="1" w:space="0" w:color="000000"/>
              <w:bottom w:val="single" w:sz="3" w:space="0" w:color="000000"/>
              <w:right w:val="single" w:sz="1" w:space="0" w:color="000000"/>
            </w:tcBorders>
          </w:tcPr>
          <w:p w:rsidR="00516EE2" w:rsidRPr="006F4D01" w:rsidRDefault="00516EE2" w:rsidP="00516EE2">
            <w:pPr>
              <w:spacing w:before="7" w:after="0" w:line="160" w:lineRule="exact"/>
              <w:rPr>
                <w:sz w:val="20"/>
              </w:rPr>
            </w:pPr>
          </w:p>
          <w:p w:rsidR="00516EE2" w:rsidRPr="006F4D01" w:rsidRDefault="00516EE2" w:rsidP="00516EE2">
            <w:pPr>
              <w:spacing w:after="0" w:line="240" w:lineRule="auto"/>
              <w:ind w:left="265" w:right="-20"/>
              <w:rPr>
                <w:rFonts w:ascii="Arial" w:eastAsia="Arial" w:hAnsi="Arial" w:cs="Arial"/>
                <w:sz w:val="20"/>
              </w:rPr>
            </w:pPr>
            <w:r w:rsidRPr="006F4D01">
              <w:rPr>
                <w:rFonts w:ascii="Arial" w:eastAsia="Arial" w:hAnsi="Arial" w:cs="Arial"/>
                <w:sz w:val="20"/>
              </w:rPr>
              <w:t>Netto-bedrijfs</w:t>
            </w:r>
            <w:r w:rsidRPr="006F4D01">
              <w:rPr>
                <w:rFonts w:ascii="Arial" w:eastAsia="Arial" w:hAnsi="Arial" w:cs="Arial"/>
                <w:spacing w:val="-2"/>
                <w:sz w:val="20"/>
              </w:rPr>
              <w:t>r</w:t>
            </w:r>
            <w:r w:rsidRPr="006F4D01">
              <w:rPr>
                <w:rFonts w:ascii="Arial" w:eastAsia="Arial" w:hAnsi="Arial" w:cs="Arial"/>
                <w:sz w:val="20"/>
              </w:rPr>
              <w:t>esultaat</w:t>
            </w:r>
          </w:p>
        </w:tc>
        <w:tc>
          <w:tcPr>
            <w:tcW w:w="922" w:type="dxa"/>
            <w:tcBorders>
              <w:top w:val="single" w:sz="3" w:space="0" w:color="000000"/>
              <w:left w:val="single" w:sz="1" w:space="0" w:color="000000"/>
              <w:bottom w:val="single" w:sz="3" w:space="0" w:color="000000"/>
              <w:right w:val="single" w:sz="2" w:space="0" w:color="000000"/>
            </w:tcBorders>
          </w:tcPr>
          <w:p w:rsidR="00516EE2" w:rsidRPr="006F4D01" w:rsidRDefault="00516EE2" w:rsidP="00516EE2">
            <w:pPr>
              <w:rPr>
                <w:sz w:val="20"/>
              </w:rPr>
            </w:pPr>
          </w:p>
        </w:tc>
        <w:tc>
          <w:tcPr>
            <w:tcW w:w="5723" w:type="dxa"/>
            <w:gridSpan w:val="4"/>
            <w:tcBorders>
              <w:top w:val="nil"/>
              <w:left w:val="single" w:sz="2" w:space="0" w:color="000000"/>
              <w:bottom w:val="nil"/>
              <w:right w:val="nil"/>
            </w:tcBorders>
          </w:tcPr>
          <w:p w:rsidR="00516EE2" w:rsidRPr="006F4D01" w:rsidRDefault="00516EE2" w:rsidP="00516EE2">
            <w:pPr>
              <w:spacing w:before="1" w:after="0" w:line="170" w:lineRule="exact"/>
              <w:rPr>
                <w:sz w:val="20"/>
              </w:rPr>
            </w:pPr>
          </w:p>
          <w:p w:rsidR="00516EE2" w:rsidRPr="006F4D01" w:rsidRDefault="00516EE2" w:rsidP="00516EE2">
            <w:pPr>
              <w:spacing w:after="0" w:line="200" w:lineRule="exact"/>
              <w:rPr>
                <w:sz w:val="20"/>
              </w:rPr>
            </w:pPr>
          </w:p>
          <w:p w:rsidR="00516EE2" w:rsidRPr="006F4D01" w:rsidRDefault="00516EE2" w:rsidP="00516EE2">
            <w:pPr>
              <w:spacing w:after="0" w:line="240" w:lineRule="auto"/>
              <w:ind w:left="297" w:right="-20"/>
              <w:rPr>
                <w:rFonts w:ascii="Arial" w:eastAsia="Arial" w:hAnsi="Arial" w:cs="Arial"/>
                <w:sz w:val="20"/>
              </w:rPr>
            </w:pPr>
            <w:r w:rsidRPr="006F4D01">
              <w:rPr>
                <w:rFonts w:ascii="Arial" w:eastAsia="Arial" w:hAnsi="Arial" w:cs="Arial"/>
                <w:w w:val="94"/>
                <w:sz w:val="20"/>
              </w:rPr>
              <w:t>Be</w:t>
            </w:r>
            <w:r w:rsidRPr="006F4D01">
              <w:rPr>
                <w:rFonts w:ascii="Arial" w:eastAsia="Arial" w:hAnsi="Arial" w:cs="Arial"/>
                <w:spacing w:val="-2"/>
                <w:w w:val="94"/>
                <w:sz w:val="20"/>
              </w:rPr>
              <w:t>r</w:t>
            </w:r>
            <w:r w:rsidRPr="006F4D01">
              <w:rPr>
                <w:rFonts w:ascii="Arial" w:eastAsia="Arial" w:hAnsi="Arial" w:cs="Arial"/>
                <w:w w:val="94"/>
                <w:sz w:val="20"/>
              </w:rPr>
              <w:t>ekend</w:t>
            </w:r>
            <w:r w:rsidRPr="006F4D01">
              <w:rPr>
                <w:rFonts w:ascii="Arial" w:eastAsia="Arial" w:hAnsi="Arial" w:cs="Arial"/>
                <w:spacing w:val="7"/>
                <w:w w:val="94"/>
                <w:sz w:val="20"/>
              </w:rPr>
              <w:t xml:space="preserve"> </w:t>
            </w:r>
            <w:r w:rsidRPr="006F4D01">
              <w:rPr>
                <w:rFonts w:ascii="Arial" w:eastAsia="Arial" w:hAnsi="Arial" w:cs="Arial"/>
                <w:sz w:val="20"/>
              </w:rPr>
              <w:t>loon</w:t>
            </w:r>
            <w:r w:rsidRPr="006F4D01">
              <w:rPr>
                <w:rFonts w:ascii="Arial" w:eastAsia="Arial" w:hAnsi="Arial" w:cs="Arial"/>
                <w:spacing w:val="4"/>
                <w:sz w:val="20"/>
              </w:rPr>
              <w:t xml:space="preserve"> </w:t>
            </w:r>
            <w:r w:rsidRPr="006F4D01">
              <w:rPr>
                <w:rFonts w:ascii="Arial" w:eastAsia="Arial" w:hAnsi="Arial" w:cs="Arial"/>
                <w:sz w:val="20"/>
              </w:rPr>
              <w:t>ondernemer</w:t>
            </w:r>
          </w:p>
        </w:tc>
      </w:tr>
    </w:tbl>
    <w:p w:rsidR="00516EE2" w:rsidRDefault="00516EE2">
      <w:pPr>
        <w:spacing w:after="0" w:line="240" w:lineRule="auto"/>
        <w:rPr>
          <w:rFonts w:ascii="Arial" w:hAnsi="Arial" w:cs="Arial"/>
          <w:b/>
          <w:sz w:val="22"/>
        </w:rPr>
      </w:pPr>
      <w:r>
        <w:rPr>
          <w:rFonts w:ascii="Arial" w:hAnsi="Arial" w:cs="Arial"/>
        </w:rPr>
        <w:br w:type="page"/>
      </w:r>
    </w:p>
    <w:p w:rsidR="00605A25" w:rsidRPr="00633711" w:rsidRDefault="0099026C">
      <w:pPr>
        <w:pStyle w:val="Kop3"/>
        <w:rPr>
          <w:rFonts w:ascii="Arial" w:hAnsi="Arial" w:cs="Arial"/>
        </w:rPr>
      </w:pPr>
      <w:bookmarkStart w:id="40" w:name="_Toc397255206"/>
      <w:r w:rsidRPr="00633711">
        <w:rPr>
          <w:rFonts w:ascii="Arial" w:hAnsi="Arial" w:cs="Arial"/>
        </w:rPr>
        <w:t>Besparingen</w:t>
      </w:r>
      <w:bookmarkEnd w:id="39"/>
      <w:bookmarkEnd w:id="40"/>
    </w:p>
    <w:p w:rsidR="00605A25" w:rsidRPr="00633711" w:rsidRDefault="00605A25">
      <w:pPr>
        <w:pStyle w:val="Legal3"/>
        <w:tabs>
          <w:tab w:val="left" w:pos="-1417"/>
          <w:tab w:val="left" w:pos="-697"/>
          <w:tab w:val="left" w:pos="283"/>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rPr>
          <w:rFonts w:ascii="Arial" w:hAnsi="Arial" w:cs="Arial"/>
          <w:b w:val="0"/>
          <w:sz w:val="18"/>
          <w:lang w:val="nl-NL"/>
        </w:rPr>
      </w:pPr>
    </w:p>
    <w:p w:rsidR="00605A25" w:rsidRPr="00633711" w:rsidRDefault="0099026C">
      <w:pPr>
        <w:pStyle w:val="Legal3"/>
        <w:tabs>
          <w:tab w:val="left" w:pos="-1417"/>
          <w:tab w:val="left" w:pos="-697"/>
          <w:tab w:val="left" w:pos="283"/>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rPr>
          <w:rFonts w:ascii="Arial" w:hAnsi="Arial" w:cs="Arial"/>
          <w:b w:val="0"/>
          <w:sz w:val="18"/>
          <w:lang w:val="nl-NL"/>
        </w:rPr>
      </w:pPr>
      <w:r w:rsidRPr="00633711">
        <w:rPr>
          <w:rFonts w:ascii="Arial" w:hAnsi="Arial" w:cs="Arial"/>
          <w:b w:val="0"/>
          <w:sz w:val="18"/>
        </w:rPr>
        <w:fldChar w:fldCharType="begin"/>
      </w:r>
      <w:r w:rsidRPr="00633711">
        <w:rPr>
          <w:rFonts w:ascii="Arial" w:hAnsi="Arial" w:cs="Arial"/>
          <w:b w:val="0"/>
          <w:sz w:val="18"/>
          <w:lang w:val="nl-NL"/>
        </w:rPr>
        <w:instrText>TC \l3 "</w:instrText>
      </w:r>
      <w:bookmarkStart w:id="41" w:name="_Toc4920166"/>
      <w:r w:rsidRPr="00633711">
        <w:rPr>
          <w:rFonts w:ascii="Arial" w:hAnsi="Arial" w:cs="Arial"/>
          <w:b w:val="0"/>
          <w:sz w:val="18"/>
          <w:lang w:val="nl-NL"/>
        </w:rPr>
        <w:instrText>Besparingen</w:instrText>
      </w:r>
      <w:bookmarkEnd w:id="41"/>
      <w:r w:rsidRPr="00633711">
        <w:rPr>
          <w:rFonts w:ascii="Arial" w:hAnsi="Arial" w:cs="Arial"/>
          <w:b w:val="0"/>
          <w:sz w:val="18"/>
        </w:rPr>
        <w:fldChar w:fldCharType="end"/>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Besparingen zijn over het algemeen gelijk aan de toename van het eigen vermogen in het bedrijf en gelden daarom als reserveringen voor toekomstige investerin</w:t>
      </w:r>
      <w:r w:rsidRPr="003F45F8">
        <w:rPr>
          <w:rFonts w:ascii="Arial" w:hAnsi="Arial" w:cs="Arial"/>
          <w:sz w:val="20"/>
        </w:rPr>
        <w:softHyphen/>
        <w:t>gen. Het eigen vermogen kan hiernaast nog toenemen door inflatie en vermogens</w:t>
      </w:r>
      <w:r w:rsidRPr="003F45F8">
        <w:rPr>
          <w:rFonts w:ascii="Arial" w:hAnsi="Arial" w:cs="Arial"/>
          <w:sz w:val="20"/>
        </w:rPr>
        <w:softHyphen/>
        <w:t>overdracht. Het eigen vermogen in een bedrijf moet voor een goede levensvatbaar</w:t>
      </w:r>
      <w:r w:rsidRPr="003F45F8">
        <w:rPr>
          <w:rFonts w:ascii="Arial" w:hAnsi="Arial" w:cs="Arial"/>
          <w:sz w:val="20"/>
        </w:rPr>
        <w:softHyphen/>
        <w:t>heid van het bedrijf steeds in meer of mindere mate toene</w:t>
      </w:r>
      <w:r w:rsidRPr="003F45F8">
        <w:rPr>
          <w:rFonts w:ascii="Arial" w:hAnsi="Arial" w:cs="Arial"/>
          <w:sz w:val="20"/>
        </w:rPr>
        <w:softHyphen/>
        <w:t>men. Dit vanwege de volgende functies van het eigen vermo</w:t>
      </w:r>
      <w:r w:rsidRPr="003F45F8">
        <w:rPr>
          <w:rFonts w:ascii="Arial" w:hAnsi="Arial" w:cs="Arial"/>
          <w:sz w:val="20"/>
        </w:rPr>
        <w:softHyphen/>
        <w:t>gen:</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left="1076" w:hanging="1076"/>
        <w:jc w:val="both"/>
        <w:rPr>
          <w:rFonts w:ascii="Arial" w:hAnsi="Arial" w:cs="Arial"/>
          <w:sz w:val="20"/>
        </w:rPr>
      </w:pPr>
      <w:r w:rsidRPr="003F45F8">
        <w:rPr>
          <w:rFonts w:ascii="Arial" w:hAnsi="Arial" w:cs="Arial"/>
          <w:sz w:val="20"/>
        </w:rPr>
        <w:t xml:space="preserve">   1.</w:t>
      </w:r>
      <w:r w:rsidRPr="003F45F8">
        <w:rPr>
          <w:rFonts w:ascii="Arial" w:hAnsi="Arial" w:cs="Arial"/>
          <w:sz w:val="20"/>
        </w:rPr>
        <w:tab/>
        <w:t>Het vormt een buffer voor het dragen van bedrijfsrisico's.</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left="1076" w:hanging="1076"/>
        <w:jc w:val="both"/>
        <w:rPr>
          <w:rFonts w:ascii="Arial" w:hAnsi="Arial" w:cs="Arial"/>
          <w:sz w:val="20"/>
        </w:rPr>
      </w:pPr>
      <w:r w:rsidRPr="003F45F8">
        <w:rPr>
          <w:rFonts w:ascii="Arial" w:hAnsi="Arial" w:cs="Arial"/>
          <w:sz w:val="20"/>
        </w:rPr>
        <w:t xml:space="preserve">   2.</w:t>
      </w:r>
      <w:r w:rsidRPr="003F45F8">
        <w:rPr>
          <w:rFonts w:ascii="Arial" w:hAnsi="Arial" w:cs="Arial"/>
          <w:sz w:val="20"/>
        </w:rPr>
        <w:tab/>
        <w:t>De kredietwaardigheid van het bedrijf verbetert, omdat vers</w:t>
      </w:r>
      <w:r w:rsidRPr="003F45F8">
        <w:rPr>
          <w:rFonts w:ascii="Arial" w:hAnsi="Arial" w:cs="Arial"/>
          <w:sz w:val="20"/>
        </w:rPr>
        <w:softHyphen/>
        <w:t>chaf</w:t>
      </w:r>
      <w:r w:rsidRPr="003F45F8">
        <w:rPr>
          <w:rFonts w:ascii="Arial" w:hAnsi="Arial" w:cs="Arial"/>
          <w:sz w:val="20"/>
        </w:rPr>
        <w:softHyphen/>
        <w:t>fers van vre</w:t>
      </w:r>
      <w:r w:rsidRPr="003F45F8">
        <w:rPr>
          <w:rFonts w:ascii="Arial" w:hAnsi="Arial" w:cs="Arial"/>
          <w:sz w:val="20"/>
        </w:rPr>
        <w:softHyphen/>
        <w:t>emd vermogen minder risico lopen.</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ind w:left="1076" w:hanging="1076"/>
        <w:jc w:val="both"/>
        <w:rPr>
          <w:rFonts w:ascii="Arial" w:hAnsi="Arial" w:cs="Arial"/>
          <w:sz w:val="20"/>
        </w:rPr>
      </w:pPr>
      <w:r w:rsidRPr="003F45F8">
        <w:rPr>
          <w:rFonts w:ascii="Arial" w:hAnsi="Arial" w:cs="Arial"/>
          <w:sz w:val="20"/>
        </w:rPr>
        <w:t xml:space="preserve">   3.</w:t>
      </w:r>
      <w:r w:rsidRPr="003F45F8">
        <w:rPr>
          <w:rFonts w:ascii="Arial" w:hAnsi="Arial" w:cs="Arial"/>
          <w:sz w:val="20"/>
        </w:rPr>
        <w:tab/>
        <w:t>Over eigen vermogen hoeft geen rente en aflossing te worden betaald, de liquidi</w:t>
      </w:r>
      <w:r w:rsidRPr="003F45F8">
        <w:rPr>
          <w:rFonts w:ascii="Arial" w:hAnsi="Arial" w:cs="Arial"/>
          <w:sz w:val="20"/>
        </w:rPr>
        <w:softHyphen/>
        <w:t>teit wordt er dus door verbeterd.</w:t>
      </w:r>
    </w:p>
    <w:p w:rsidR="00605A25" w:rsidRPr="003F45F8" w:rsidRDefault="00605A25">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De besparingen kunnen zowel uit de bedrijfseconomische als de fiscale boek</w:t>
      </w:r>
      <w:r w:rsidRPr="003F45F8">
        <w:rPr>
          <w:rFonts w:ascii="Arial" w:hAnsi="Arial" w:cs="Arial"/>
          <w:sz w:val="20"/>
        </w:rPr>
        <w:softHyphen/>
        <w:t>hou</w:t>
      </w:r>
      <w:r w:rsidRPr="003F45F8">
        <w:rPr>
          <w:rFonts w:ascii="Arial" w:hAnsi="Arial" w:cs="Arial"/>
          <w:sz w:val="20"/>
        </w:rPr>
        <w:softHyphen/>
        <w:t>ding berekend worden. In de fiscale boekhouding zijn de besparingen terug te vinden als de toename van het eigen vermogen (eigen vermogen eindbalans - eigen vermogen beginba</w:t>
      </w:r>
      <w:r w:rsidRPr="003F45F8">
        <w:rPr>
          <w:rFonts w:ascii="Arial" w:hAnsi="Arial" w:cs="Arial"/>
          <w:sz w:val="20"/>
        </w:rPr>
        <w:softHyphen/>
        <w:t>lans).</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Als de besparingen over de jaren heen in voldoende mate positief zijn wil dat zeggen dat de levensvatbaarheid van het bedrijf in de meeste gevallen gunstig is te noemen. De mogelijk</w:t>
      </w:r>
      <w:r w:rsidRPr="003F45F8">
        <w:rPr>
          <w:rFonts w:ascii="Arial" w:hAnsi="Arial" w:cs="Arial"/>
          <w:sz w:val="20"/>
        </w:rPr>
        <w:softHyphen/>
        <w:t>heid om in de toekomst nieuwe leningen op te kunnen nemen en aan de betalings</w:t>
      </w:r>
      <w:r w:rsidRPr="003F45F8">
        <w:rPr>
          <w:rFonts w:ascii="Arial" w:hAnsi="Arial" w:cs="Arial"/>
          <w:sz w:val="20"/>
        </w:rPr>
        <w:softHyphen/>
        <w:t>verplich</w:t>
      </w:r>
      <w:r w:rsidRPr="003F45F8">
        <w:rPr>
          <w:rFonts w:ascii="Arial" w:hAnsi="Arial" w:cs="Arial"/>
          <w:sz w:val="20"/>
        </w:rPr>
        <w:softHyphen/>
        <w:t>tingen te kunnen voldoen, zal dan vaak goed zijn.</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Voldoende besparingen geven geen garantie dat een bedrijf in de toekomst over te nemen is. Bij de berekening van de besparingen worden bedrijf en gezin niet van elkaar geschei</w:t>
      </w:r>
      <w:r w:rsidRPr="003F45F8">
        <w:rPr>
          <w:rFonts w:ascii="Arial" w:hAnsi="Arial" w:cs="Arial"/>
          <w:sz w:val="20"/>
        </w:rPr>
        <w:softHyphen/>
        <w:t>den, dus kunnen lage gezinsuitgaven, hoge neveninkomsten, veel eigen vermogen of veel niet-betaalde arbeid ook voor hoge besparingen zorgen bij een slechte rentabiliteit van het bedrijf.</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rPr>
          <w:rFonts w:ascii="Arial" w:hAnsi="Arial" w:cs="Arial"/>
          <w:sz w:val="20"/>
        </w:rPr>
      </w:pPr>
      <w:r w:rsidRPr="003F45F8">
        <w:rPr>
          <w:rFonts w:ascii="Arial" w:hAnsi="Arial" w:cs="Arial"/>
          <w:sz w:val="20"/>
        </w:rPr>
        <w:t>Het bedrijf is dan in deze vorm wel levensvatbaar, maar bij overname zal het eigen vermo</w:t>
      </w:r>
      <w:r w:rsidRPr="003F45F8">
        <w:rPr>
          <w:rFonts w:ascii="Arial" w:hAnsi="Arial" w:cs="Arial"/>
          <w:sz w:val="20"/>
        </w:rPr>
        <w:softHyphen/>
        <w:t>gen kleiner worden of kunnen de neveninkomsten komen te verdwij</w:t>
      </w:r>
      <w:r w:rsidRPr="003F45F8">
        <w:rPr>
          <w:rFonts w:ascii="Arial" w:hAnsi="Arial" w:cs="Arial"/>
          <w:sz w:val="20"/>
        </w:rPr>
        <w:softHyphen/>
        <w:t>nen. Het gevolg kan dan zijn dat de besparingen negatief worden.</w:t>
      </w:r>
    </w:p>
    <w:p w:rsidR="00605A25" w:rsidRPr="00633711" w:rsidRDefault="00605A25">
      <w:pPr>
        <w:pStyle w:val="Legal3"/>
        <w:tabs>
          <w:tab w:val="left" w:pos="-1417"/>
          <w:tab w:val="left" w:pos="-697"/>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outlineLvl w:val="2"/>
        <w:rPr>
          <w:rFonts w:ascii="Arial" w:hAnsi="Arial" w:cs="Arial"/>
          <w:sz w:val="18"/>
          <w:lang w:val="nl-NL"/>
        </w:rPr>
      </w:pPr>
    </w:p>
    <w:p w:rsidR="00605A25" w:rsidRPr="00633711" w:rsidRDefault="0099026C">
      <w:pPr>
        <w:pStyle w:val="Kop3"/>
        <w:rPr>
          <w:rFonts w:ascii="Arial" w:hAnsi="Arial" w:cs="Arial"/>
        </w:rPr>
      </w:pPr>
      <w:bookmarkStart w:id="42" w:name="_Toc95025319"/>
      <w:bookmarkStart w:id="43" w:name="_Toc397255207"/>
      <w:r w:rsidRPr="00633711">
        <w:rPr>
          <w:rFonts w:ascii="Arial" w:hAnsi="Arial" w:cs="Arial"/>
        </w:rPr>
        <w:t>Saldo liquide middelen</w:t>
      </w:r>
      <w:bookmarkEnd w:id="42"/>
      <w:bookmarkEnd w:id="43"/>
    </w:p>
    <w:p w:rsidR="00605A25" w:rsidRPr="00633711" w:rsidRDefault="00605A25">
      <w:pPr>
        <w:pStyle w:val="Legal3"/>
        <w:tabs>
          <w:tab w:val="left" w:pos="-1417"/>
          <w:tab w:val="left" w:pos="-697"/>
          <w:tab w:val="left" w:pos="283"/>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rPr>
          <w:rFonts w:ascii="Arial" w:hAnsi="Arial" w:cs="Arial"/>
          <w:b w:val="0"/>
          <w:sz w:val="18"/>
          <w:lang w:val="nl-NL"/>
        </w:rPr>
      </w:pPr>
    </w:p>
    <w:p w:rsidR="00605A25" w:rsidRPr="003F45F8" w:rsidRDefault="0099026C">
      <w:pPr>
        <w:pStyle w:val="Legal3"/>
        <w:tabs>
          <w:tab w:val="left" w:pos="-1417"/>
          <w:tab w:val="left" w:pos="-697"/>
          <w:tab w:val="left" w:pos="283"/>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rPr>
          <w:rFonts w:ascii="Arial" w:hAnsi="Arial" w:cs="Arial"/>
          <w:b w:val="0"/>
          <w:sz w:val="20"/>
          <w:lang w:val="nl-NL"/>
        </w:rPr>
      </w:pPr>
      <w:r w:rsidRPr="003F45F8">
        <w:rPr>
          <w:rFonts w:ascii="Arial" w:hAnsi="Arial" w:cs="Arial"/>
          <w:b w:val="0"/>
          <w:sz w:val="20"/>
        </w:rPr>
        <w:fldChar w:fldCharType="begin"/>
      </w:r>
      <w:r w:rsidRPr="003F45F8">
        <w:rPr>
          <w:rFonts w:ascii="Arial" w:hAnsi="Arial" w:cs="Arial"/>
          <w:b w:val="0"/>
          <w:sz w:val="20"/>
          <w:lang w:val="nl-NL"/>
        </w:rPr>
        <w:instrText>TC \l3 "</w:instrText>
      </w:r>
      <w:bookmarkStart w:id="44" w:name="_Toc4920168"/>
      <w:r w:rsidRPr="003F45F8">
        <w:rPr>
          <w:rFonts w:ascii="Arial" w:hAnsi="Arial" w:cs="Arial"/>
          <w:b w:val="0"/>
          <w:sz w:val="20"/>
          <w:lang w:val="nl-NL"/>
        </w:rPr>
        <w:instrText>Saldo liquide middelen</w:instrText>
      </w:r>
      <w:bookmarkEnd w:id="44"/>
      <w:r w:rsidRPr="003F45F8">
        <w:rPr>
          <w:rFonts w:ascii="Arial" w:hAnsi="Arial" w:cs="Arial"/>
          <w:b w:val="0"/>
          <w:sz w:val="20"/>
        </w:rPr>
        <w:fldChar w:fldCharType="end"/>
      </w:r>
      <w:r w:rsidRPr="003F45F8">
        <w:rPr>
          <w:rFonts w:ascii="Arial" w:hAnsi="Arial" w:cs="Arial"/>
          <w:b w:val="0"/>
          <w:sz w:val="20"/>
          <w:lang w:val="nl-NL"/>
        </w:rPr>
        <w:t>Het saldo liquide middelen is het verschil tussen inkomsten en uit</w:t>
      </w:r>
      <w:r w:rsidRPr="003F45F8">
        <w:rPr>
          <w:rFonts w:ascii="Arial" w:hAnsi="Arial" w:cs="Arial"/>
          <w:b w:val="0"/>
          <w:sz w:val="20"/>
          <w:lang w:val="nl-NL"/>
        </w:rPr>
        <w:softHyphen/>
        <w:t>gaven in een bepaalde periode, bijvoorbeeld een jaar.</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Liquide middelen zijn noodzakelijk om de directe betalingen te kunnen doen, bijv. voerreke</w:t>
      </w:r>
      <w:r w:rsidRPr="003F45F8">
        <w:rPr>
          <w:rFonts w:ascii="Arial" w:hAnsi="Arial" w:cs="Arial"/>
          <w:sz w:val="20"/>
        </w:rPr>
        <w:softHyphen/>
        <w:t>ningen, rente en dierenarts. Het saldo liquide middelen geeft de finan</w:t>
      </w:r>
      <w:r w:rsidRPr="003F45F8">
        <w:rPr>
          <w:rFonts w:ascii="Arial" w:hAnsi="Arial" w:cs="Arial"/>
          <w:sz w:val="20"/>
        </w:rPr>
        <w:softHyphen/>
        <w:t>ciële positie van een bedrijf op de korte termijn weer.</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Een bedrijf dat een tekort aan liquide middelen heeft kan daar</w:t>
      </w:r>
      <w:r w:rsidRPr="003F45F8">
        <w:rPr>
          <w:rFonts w:ascii="Arial" w:hAnsi="Arial" w:cs="Arial"/>
          <w:sz w:val="20"/>
        </w:rPr>
        <w:softHyphen/>
        <w:t>voor in de meeste gevallen een extra lening of krediet krijgen. Bij een blijvend nega</w:t>
      </w:r>
      <w:r w:rsidRPr="003F45F8">
        <w:rPr>
          <w:rFonts w:ascii="Arial" w:hAnsi="Arial" w:cs="Arial"/>
          <w:sz w:val="20"/>
        </w:rPr>
        <w:softHyphen/>
        <w:t>tief saldo liquide middelen en als de bank geen extra leningen/kredieten wil verstrekken kan een bedrijf in grote problemen komen door extreem hoge rentekosten of door het noodgedwongen uitstellen van betalingen, met als gevolg soms gedwongen verkoop van het bedrijf.</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rPr>
          <w:rFonts w:ascii="Arial" w:hAnsi="Arial" w:cs="Arial"/>
          <w:sz w:val="20"/>
        </w:rPr>
      </w:pPr>
      <w:r w:rsidRPr="003F45F8">
        <w:rPr>
          <w:rFonts w:ascii="Arial" w:hAnsi="Arial" w:cs="Arial"/>
          <w:sz w:val="20"/>
        </w:rPr>
        <w:t>Een positief saldo liquide middelen geeft geen garantie voor het voortbe</w:t>
      </w:r>
      <w:r w:rsidRPr="003F45F8">
        <w:rPr>
          <w:rFonts w:ascii="Arial" w:hAnsi="Arial" w:cs="Arial"/>
          <w:sz w:val="20"/>
        </w:rPr>
        <w:softHyphen/>
        <w:t>staan van een bedrijf.</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Bijvoorbeeld: de stal is verouderd en er moet gere</w:t>
      </w:r>
      <w:r w:rsidRPr="003F45F8">
        <w:rPr>
          <w:rFonts w:ascii="Arial" w:hAnsi="Arial" w:cs="Arial"/>
          <w:sz w:val="20"/>
        </w:rPr>
        <w:softHyphen/>
        <w:t>no</w:t>
      </w:r>
      <w:r w:rsidRPr="003F45F8">
        <w:rPr>
          <w:rFonts w:ascii="Arial" w:hAnsi="Arial" w:cs="Arial"/>
          <w:sz w:val="20"/>
        </w:rPr>
        <w:softHyphen/>
        <w:t>veerd of nieuw gebouwd worden. Of hier geld voor beschikbaar is kan niet uit het saldo liquide middelen afgelezen worden. Het geld voor de afschrij</w:t>
      </w:r>
      <w:r w:rsidRPr="003F45F8">
        <w:rPr>
          <w:rFonts w:ascii="Arial" w:hAnsi="Arial" w:cs="Arial"/>
          <w:sz w:val="20"/>
        </w:rPr>
        <w:softHyphen/>
        <w:t>vingen kan immers benut zijn voor aflossingen, maar ook voor ander beste</w:t>
      </w:r>
      <w:r w:rsidRPr="003F45F8">
        <w:rPr>
          <w:rFonts w:ascii="Arial" w:hAnsi="Arial" w:cs="Arial"/>
          <w:sz w:val="20"/>
        </w:rPr>
        <w:softHyphen/>
        <w:t>dingen. Hiernaast geeft het saldo ook geen informatie of de onderneming wel vol</w:t>
      </w:r>
      <w:r w:rsidRPr="003F45F8">
        <w:rPr>
          <w:rFonts w:ascii="Arial" w:hAnsi="Arial" w:cs="Arial"/>
          <w:sz w:val="20"/>
        </w:rPr>
        <w:softHyphen/>
        <w:t>doende oplevert voor de boer en zijn gezin.</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Een liquiditeitsbegroting is een vergelijking tussen ontvangsten en uitga</w:t>
      </w:r>
      <w:r w:rsidRPr="003F45F8">
        <w:rPr>
          <w:rFonts w:ascii="Arial" w:hAnsi="Arial" w:cs="Arial"/>
          <w:sz w:val="20"/>
        </w:rPr>
        <w:softHyphen/>
        <w:t>ven op verschillende momenten, bijvoorbeeld per maand.</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Het belang van een liquiditeitsbegroting is, dat de hoogte van het vrij opneem</w:t>
      </w:r>
      <w:r w:rsidRPr="003F45F8">
        <w:rPr>
          <w:rFonts w:ascii="Arial" w:hAnsi="Arial" w:cs="Arial"/>
          <w:sz w:val="20"/>
        </w:rPr>
        <w:softHyphen/>
        <w:t>bare krediet is afgestemd op de wisselende hoe</w:t>
      </w:r>
      <w:r w:rsidRPr="003F45F8">
        <w:rPr>
          <w:rFonts w:ascii="Arial" w:hAnsi="Arial" w:cs="Arial"/>
          <w:sz w:val="20"/>
        </w:rPr>
        <w:softHyphen/>
        <w:t>veelheid benodigde middelen.</w:t>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 xml:space="preserve">In periodes met slechte prijzen is het erg belangrijk om </w:t>
      </w:r>
      <w:r w:rsidRPr="003F45F8">
        <w:rPr>
          <w:rFonts w:ascii="Arial" w:hAnsi="Arial" w:cs="Arial"/>
          <w:b/>
          <w:sz w:val="20"/>
        </w:rPr>
        <w:t>tijdig</w:t>
      </w:r>
      <w:r w:rsidRPr="003F45F8">
        <w:rPr>
          <w:rFonts w:ascii="Arial" w:hAnsi="Arial" w:cs="Arial"/>
          <w:sz w:val="20"/>
        </w:rPr>
        <w:t xml:space="preserve"> een liquidi</w:t>
      </w:r>
      <w:r w:rsidRPr="003F45F8">
        <w:rPr>
          <w:rFonts w:ascii="Arial" w:hAnsi="Arial" w:cs="Arial"/>
          <w:sz w:val="20"/>
        </w:rPr>
        <w:softHyphen/>
        <w:t>teitstekort te voor</w:t>
      </w:r>
      <w:r w:rsidRPr="003F45F8">
        <w:rPr>
          <w:rFonts w:ascii="Arial" w:hAnsi="Arial" w:cs="Arial"/>
          <w:sz w:val="20"/>
        </w:rPr>
        <w:softHyphen/>
        <w:t>zien en dan je juiste maatregelen (welke?) te treffen. Het probleem op de korte termijn oplossen is echter niet voldoende. Altijd moet men zich afvragen of op de lange termijn van het prijsdal het bedrijf nog bestaans</w:t>
      </w:r>
      <w:r w:rsidRPr="003F45F8">
        <w:rPr>
          <w:rFonts w:ascii="Arial" w:hAnsi="Arial" w:cs="Arial"/>
          <w:sz w:val="20"/>
        </w:rPr>
        <w:softHyphen/>
        <w:t>mo</w:t>
      </w:r>
      <w:r w:rsidRPr="003F45F8">
        <w:rPr>
          <w:rFonts w:ascii="Arial" w:hAnsi="Arial" w:cs="Arial"/>
          <w:sz w:val="20"/>
        </w:rPr>
        <w:softHyphen/>
        <w:t>gelijkheden heeft.</w:t>
      </w:r>
    </w:p>
    <w:p w:rsidR="00605A25" w:rsidRPr="003F45F8" w:rsidRDefault="00605A25">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p w:rsidR="00605A25" w:rsidRPr="00633711" w:rsidRDefault="00605A25">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rPr>
          <w:rFonts w:ascii="Arial" w:hAnsi="Arial" w:cs="Arial"/>
        </w:rPr>
      </w:pPr>
    </w:p>
    <w:p w:rsidR="00605A25" w:rsidRPr="00633711" w:rsidRDefault="0099026C">
      <w:pPr>
        <w:pStyle w:val="Kop3"/>
        <w:rPr>
          <w:rFonts w:ascii="Arial" w:hAnsi="Arial" w:cs="Arial"/>
        </w:rPr>
      </w:pPr>
      <w:bookmarkStart w:id="45" w:name="_Toc397255208"/>
      <w:r w:rsidRPr="00633711">
        <w:rPr>
          <w:rFonts w:ascii="Arial" w:hAnsi="Arial" w:cs="Arial"/>
        </w:rPr>
        <w:t>Leencapaciteit</w:t>
      </w:r>
      <w:bookmarkEnd w:id="45"/>
    </w:p>
    <w:p w:rsidR="00605A25" w:rsidRPr="00633711" w:rsidRDefault="00605A25">
      <w:pPr>
        <w:rPr>
          <w:rFonts w:ascii="Arial" w:hAnsi="Arial" w:cs="Arial"/>
        </w:rPr>
      </w:pPr>
    </w:p>
    <w:p w:rsidR="00605A25" w:rsidRPr="003F45F8" w:rsidRDefault="0099026C">
      <w:pPr>
        <w:rPr>
          <w:rFonts w:ascii="Arial" w:hAnsi="Arial" w:cs="Arial"/>
          <w:sz w:val="20"/>
        </w:rPr>
      </w:pPr>
      <w:r w:rsidRPr="003F45F8">
        <w:rPr>
          <w:rFonts w:ascii="Arial" w:hAnsi="Arial" w:cs="Arial"/>
          <w:sz w:val="20"/>
        </w:rPr>
        <w:t>De maximaal aan te trekken financiering wordt de leencapaciteit genoemd. Hierbij wordt het positieve saldo liquide middelen gebruikt voor de rente en aflossing van de eventueel extra aan te trekken lening</w:t>
      </w:r>
    </w:p>
    <w:p w:rsidR="00605A25" w:rsidRPr="003F45F8" w:rsidRDefault="0099026C">
      <w:pPr>
        <w:rPr>
          <w:rFonts w:ascii="Arial" w:hAnsi="Arial" w:cs="Arial"/>
          <w:sz w:val="20"/>
        </w:rPr>
      </w:pPr>
      <w:r w:rsidRPr="003F45F8">
        <w:rPr>
          <w:rFonts w:ascii="Arial" w:hAnsi="Arial" w:cs="Arial"/>
          <w:sz w:val="20"/>
        </w:rPr>
        <w:t xml:space="preserve">De leencapaciteit wordt berekend  bij het maken van een bedrijfsbegroting </w:t>
      </w:r>
    </w:p>
    <w:p w:rsidR="00605A25" w:rsidRPr="003F45F8" w:rsidRDefault="00605A25">
      <w:pPr>
        <w:rPr>
          <w:rFonts w:ascii="Arial" w:hAnsi="Arial" w:cs="Arial"/>
          <w:sz w:val="20"/>
        </w:rPr>
        <w:sectPr w:rsidR="00605A25" w:rsidRPr="003F45F8">
          <w:headerReference w:type="even" r:id="rId13"/>
          <w:headerReference w:type="default" r:id="rId14"/>
          <w:footerReference w:type="even" r:id="rId15"/>
          <w:footerReference w:type="default" r:id="rId16"/>
          <w:footerReference w:type="first" r:id="rId17"/>
          <w:pgSz w:w="11906" w:h="16838" w:code="9"/>
          <w:pgMar w:top="1985" w:right="1134" w:bottom="1361" w:left="2155" w:header="708" w:footer="708" w:gutter="0"/>
          <w:cols w:space="708"/>
          <w:docGrid w:linePitch="245"/>
        </w:sectPr>
      </w:pPr>
    </w:p>
    <w:p w:rsidR="00605A25" w:rsidRPr="00633711" w:rsidRDefault="0099026C">
      <w:pPr>
        <w:pStyle w:val="Kop3"/>
        <w:rPr>
          <w:rFonts w:ascii="Arial" w:hAnsi="Arial" w:cs="Arial"/>
        </w:rPr>
      </w:pPr>
      <w:bookmarkStart w:id="46" w:name="_Toc95025320"/>
      <w:bookmarkStart w:id="47" w:name="_Toc397255209"/>
      <w:r w:rsidRPr="00633711">
        <w:rPr>
          <w:rFonts w:ascii="Arial" w:hAnsi="Arial" w:cs="Arial"/>
        </w:rPr>
        <w:t>De fiscale bedrijfswinst</w:t>
      </w:r>
      <w:bookmarkEnd w:id="46"/>
      <w:bookmarkEnd w:id="47"/>
    </w:p>
    <w:p w:rsidR="00605A25" w:rsidRPr="00633711" w:rsidRDefault="00605A25">
      <w:pPr>
        <w:pStyle w:val="Legal3"/>
        <w:tabs>
          <w:tab w:val="left" w:pos="-1417"/>
          <w:tab w:val="left" w:pos="-697"/>
          <w:tab w:val="left" w:pos="283"/>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rPr>
          <w:rFonts w:ascii="Arial" w:hAnsi="Arial" w:cs="Arial"/>
          <w:b w:val="0"/>
          <w:sz w:val="18"/>
          <w:lang w:val="nl-NL"/>
        </w:rPr>
      </w:pPr>
    </w:p>
    <w:p w:rsidR="00605A25" w:rsidRPr="00633711" w:rsidRDefault="0099026C">
      <w:pPr>
        <w:pStyle w:val="Legal3"/>
        <w:tabs>
          <w:tab w:val="left" w:pos="-1417"/>
          <w:tab w:val="left" w:pos="-697"/>
          <w:tab w:val="left" w:pos="283"/>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rPr>
          <w:rFonts w:ascii="Arial" w:hAnsi="Arial" w:cs="Arial"/>
          <w:b w:val="0"/>
          <w:sz w:val="18"/>
          <w:lang w:val="nl-NL"/>
        </w:rPr>
      </w:pPr>
      <w:r w:rsidRPr="00633711">
        <w:rPr>
          <w:rFonts w:ascii="Arial" w:hAnsi="Arial" w:cs="Arial"/>
          <w:b w:val="0"/>
          <w:sz w:val="18"/>
        </w:rPr>
        <w:fldChar w:fldCharType="begin"/>
      </w:r>
      <w:r w:rsidRPr="00633711">
        <w:rPr>
          <w:rFonts w:ascii="Arial" w:hAnsi="Arial" w:cs="Arial"/>
          <w:b w:val="0"/>
          <w:sz w:val="18"/>
          <w:lang w:val="nl-NL"/>
        </w:rPr>
        <w:instrText>TC \l3 "</w:instrText>
      </w:r>
      <w:bookmarkStart w:id="48" w:name="_Toc4920169"/>
      <w:r w:rsidRPr="00633711">
        <w:rPr>
          <w:rFonts w:ascii="Arial" w:hAnsi="Arial" w:cs="Arial"/>
          <w:b w:val="0"/>
          <w:sz w:val="18"/>
          <w:lang w:val="nl-NL"/>
        </w:rPr>
        <w:instrText>De fiscale bedrijfswinst</w:instrText>
      </w:r>
      <w:bookmarkEnd w:id="48"/>
      <w:r w:rsidRPr="00633711">
        <w:rPr>
          <w:rFonts w:ascii="Arial" w:hAnsi="Arial" w:cs="Arial"/>
          <w:b w:val="0"/>
          <w:sz w:val="18"/>
        </w:rPr>
        <w:fldChar w:fldCharType="end"/>
      </w:r>
    </w:p>
    <w:p w:rsidR="00605A25" w:rsidRPr="003F45F8" w:rsidRDefault="0099026C">
      <w:pPr>
        <w:tabs>
          <w:tab w:val="left" w:pos="-1417"/>
          <w:tab w:val="left" w:pos="-720"/>
          <w:tab w:val="left" w:pos="0"/>
          <w:tab w:val="left" w:pos="378"/>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De fiscale bedrijfswinst wordt berekend op basis van fiscale kosten en opbreng</w:t>
      </w:r>
      <w:r w:rsidRPr="003F45F8">
        <w:rPr>
          <w:rFonts w:ascii="Arial" w:hAnsi="Arial" w:cs="Arial"/>
          <w:sz w:val="20"/>
        </w:rPr>
        <w:softHyphen/>
        <w:t>sten. Hierdoor kunnen er op diverse plaatsen verschillen ontstaan in de opbreng</w:t>
      </w:r>
      <w:r w:rsidRPr="003F45F8">
        <w:rPr>
          <w:rFonts w:ascii="Arial" w:hAnsi="Arial" w:cs="Arial"/>
          <w:sz w:val="20"/>
        </w:rPr>
        <w:softHyphen/>
        <w:t>sten en de kostenberekening. De belangrijkste verschillen tussen de bedrijfseco</w:t>
      </w:r>
      <w:r w:rsidRPr="003F45F8">
        <w:rPr>
          <w:rFonts w:ascii="Arial" w:hAnsi="Arial" w:cs="Arial"/>
          <w:sz w:val="20"/>
        </w:rPr>
        <w:softHyphen/>
        <w:t>nomische winstbe</w:t>
      </w:r>
      <w:r w:rsidRPr="003F45F8">
        <w:rPr>
          <w:rFonts w:ascii="Arial" w:hAnsi="Arial" w:cs="Arial"/>
          <w:sz w:val="20"/>
        </w:rPr>
        <w:softHyphen/>
        <w:t>rekening en de fiscale winstberekening is wel dat de fiscus:</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 xml:space="preserve">  1.</w:t>
      </w:r>
      <w:r w:rsidRPr="003F45F8">
        <w:rPr>
          <w:rFonts w:ascii="Arial" w:hAnsi="Arial" w:cs="Arial"/>
          <w:sz w:val="20"/>
        </w:rPr>
        <w:tab/>
        <w:t>Geen berekende loonkosten kent, maar alleen betaalde loonkos</w:t>
      </w:r>
      <w:r w:rsidRPr="003F45F8">
        <w:rPr>
          <w:rFonts w:ascii="Arial" w:hAnsi="Arial" w:cs="Arial"/>
          <w:sz w:val="20"/>
        </w:rPr>
        <w:softHyphen/>
        <w:t>ten.</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559" w:hanging="559"/>
        <w:jc w:val="both"/>
        <w:rPr>
          <w:rFonts w:ascii="Arial" w:hAnsi="Arial" w:cs="Arial"/>
          <w:sz w:val="20"/>
        </w:rPr>
      </w:pPr>
      <w:r w:rsidRPr="003F45F8">
        <w:rPr>
          <w:rFonts w:ascii="Arial" w:hAnsi="Arial" w:cs="Arial"/>
          <w:sz w:val="20"/>
        </w:rPr>
        <w:t xml:space="preserve">  2.</w:t>
      </w:r>
      <w:r w:rsidRPr="003F45F8">
        <w:rPr>
          <w:rFonts w:ascii="Arial" w:hAnsi="Arial" w:cs="Arial"/>
          <w:sz w:val="20"/>
        </w:rPr>
        <w:tab/>
        <w:t>Geen rentekosten over het totale vermogen, maar alleen de betaalde rente als kosten berekent.</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559" w:hanging="559"/>
        <w:jc w:val="both"/>
        <w:rPr>
          <w:rFonts w:ascii="Arial" w:hAnsi="Arial" w:cs="Arial"/>
          <w:sz w:val="20"/>
        </w:rPr>
      </w:pPr>
      <w:r w:rsidRPr="003F45F8">
        <w:rPr>
          <w:rFonts w:ascii="Arial" w:hAnsi="Arial" w:cs="Arial"/>
          <w:sz w:val="20"/>
        </w:rPr>
        <w:t xml:space="preserve">  3.</w:t>
      </w:r>
      <w:r w:rsidRPr="003F45F8">
        <w:rPr>
          <w:rFonts w:ascii="Arial" w:hAnsi="Arial" w:cs="Arial"/>
          <w:sz w:val="20"/>
        </w:rPr>
        <w:tab/>
        <w:t>De afschrijving berekend wil hebben op basis van aanschafwaarde of boekwaar</w:t>
      </w:r>
      <w:r w:rsidRPr="003F45F8">
        <w:rPr>
          <w:rFonts w:ascii="Arial" w:hAnsi="Arial" w:cs="Arial"/>
          <w:sz w:val="20"/>
        </w:rPr>
        <w:softHyphen/>
        <w:t>de, in tegenstelling tot de vervangingswaarde.</w:t>
      </w:r>
    </w:p>
    <w:p w:rsidR="00605A25" w:rsidRPr="003F45F8" w:rsidRDefault="00605A25">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Het gezinsinkomen komt globaal overeen met de fiscale be</w:t>
      </w:r>
      <w:r w:rsidRPr="003F45F8">
        <w:rPr>
          <w:rFonts w:ascii="Arial" w:hAnsi="Arial" w:cs="Arial"/>
          <w:sz w:val="20"/>
        </w:rPr>
        <w:softHyphen/>
        <w:t>drijfs</w:t>
      </w:r>
      <w:r w:rsidRPr="003F45F8">
        <w:rPr>
          <w:rFonts w:ascii="Arial" w:hAnsi="Arial" w:cs="Arial"/>
          <w:sz w:val="20"/>
        </w:rPr>
        <w:softHyphen/>
        <w:t>winst.</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Correcties hierop zijn onder andere:</w:t>
      </w:r>
    </w:p>
    <w:p w:rsidR="00605A25" w:rsidRPr="003F45F8" w:rsidRDefault="00605A25">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sz w:val="20"/>
        </w:rPr>
      </w:pPr>
      <w:r w:rsidRPr="003F45F8">
        <w:rPr>
          <w:rFonts w:ascii="Arial" w:hAnsi="Arial" w:cs="Arial"/>
          <w:sz w:val="20"/>
        </w:rPr>
        <w:t xml:space="preserve">  -</w:t>
      </w:r>
      <w:r w:rsidRPr="003F45F8">
        <w:rPr>
          <w:rFonts w:ascii="Arial" w:hAnsi="Arial" w:cs="Arial"/>
          <w:sz w:val="20"/>
        </w:rPr>
        <w:tab/>
        <w:t>bedrijfseconomisch is naar vervangingswaarde afgeschreven, fiscaal wordt afgeschre</w:t>
      </w:r>
      <w:r w:rsidRPr="003F45F8">
        <w:rPr>
          <w:rFonts w:ascii="Arial" w:hAnsi="Arial" w:cs="Arial"/>
          <w:sz w:val="20"/>
        </w:rPr>
        <w:softHyphen/>
        <w:t>ven naar historische aanschafwaarde of boekwaarde.</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sz w:val="20"/>
        </w:rPr>
      </w:pPr>
      <w:r w:rsidRPr="003F45F8">
        <w:rPr>
          <w:rFonts w:ascii="Arial" w:hAnsi="Arial" w:cs="Arial"/>
          <w:sz w:val="20"/>
        </w:rPr>
        <w:t xml:space="preserve">  -</w:t>
      </w:r>
      <w:r w:rsidRPr="003F45F8">
        <w:rPr>
          <w:rFonts w:ascii="Arial" w:hAnsi="Arial" w:cs="Arial"/>
          <w:sz w:val="20"/>
        </w:rPr>
        <w:tab/>
        <w:t>de waarderingen van balansposten levende have is niet gelijk (belang</w:t>
      </w:r>
      <w:r w:rsidRPr="003F45F8">
        <w:rPr>
          <w:rFonts w:ascii="Arial" w:hAnsi="Arial" w:cs="Arial"/>
          <w:sz w:val="20"/>
        </w:rPr>
        <w:softHyphen/>
        <w:t>rijk voor opbreng</w:t>
      </w:r>
      <w:r w:rsidRPr="003F45F8">
        <w:rPr>
          <w:rFonts w:ascii="Arial" w:hAnsi="Arial" w:cs="Arial"/>
          <w:sz w:val="20"/>
        </w:rPr>
        <w:softHyphen/>
        <w:t>sten).</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sz w:val="20"/>
        </w:rPr>
      </w:pPr>
      <w:r w:rsidRPr="003F45F8">
        <w:rPr>
          <w:rFonts w:ascii="Arial" w:hAnsi="Arial" w:cs="Arial"/>
          <w:sz w:val="20"/>
        </w:rPr>
        <w:t xml:space="preserve">  -</w:t>
      </w:r>
      <w:r w:rsidRPr="003F45F8">
        <w:rPr>
          <w:rFonts w:ascii="Arial" w:hAnsi="Arial" w:cs="Arial"/>
          <w:sz w:val="20"/>
        </w:rPr>
        <w:tab/>
        <w:t>inflatiewinst wordt in het algemeen tot het fiscale inkomen gerekend. Vaak betreft dit zogenaamde stille reserves, die pas bij overname of verkoop zichtbaar worden. Dan zijn echter weer vrijstellingen moge</w:t>
      </w:r>
      <w:r w:rsidRPr="003F45F8">
        <w:rPr>
          <w:rFonts w:ascii="Arial" w:hAnsi="Arial" w:cs="Arial"/>
          <w:sz w:val="20"/>
        </w:rPr>
        <w:softHyphen/>
        <w:t>lijk, zoals bijvoorbeeld de landbouwvrij</w:t>
      </w:r>
      <w:r w:rsidRPr="003F45F8">
        <w:rPr>
          <w:rFonts w:ascii="Arial" w:hAnsi="Arial" w:cs="Arial"/>
          <w:sz w:val="20"/>
        </w:rPr>
        <w:softHyphen/>
        <w:t>stelling voor landbouwgrond. Onder</w:t>
      </w:r>
      <w:r w:rsidRPr="003F45F8">
        <w:rPr>
          <w:rFonts w:ascii="Arial" w:hAnsi="Arial" w:cs="Arial"/>
          <w:sz w:val="20"/>
        </w:rPr>
        <w:softHyphen/>
        <w:t>grond en erf van een varkens</w:t>
      </w:r>
      <w:r w:rsidRPr="003F45F8">
        <w:rPr>
          <w:rFonts w:ascii="Arial" w:hAnsi="Arial" w:cs="Arial"/>
          <w:sz w:val="20"/>
        </w:rPr>
        <w:softHyphen/>
        <w:t>bedrijf worden niet als landbouw</w:t>
      </w:r>
      <w:r w:rsidRPr="003F45F8">
        <w:rPr>
          <w:rFonts w:ascii="Arial" w:hAnsi="Arial" w:cs="Arial"/>
          <w:sz w:val="20"/>
        </w:rPr>
        <w:softHyphen/>
        <w:t>grond be</w:t>
      </w:r>
      <w:r w:rsidRPr="003F45F8">
        <w:rPr>
          <w:rFonts w:ascii="Arial" w:hAnsi="Arial" w:cs="Arial"/>
          <w:sz w:val="20"/>
        </w:rPr>
        <w:softHyphen/>
        <w:t>schouwd.</w:t>
      </w:r>
    </w:p>
    <w:p w:rsidR="00770062" w:rsidRPr="003F45F8" w:rsidRDefault="00770062">
      <w:pPr>
        <w:spacing w:after="0" w:line="240" w:lineRule="auto"/>
        <w:rPr>
          <w:rFonts w:ascii="Arial" w:hAnsi="Arial" w:cs="Arial"/>
          <w:sz w:val="20"/>
        </w:rPr>
      </w:pPr>
      <w:r w:rsidRPr="003F45F8">
        <w:rPr>
          <w:rFonts w:ascii="Arial" w:hAnsi="Arial" w:cs="Arial"/>
          <w:sz w:val="20"/>
        </w:rPr>
        <w:br w:type="page"/>
      </w:r>
    </w:p>
    <w:p w:rsidR="00605A25" w:rsidRPr="00633711" w:rsidRDefault="0099026C">
      <w:pPr>
        <w:pStyle w:val="Kop3"/>
        <w:rPr>
          <w:rFonts w:ascii="Arial" w:hAnsi="Arial" w:cs="Arial"/>
        </w:rPr>
      </w:pPr>
      <w:bookmarkStart w:id="49" w:name="_Toc95025321"/>
      <w:bookmarkStart w:id="50" w:name="_Toc397255210"/>
      <w:r w:rsidRPr="00633711">
        <w:rPr>
          <w:rFonts w:ascii="Arial" w:hAnsi="Arial" w:cs="Arial"/>
        </w:rPr>
        <w:t>Berekeningsschema</w:t>
      </w:r>
      <w:bookmarkEnd w:id="49"/>
      <w:bookmarkEnd w:id="50"/>
    </w:p>
    <w:p w:rsidR="00605A25" w:rsidRPr="00633711" w:rsidRDefault="00605A25">
      <w:pPr>
        <w:pStyle w:val="Legal3"/>
        <w:tabs>
          <w:tab w:val="left" w:pos="-1417"/>
          <w:tab w:val="left" w:pos="-697"/>
          <w:tab w:val="left" w:pos="283"/>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rPr>
          <w:rFonts w:ascii="Arial" w:hAnsi="Arial" w:cs="Arial"/>
          <w:b w:val="0"/>
          <w:sz w:val="18"/>
          <w:lang w:val="nl-NL"/>
        </w:rPr>
      </w:pPr>
    </w:p>
    <w:p w:rsidR="00605A25" w:rsidRPr="003F45F8" w:rsidRDefault="0099026C">
      <w:pPr>
        <w:pStyle w:val="Legal3"/>
        <w:tabs>
          <w:tab w:val="left" w:pos="-1417"/>
          <w:tab w:val="left" w:pos="-697"/>
          <w:tab w:val="left" w:pos="283"/>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rPr>
          <w:rFonts w:ascii="Arial" w:hAnsi="Arial" w:cs="Arial"/>
          <w:b w:val="0"/>
          <w:sz w:val="20"/>
          <w:lang w:val="nl-NL"/>
        </w:rPr>
      </w:pPr>
      <w:r w:rsidRPr="003F45F8">
        <w:rPr>
          <w:rFonts w:ascii="Arial" w:hAnsi="Arial" w:cs="Arial"/>
          <w:b w:val="0"/>
          <w:sz w:val="20"/>
        </w:rPr>
        <w:fldChar w:fldCharType="begin"/>
      </w:r>
      <w:r w:rsidRPr="003F45F8">
        <w:rPr>
          <w:rFonts w:ascii="Arial" w:hAnsi="Arial" w:cs="Arial"/>
          <w:b w:val="0"/>
          <w:sz w:val="20"/>
          <w:lang w:val="nl-NL"/>
        </w:rPr>
        <w:instrText>TC \l3 "</w:instrText>
      </w:r>
      <w:bookmarkStart w:id="51" w:name="_Toc4920170"/>
      <w:r w:rsidRPr="003F45F8">
        <w:rPr>
          <w:rFonts w:ascii="Arial" w:hAnsi="Arial" w:cs="Arial"/>
          <w:b w:val="0"/>
          <w:sz w:val="20"/>
          <w:lang w:val="nl-NL"/>
        </w:rPr>
        <w:instrText>Berekeningsschema</w:instrText>
      </w:r>
      <w:bookmarkEnd w:id="51"/>
      <w:r w:rsidRPr="003F45F8">
        <w:rPr>
          <w:rFonts w:ascii="Arial" w:hAnsi="Arial" w:cs="Arial"/>
          <w:b w:val="0"/>
          <w:sz w:val="20"/>
        </w:rPr>
        <w:fldChar w:fldCharType="end"/>
      </w:r>
      <w:r w:rsidRPr="003F45F8">
        <w:rPr>
          <w:rFonts w:ascii="Arial" w:hAnsi="Arial" w:cs="Arial"/>
          <w:b w:val="0"/>
          <w:sz w:val="20"/>
          <w:lang w:val="nl-NL"/>
        </w:rPr>
        <w:t>In het volgende berekeningsschema wordt de inkomensvorming en de inko</w:t>
      </w:r>
      <w:r w:rsidRPr="003F45F8">
        <w:rPr>
          <w:rFonts w:ascii="Arial" w:hAnsi="Arial" w:cs="Arial"/>
          <w:b w:val="0"/>
          <w:sz w:val="20"/>
          <w:lang w:val="nl-NL"/>
        </w:rPr>
        <w:softHyphen/>
        <w:t>mensbesteding weergegeven:</w:t>
      </w:r>
    </w:p>
    <w:p w:rsidR="00605A25" w:rsidRPr="003F45F8" w:rsidRDefault="00605A25">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firstLine="378"/>
        <w:jc w:val="both"/>
        <w:rPr>
          <w:rFonts w:ascii="Arial" w:hAnsi="Arial" w:cs="Arial"/>
          <w:b/>
          <w:sz w:val="20"/>
        </w:rPr>
      </w:pPr>
      <w:r w:rsidRPr="003F45F8">
        <w:rPr>
          <w:rFonts w:ascii="Arial" w:hAnsi="Arial" w:cs="Arial"/>
          <w:b/>
          <w:sz w:val="20"/>
        </w:rPr>
        <w:t>OPBRENGSTEN</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w:t>
      </w:r>
      <w:r w:rsidRPr="003F45F8">
        <w:rPr>
          <w:rFonts w:ascii="Arial" w:hAnsi="Arial" w:cs="Arial"/>
          <w:sz w:val="20"/>
        </w:rPr>
        <w:tab/>
        <w:t>dier en voerkosten</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b/>
          <w:sz w:val="20"/>
        </w:rPr>
      </w:pPr>
      <w:r w:rsidRPr="003F45F8">
        <w:rPr>
          <w:rFonts w:ascii="Arial" w:hAnsi="Arial" w:cs="Arial"/>
          <w:sz w:val="20"/>
        </w:rPr>
        <w:t>=</w:t>
      </w:r>
      <w:r w:rsidRPr="003F45F8">
        <w:rPr>
          <w:rFonts w:ascii="Arial" w:hAnsi="Arial" w:cs="Arial"/>
          <w:sz w:val="20"/>
        </w:rPr>
        <w:tab/>
      </w:r>
      <w:r w:rsidRPr="003F45F8">
        <w:rPr>
          <w:rFonts w:ascii="Arial" w:hAnsi="Arial" w:cs="Arial"/>
          <w:b/>
          <w:sz w:val="20"/>
        </w:rPr>
        <w:t>VOEDERWINST</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sz w:val="20"/>
        </w:rPr>
      </w:pPr>
      <w:r w:rsidRPr="003F45F8">
        <w:rPr>
          <w:rFonts w:ascii="Arial" w:hAnsi="Arial" w:cs="Arial"/>
          <w:sz w:val="20"/>
        </w:rPr>
        <w:t>-</w:t>
      </w:r>
      <w:r w:rsidRPr="003F45F8">
        <w:rPr>
          <w:rFonts w:ascii="Arial" w:hAnsi="Arial" w:cs="Arial"/>
          <w:sz w:val="20"/>
        </w:rPr>
        <w:tab/>
        <w:t>rente lev. have, gezondheidszorg en overige toegerekende kosten</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w:t>
      </w:r>
      <w:r w:rsidRPr="003F45F8">
        <w:rPr>
          <w:rFonts w:ascii="Arial" w:hAnsi="Arial" w:cs="Arial"/>
          <w:sz w:val="20"/>
        </w:rPr>
        <w:tab/>
        <w:t>SALDO (= opbrengst - toegerekende kosten)</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sz w:val="20"/>
        </w:rPr>
      </w:pPr>
      <w:r w:rsidRPr="003F45F8">
        <w:rPr>
          <w:rFonts w:ascii="Arial" w:hAnsi="Arial" w:cs="Arial"/>
          <w:sz w:val="20"/>
        </w:rPr>
        <w:t>-</w:t>
      </w:r>
      <w:r w:rsidRPr="003F45F8">
        <w:rPr>
          <w:rFonts w:ascii="Arial" w:hAnsi="Arial" w:cs="Arial"/>
          <w:sz w:val="20"/>
        </w:rPr>
        <w:tab/>
      </w:r>
      <w:proofErr w:type="spellStart"/>
      <w:r w:rsidRPr="003F45F8">
        <w:rPr>
          <w:rFonts w:ascii="Arial" w:hAnsi="Arial" w:cs="Arial"/>
          <w:sz w:val="20"/>
        </w:rPr>
        <w:t>huisvestings</w:t>
      </w:r>
      <w:proofErr w:type="spellEnd"/>
      <w:r w:rsidRPr="003F45F8">
        <w:rPr>
          <w:rFonts w:ascii="Arial" w:hAnsi="Arial" w:cs="Arial"/>
          <w:sz w:val="20"/>
        </w:rPr>
        <w:t xml:space="preserve"> (= </w:t>
      </w:r>
      <w:proofErr w:type="spellStart"/>
      <w:r w:rsidRPr="003F45F8">
        <w:rPr>
          <w:rFonts w:ascii="Arial" w:hAnsi="Arial" w:cs="Arial"/>
          <w:sz w:val="20"/>
        </w:rPr>
        <w:t>afschrijving,berekende</w:t>
      </w:r>
      <w:proofErr w:type="spellEnd"/>
      <w:r w:rsidRPr="003F45F8">
        <w:rPr>
          <w:rFonts w:ascii="Arial" w:hAnsi="Arial" w:cs="Arial"/>
          <w:sz w:val="20"/>
        </w:rPr>
        <w:t xml:space="preserve"> rente en onderhoud)-, arbeidskosten (berekende en betaalde arbeid), mestkosten en algemene kosten</w:t>
      </w:r>
    </w:p>
    <w:p w:rsidR="00770062" w:rsidRDefault="00770062">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rPr>
      </w:pPr>
    </w:p>
    <w:p w:rsidR="00770062" w:rsidRPr="00633711" w:rsidRDefault="00770062">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rPr>
      </w:pP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sz w:val="20"/>
        </w:rPr>
      </w:pPr>
      <w:r w:rsidRPr="00633711">
        <w:rPr>
          <w:rFonts w:ascii="Arial" w:hAnsi="Arial" w:cs="Arial"/>
        </w:rPr>
        <w:t>=</w:t>
      </w:r>
      <w:r w:rsidRPr="00633711">
        <w:rPr>
          <w:rFonts w:ascii="Arial" w:hAnsi="Arial" w:cs="Arial"/>
        </w:rPr>
        <w:tab/>
      </w:r>
      <w:r w:rsidRPr="003F45F8">
        <w:rPr>
          <w:rFonts w:ascii="Arial" w:hAnsi="Arial" w:cs="Arial"/>
          <w:b/>
          <w:sz w:val="20"/>
          <w:u w:val="single"/>
        </w:rPr>
        <w:t>NETTO-BEDRIJFSRESULTAAT</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sz w:val="20"/>
        </w:rPr>
      </w:pPr>
      <w:r w:rsidRPr="003F45F8">
        <w:rPr>
          <w:rFonts w:ascii="Arial" w:hAnsi="Arial" w:cs="Arial"/>
          <w:sz w:val="20"/>
        </w:rPr>
        <w:t>+</w:t>
      </w:r>
      <w:r w:rsidRPr="003F45F8">
        <w:rPr>
          <w:rFonts w:ascii="Arial" w:hAnsi="Arial" w:cs="Arial"/>
          <w:sz w:val="20"/>
        </w:rPr>
        <w:tab/>
        <w:t>berekend loon ondernemer</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b/>
          <w:sz w:val="20"/>
        </w:rPr>
      </w:pPr>
      <w:r w:rsidRPr="003F45F8">
        <w:rPr>
          <w:rFonts w:ascii="Arial" w:hAnsi="Arial" w:cs="Arial"/>
          <w:sz w:val="20"/>
        </w:rPr>
        <w:t>=</w:t>
      </w:r>
      <w:r w:rsidRPr="003F45F8">
        <w:rPr>
          <w:rFonts w:ascii="Arial" w:hAnsi="Arial" w:cs="Arial"/>
          <w:sz w:val="20"/>
        </w:rPr>
        <w:tab/>
      </w:r>
      <w:r w:rsidRPr="003F45F8">
        <w:rPr>
          <w:rFonts w:ascii="Arial" w:hAnsi="Arial" w:cs="Arial"/>
          <w:b/>
          <w:sz w:val="20"/>
          <w:u w:val="single"/>
        </w:rPr>
        <w:t>ARBEIDSOPBRENGST</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378" w:hanging="378"/>
        <w:jc w:val="both"/>
        <w:rPr>
          <w:rFonts w:ascii="Arial" w:hAnsi="Arial" w:cs="Arial"/>
          <w:sz w:val="20"/>
        </w:rPr>
      </w:pPr>
      <w:r w:rsidRPr="003F45F8">
        <w:rPr>
          <w:rFonts w:ascii="Arial" w:hAnsi="Arial" w:cs="Arial"/>
          <w:sz w:val="20"/>
        </w:rPr>
        <w:t>+</w:t>
      </w:r>
      <w:r w:rsidRPr="003F45F8">
        <w:rPr>
          <w:rFonts w:ascii="Arial" w:hAnsi="Arial" w:cs="Arial"/>
          <w:sz w:val="20"/>
        </w:rPr>
        <w:tab/>
        <w:t>rente eigen vermogen (= berekende - betaalde rente)</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b/>
          <w:sz w:val="20"/>
        </w:rPr>
      </w:pPr>
      <w:r w:rsidRPr="003F45F8">
        <w:rPr>
          <w:rFonts w:ascii="Arial" w:hAnsi="Arial" w:cs="Arial"/>
          <w:sz w:val="20"/>
        </w:rPr>
        <w:t>=</w:t>
      </w:r>
      <w:r w:rsidRPr="003F45F8">
        <w:rPr>
          <w:rFonts w:ascii="Arial" w:hAnsi="Arial" w:cs="Arial"/>
          <w:sz w:val="20"/>
        </w:rPr>
        <w:tab/>
      </w:r>
      <w:r w:rsidRPr="003F45F8">
        <w:rPr>
          <w:rFonts w:ascii="Arial" w:hAnsi="Arial" w:cs="Arial"/>
          <w:b/>
          <w:sz w:val="20"/>
        </w:rPr>
        <w:t>ONDERNEMERSINKOMEN</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w:t>
      </w:r>
      <w:r w:rsidRPr="003F45F8">
        <w:rPr>
          <w:rFonts w:ascii="Arial" w:hAnsi="Arial" w:cs="Arial"/>
          <w:sz w:val="20"/>
        </w:rPr>
        <w:tab/>
        <w:t>berekend loon meewerkende gezinsleden</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w:t>
      </w:r>
      <w:r w:rsidRPr="003F45F8">
        <w:rPr>
          <w:rFonts w:ascii="Arial" w:hAnsi="Arial" w:cs="Arial"/>
          <w:sz w:val="20"/>
        </w:rPr>
        <w:tab/>
        <w:t>neveninkomsten buiten het bedrijf</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b/>
          <w:sz w:val="20"/>
        </w:rPr>
      </w:pPr>
      <w:r w:rsidRPr="003F45F8">
        <w:rPr>
          <w:rFonts w:ascii="Arial" w:hAnsi="Arial" w:cs="Arial"/>
          <w:sz w:val="20"/>
        </w:rPr>
        <w:t>=</w:t>
      </w:r>
      <w:r w:rsidRPr="003F45F8">
        <w:rPr>
          <w:rFonts w:ascii="Arial" w:hAnsi="Arial" w:cs="Arial"/>
          <w:sz w:val="20"/>
        </w:rPr>
        <w:tab/>
      </w:r>
      <w:r w:rsidRPr="003F45F8">
        <w:rPr>
          <w:rFonts w:ascii="Arial" w:hAnsi="Arial" w:cs="Arial"/>
          <w:b/>
          <w:sz w:val="20"/>
        </w:rPr>
        <w:t>GEZINSINKOMEN</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w:t>
      </w:r>
      <w:r w:rsidRPr="003F45F8">
        <w:rPr>
          <w:rFonts w:ascii="Arial" w:hAnsi="Arial" w:cs="Arial"/>
          <w:sz w:val="20"/>
        </w:rPr>
        <w:tab/>
        <w:t>belastingen en sociale premies</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w:t>
      </w:r>
      <w:r w:rsidRPr="003F45F8">
        <w:rPr>
          <w:rFonts w:ascii="Arial" w:hAnsi="Arial" w:cs="Arial"/>
          <w:sz w:val="20"/>
        </w:rPr>
        <w:tab/>
      </w:r>
      <w:r w:rsidRPr="003F45F8">
        <w:rPr>
          <w:rFonts w:ascii="Arial" w:hAnsi="Arial" w:cs="Arial"/>
          <w:b/>
          <w:sz w:val="20"/>
        </w:rPr>
        <w:t>BESTEEDBAAR INKOMEN</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w:t>
      </w:r>
      <w:r w:rsidRPr="003F45F8">
        <w:rPr>
          <w:rFonts w:ascii="Arial" w:hAnsi="Arial" w:cs="Arial"/>
          <w:sz w:val="20"/>
        </w:rPr>
        <w:tab/>
        <w:t>privé uitgaven</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b/>
          <w:sz w:val="20"/>
        </w:rPr>
      </w:pPr>
      <w:r w:rsidRPr="003F45F8">
        <w:rPr>
          <w:rFonts w:ascii="Arial" w:hAnsi="Arial" w:cs="Arial"/>
          <w:sz w:val="20"/>
        </w:rPr>
        <w:t>=</w:t>
      </w:r>
      <w:r w:rsidRPr="003F45F8">
        <w:rPr>
          <w:rFonts w:ascii="Arial" w:hAnsi="Arial" w:cs="Arial"/>
          <w:sz w:val="20"/>
        </w:rPr>
        <w:tab/>
      </w:r>
      <w:r w:rsidRPr="003F45F8">
        <w:rPr>
          <w:rFonts w:ascii="Arial" w:hAnsi="Arial" w:cs="Arial"/>
          <w:b/>
          <w:sz w:val="20"/>
          <w:u w:val="single"/>
        </w:rPr>
        <w:t>BESPARINGEN</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w:t>
      </w:r>
      <w:r w:rsidRPr="003F45F8">
        <w:rPr>
          <w:rFonts w:ascii="Arial" w:hAnsi="Arial" w:cs="Arial"/>
          <w:sz w:val="20"/>
        </w:rPr>
        <w:tab/>
        <w:t>afschrijvingen</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w:t>
      </w:r>
      <w:r w:rsidRPr="003F45F8">
        <w:rPr>
          <w:rFonts w:ascii="Arial" w:hAnsi="Arial" w:cs="Arial"/>
          <w:sz w:val="20"/>
        </w:rPr>
        <w:tab/>
        <w:t>nieuwe leningen en investeringssubsidies</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w:t>
      </w:r>
      <w:r w:rsidRPr="003F45F8">
        <w:rPr>
          <w:rFonts w:ascii="Arial" w:hAnsi="Arial" w:cs="Arial"/>
          <w:sz w:val="20"/>
        </w:rPr>
        <w:tab/>
      </w:r>
      <w:r w:rsidRPr="003F45F8">
        <w:rPr>
          <w:rFonts w:ascii="Arial" w:hAnsi="Arial" w:cs="Arial"/>
          <w:b/>
          <w:sz w:val="20"/>
        </w:rPr>
        <w:t>FINANCIERINGSMIDDELEN</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w:t>
      </w:r>
      <w:r w:rsidRPr="003F45F8">
        <w:rPr>
          <w:rFonts w:ascii="Arial" w:hAnsi="Arial" w:cs="Arial"/>
          <w:sz w:val="20"/>
        </w:rPr>
        <w:tab/>
        <w:t>aflossingen</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w:t>
      </w:r>
      <w:r w:rsidRPr="003F45F8">
        <w:rPr>
          <w:rFonts w:ascii="Arial" w:hAnsi="Arial" w:cs="Arial"/>
          <w:sz w:val="20"/>
        </w:rPr>
        <w:tab/>
        <w:t>vastleggingen</w:t>
      </w:r>
    </w:p>
    <w:p w:rsidR="00605A25" w:rsidRPr="003F45F8"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jc w:val="both"/>
        <w:rPr>
          <w:rFonts w:ascii="Arial" w:hAnsi="Arial" w:cs="Arial"/>
          <w:sz w:val="20"/>
        </w:rPr>
      </w:pPr>
      <w:r w:rsidRPr="003F45F8">
        <w:rPr>
          <w:rFonts w:ascii="Arial" w:hAnsi="Arial" w:cs="Arial"/>
          <w:sz w:val="20"/>
        </w:rPr>
        <w:t>=</w:t>
      </w:r>
      <w:r w:rsidRPr="003F45F8">
        <w:rPr>
          <w:rFonts w:ascii="Arial" w:hAnsi="Arial" w:cs="Arial"/>
          <w:sz w:val="20"/>
        </w:rPr>
        <w:tab/>
      </w:r>
      <w:r w:rsidRPr="003F45F8">
        <w:rPr>
          <w:rFonts w:ascii="Arial" w:hAnsi="Arial" w:cs="Arial"/>
          <w:b/>
          <w:sz w:val="20"/>
          <w:u w:val="single"/>
        </w:rPr>
        <w:t>TOENAME LIQUIDE MIDDELEN</w:t>
      </w:r>
    </w:p>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884DD6" w:rsidRDefault="00884DD6" w:rsidP="00884DD6">
      <w:pPr>
        <w:pStyle w:val="Kop2"/>
      </w:pPr>
      <w:bookmarkStart w:id="52" w:name="_Toc397255211"/>
      <w:bookmarkStart w:id="53" w:name="_Toc95025322"/>
      <w:proofErr w:type="spellStart"/>
      <w:r>
        <w:t>Vragen</w:t>
      </w:r>
      <w:proofErr w:type="spellEnd"/>
      <w:r>
        <w:t xml:space="preserve"> </w:t>
      </w:r>
      <w:proofErr w:type="spellStart"/>
      <w:r>
        <w:t>hoofdstuk</w:t>
      </w:r>
      <w:proofErr w:type="spellEnd"/>
      <w:r>
        <w:t xml:space="preserve"> 3</w:t>
      </w:r>
      <w:bookmarkEnd w:id="52"/>
      <w:r>
        <w:t xml:space="preserve"> </w:t>
      </w:r>
    </w:p>
    <w:bookmarkEnd w:id="53"/>
    <w:p w:rsidR="00884DD6" w:rsidRDefault="00884DD6" w:rsidP="00884DD6">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756" w:right="736" w:hanging="378"/>
        <w:jc w:val="both"/>
        <w:rPr>
          <w:rFonts w:ascii="Arial" w:hAnsi="Arial" w:cs="Arial"/>
        </w:rPr>
      </w:pPr>
    </w:p>
    <w:p w:rsidR="00884DD6" w:rsidRPr="006F4D01" w:rsidRDefault="00884DD6" w:rsidP="00884DD6">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Waaruit bestaan de opbrengst in de varkenshouderij?</w:t>
      </w:r>
    </w:p>
    <w:p w:rsidR="00884DD6" w:rsidRPr="006F4D01" w:rsidRDefault="00884DD6" w:rsidP="00884DD6">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Wat bedoelen we met voederwinst, en hoe berekenen we deze?</w:t>
      </w:r>
    </w:p>
    <w:p w:rsidR="00884DD6" w:rsidRPr="006F4D01" w:rsidRDefault="00884DD6" w:rsidP="00884DD6">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Wat bedoelen we met het Saldo?</w:t>
      </w:r>
    </w:p>
    <w:p w:rsidR="00884DD6" w:rsidRPr="006F4D01" w:rsidRDefault="00884DD6" w:rsidP="00A95589">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Waarvoor het bedrijfssaldo vaak voor gebruikt?</w:t>
      </w:r>
    </w:p>
    <w:p w:rsidR="00884DD6" w:rsidRPr="006F4D01" w:rsidRDefault="00884DD6" w:rsidP="00884DD6">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after="0" w:line="310" w:lineRule="exact"/>
        <w:ind w:right="736"/>
        <w:jc w:val="both"/>
        <w:rPr>
          <w:rFonts w:ascii="Arial" w:hAnsi="Arial" w:cs="Arial"/>
          <w:sz w:val="20"/>
        </w:rPr>
      </w:pPr>
      <w:r w:rsidRPr="006F4D01">
        <w:rPr>
          <w:rFonts w:ascii="Arial" w:hAnsi="Arial" w:cs="Arial"/>
          <w:sz w:val="20"/>
        </w:rPr>
        <w:t xml:space="preserve">Wat bedoelen we met het netto bedrijfsresultaat of </w:t>
      </w:r>
      <w:proofErr w:type="spellStart"/>
      <w:r w:rsidRPr="006F4D01">
        <w:rPr>
          <w:rFonts w:ascii="Arial" w:hAnsi="Arial" w:cs="Arial"/>
          <w:sz w:val="20"/>
        </w:rPr>
        <w:t>arbeidsopbrenst</w:t>
      </w:r>
      <w:proofErr w:type="spellEnd"/>
      <w:r w:rsidRPr="006F4D01">
        <w:rPr>
          <w:rFonts w:ascii="Arial" w:hAnsi="Arial" w:cs="Arial"/>
          <w:sz w:val="20"/>
        </w:rPr>
        <w:t>?</w:t>
      </w:r>
    </w:p>
    <w:p w:rsidR="004F6FB2" w:rsidRPr="006F4D01" w:rsidRDefault="004F6FB2" w:rsidP="00884DD6">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Hoe noemen we netto bedrijfsresultaat of arbeidsopbrengst ook wel?</w:t>
      </w:r>
    </w:p>
    <w:p w:rsidR="004F6FB2" w:rsidRPr="006F4D01" w:rsidRDefault="004F6FB2" w:rsidP="00884DD6">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Hoe kunnen bedrijven die geen positief netto-bedrijfsresultaat blijven bestaan?</w:t>
      </w:r>
    </w:p>
    <w:p w:rsidR="004F6FB2" w:rsidRPr="006F4D01" w:rsidRDefault="004F6FB2" w:rsidP="00884DD6">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Waarom zijn besparingen belangrijk voor een bedrijf?</w:t>
      </w:r>
    </w:p>
    <w:p w:rsidR="004F6FB2" w:rsidRPr="006F4D01" w:rsidRDefault="004F6FB2" w:rsidP="00884DD6">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Wanneer bespaar je als bedrijf?</w:t>
      </w:r>
    </w:p>
    <w:p w:rsidR="004F6FB2" w:rsidRPr="006F4D01" w:rsidRDefault="004F6FB2" w:rsidP="00884DD6">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Hoe mag je besparingen ook wel noemen?</w:t>
      </w:r>
    </w:p>
    <w:p w:rsidR="00884DD6" w:rsidRPr="006F4D01" w:rsidRDefault="004F6FB2" w:rsidP="00884DD6">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Wat bedoelen we met het Saldo liquide middelen?</w:t>
      </w:r>
    </w:p>
    <w:p w:rsidR="004F6FB2" w:rsidRPr="006F4D01" w:rsidRDefault="004F6FB2" w:rsidP="00884DD6">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Wat is het gevolg als een bedrijf te weinig liquide middelen heeft.</w:t>
      </w:r>
    </w:p>
    <w:p w:rsidR="004F6FB2" w:rsidRPr="006F4D01" w:rsidRDefault="004F6FB2" w:rsidP="004F6FB2">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360" w:right="736"/>
        <w:jc w:val="both"/>
        <w:rPr>
          <w:rFonts w:ascii="Arial" w:hAnsi="Arial" w:cs="Arial"/>
          <w:sz w:val="20"/>
        </w:rPr>
      </w:pPr>
    </w:p>
    <w:p w:rsidR="004F6FB2" w:rsidRPr="006F4D01" w:rsidRDefault="004F6FB2" w:rsidP="00884DD6">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Hoe kan een tekort aan liquide middelen ontstaan? Overleg met je werkplek begeleider of dit soms is voorgekomen op je bedrijf.</w:t>
      </w:r>
    </w:p>
    <w:p w:rsidR="004F6FB2" w:rsidRPr="006F4D01" w:rsidRDefault="004F6FB2" w:rsidP="004F6FB2">
      <w:pPr>
        <w:pStyle w:val="Lijstalinea"/>
        <w:rPr>
          <w:rFonts w:ascii="Arial" w:hAnsi="Arial" w:cs="Arial"/>
          <w:sz w:val="20"/>
        </w:rPr>
      </w:pPr>
    </w:p>
    <w:p w:rsidR="004F6FB2" w:rsidRPr="006F4D01" w:rsidRDefault="004F6FB2" w:rsidP="00884DD6">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Wat wordt er bedoeld met leencapaciteit?</w:t>
      </w:r>
    </w:p>
    <w:p w:rsidR="004F6FB2" w:rsidRPr="006F4D01" w:rsidRDefault="004F6FB2" w:rsidP="00884DD6">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Wat bedoelen we met de fiscale bedrijfswinst?</w:t>
      </w:r>
    </w:p>
    <w:p w:rsidR="004F6FB2" w:rsidRPr="006F4D01" w:rsidRDefault="004F6FB2" w:rsidP="00884DD6">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 xml:space="preserve">Wat is het verschil tussen de bedrijfseconomische </w:t>
      </w:r>
      <w:proofErr w:type="spellStart"/>
      <w:r w:rsidRPr="006F4D01">
        <w:rPr>
          <w:rFonts w:ascii="Arial" w:hAnsi="Arial" w:cs="Arial"/>
          <w:sz w:val="20"/>
        </w:rPr>
        <w:t>weinstberekening</w:t>
      </w:r>
      <w:proofErr w:type="spellEnd"/>
      <w:r w:rsidRPr="006F4D01">
        <w:rPr>
          <w:rFonts w:ascii="Arial" w:hAnsi="Arial" w:cs="Arial"/>
          <w:sz w:val="20"/>
        </w:rPr>
        <w:t xml:space="preserve"> en de fiscale winstberekening?</w:t>
      </w:r>
    </w:p>
    <w:p w:rsidR="00884DD6" w:rsidRPr="006F4D01" w:rsidRDefault="00884DD6">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378" w:right="736" w:hanging="378"/>
        <w:jc w:val="both"/>
        <w:rPr>
          <w:rFonts w:ascii="Arial" w:hAnsi="Arial" w:cs="Arial"/>
          <w:sz w:val="20"/>
        </w:rPr>
      </w:pPr>
    </w:p>
    <w:p w:rsidR="00605A25" w:rsidRPr="006F4D01" w:rsidRDefault="0099026C" w:rsidP="00E56FB8">
      <w:pPr>
        <w:pStyle w:val="Lijstalinea"/>
        <w:numPr>
          <w:ilvl w:val="0"/>
          <w:numId w:val="1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Er zijn 2 varkensbedrijven A en B met elk 3300 vleesvarkens die pre</w:t>
      </w:r>
      <w:r w:rsidRPr="006F4D01">
        <w:rPr>
          <w:rFonts w:ascii="Arial" w:hAnsi="Arial" w:cs="Arial"/>
          <w:sz w:val="20"/>
        </w:rPr>
        <w:softHyphen/>
        <w:t>cies aan elkaar gelijk zijn behalve:</w:t>
      </w:r>
    </w:p>
    <w:p w:rsidR="00605A25" w:rsidRPr="006F4D01" w:rsidRDefault="0099026C" w:rsidP="00E56FB8">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360" w:right="736" w:firstLine="378"/>
        <w:jc w:val="both"/>
        <w:rPr>
          <w:rFonts w:ascii="Arial" w:hAnsi="Arial" w:cs="Arial"/>
          <w:sz w:val="20"/>
        </w:rPr>
      </w:pPr>
      <w:r w:rsidRPr="006F4D01">
        <w:rPr>
          <w:rFonts w:ascii="Arial" w:hAnsi="Arial" w:cs="Arial"/>
          <w:sz w:val="20"/>
        </w:rPr>
        <w:t xml:space="preserve">   - Het percentage Eigen Vermogen is bij A 80% en bij B 40%</w:t>
      </w:r>
    </w:p>
    <w:p w:rsidR="00605A25" w:rsidRPr="006F4D01" w:rsidRDefault="0099026C" w:rsidP="00E56FB8">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738" w:right="736" w:firstLine="181"/>
        <w:jc w:val="both"/>
        <w:rPr>
          <w:rFonts w:ascii="Arial" w:hAnsi="Arial" w:cs="Arial"/>
          <w:sz w:val="20"/>
        </w:rPr>
      </w:pPr>
      <w:r w:rsidRPr="006F4D01">
        <w:rPr>
          <w:rFonts w:ascii="Arial" w:hAnsi="Arial" w:cs="Arial"/>
          <w:sz w:val="20"/>
        </w:rPr>
        <w:t>- De privé-uitgaven bij A zijn € 60.000,00 bij B € 40.000,00</w:t>
      </w:r>
    </w:p>
    <w:p w:rsidR="00605A25" w:rsidRPr="006F4D01" w:rsidRDefault="00605A25" w:rsidP="00E56FB8">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738" w:right="736"/>
        <w:jc w:val="both"/>
        <w:rPr>
          <w:rFonts w:ascii="Arial" w:hAnsi="Arial" w:cs="Arial"/>
          <w:sz w:val="20"/>
        </w:rPr>
      </w:pPr>
    </w:p>
    <w:p w:rsidR="00605A25" w:rsidRPr="006F4D01" w:rsidRDefault="0099026C" w:rsidP="00E56FB8">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738" w:right="736"/>
        <w:jc w:val="both"/>
        <w:rPr>
          <w:rFonts w:ascii="Arial" w:hAnsi="Arial" w:cs="Arial"/>
          <w:sz w:val="20"/>
        </w:rPr>
      </w:pPr>
      <w:r w:rsidRPr="006F4D01">
        <w:rPr>
          <w:rFonts w:ascii="Arial" w:hAnsi="Arial" w:cs="Arial"/>
          <w:sz w:val="20"/>
        </w:rPr>
        <w:t>Geef aan of de volgende uitkomsten wel of niet gelijk zijn en geef kort weer waarom</w:t>
      </w:r>
      <w:r w:rsidR="00E56FB8" w:rsidRPr="006F4D01">
        <w:rPr>
          <w:rFonts w:ascii="Arial" w:hAnsi="Arial" w:cs="Arial"/>
          <w:sz w:val="20"/>
        </w:rPr>
        <w:t xml:space="preserve"> gebruik hiervoor het berekeningsschema 3.38</w:t>
      </w:r>
      <w:r w:rsidRPr="006F4D01">
        <w:rPr>
          <w:rFonts w:ascii="Arial" w:hAnsi="Arial" w:cs="Arial"/>
          <w:sz w:val="20"/>
        </w:rPr>
        <w:t>:</w:t>
      </w:r>
    </w:p>
    <w:p w:rsidR="00605A25" w:rsidRPr="006F4D01" w:rsidRDefault="0099026C" w:rsidP="00E56FB8">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738" w:right="736" w:hanging="378"/>
        <w:jc w:val="both"/>
        <w:rPr>
          <w:rFonts w:ascii="Arial" w:hAnsi="Arial" w:cs="Arial"/>
          <w:sz w:val="20"/>
        </w:rPr>
      </w:pPr>
      <w:r w:rsidRPr="006F4D01">
        <w:rPr>
          <w:rFonts w:ascii="Arial" w:hAnsi="Arial" w:cs="Arial"/>
          <w:sz w:val="20"/>
        </w:rPr>
        <w:t xml:space="preserve">   </w:t>
      </w:r>
      <w:r w:rsidRPr="006F4D01">
        <w:rPr>
          <w:rFonts w:ascii="Arial" w:hAnsi="Arial" w:cs="Arial"/>
          <w:sz w:val="20"/>
        </w:rPr>
        <w:tab/>
        <w:t>a. De kostprijs</w:t>
      </w:r>
    </w:p>
    <w:p w:rsidR="00605A25" w:rsidRPr="006F4D01" w:rsidRDefault="0099026C" w:rsidP="00E56FB8">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738" w:right="736" w:hanging="378"/>
        <w:jc w:val="both"/>
        <w:rPr>
          <w:rFonts w:ascii="Arial" w:hAnsi="Arial" w:cs="Arial"/>
          <w:sz w:val="20"/>
        </w:rPr>
      </w:pPr>
      <w:r w:rsidRPr="006F4D01">
        <w:rPr>
          <w:rFonts w:ascii="Arial" w:hAnsi="Arial" w:cs="Arial"/>
          <w:sz w:val="20"/>
        </w:rPr>
        <w:t xml:space="preserve">   </w:t>
      </w:r>
      <w:r w:rsidRPr="006F4D01">
        <w:rPr>
          <w:rFonts w:ascii="Arial" w:hAnsi="Arial" w:cs="Arial"/>
          <w:sz w:val="20"/>
        </w:rPr>
        <w:tab/>
        <w:t>b. De arbeidsopbrengst</w:t>
      </w:r>
    </w:p>
    <w:p w:rsidR="00605A25" w:rsidRPr="006F4D01" w:rsidRDefault="0099026C" w:rsidP="00E56FB8">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738" w:right="736" w:hanging="378"/>
        <w:jc w:val="both"/>
        <w:rPr>
          <w:rFonts w:ascii="Arial" w:hAnsi="Arial" w:cs="Arial"/>
          <w:sz w:val="20"/>
        </w:rPr>
      </w:pPr>
      <w:r w:rsidRPr="006F4D01">
        <w:rPr>
          <w:rFonts w:ascii="Arial" w:hAnsi="Arial" w:cs="Arial"/>
          <w:sz w:val="20"/>
        </w:rPr>
        <w:t xml:space="preserve">   </w:t>
      </w:r>
      <w:r w:rsidRPr="006F4D01">
        <w:rPr>
          <w:rFonts w:ascii="Arial" w:hAnsi="Arial" w:cs="Arial"/>
          <w:sz w:val="20"/>
        </w:rPr>
        <w:tab/>
        <w:t>c. Het ondernemersinkomen</w:t>
      </w:r>
    </w:p>
    <w:p w:rsidR="00605A25" w:rsidRPr="006F4D01" w:rsidRDefault="0099026C" w:rsidP="00E56FB8">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738" w:right="736" w:hanging="378"/>
        <w:jc w:val="both"/>
        <w:rPr>
          <w:rFonts w:ascii="Arial" w:hAnsi="Arial" w:cs="Arial"/>
          <w:sz w:val="20"/>
        </w:rPr>
      </w:pPr>
      <w:r w:rsidRPr="006F4D01">
        <w:rPr>
          <w:rFonts w:ascii="Arial" w:hAnsi="Arial" w:cs="Arial"/>
          <w:sz w:val="20"/>
        </w:rPr>
        <w:t xml:space="preserve">  </w:t>
      </w:r>
      <w:r w:rsidRPr="006F4D01">
        <w:rPr>
          <w:rFonts w:ascii="Arial" w:hAnsi="Arial" w:cs="Arial"/>
          <w:sz w:val="20"/>
        </w:rPr>
        <w:tab/>
        <w:t>d. De besparingen</w:t>
      </w:r>
    </w:p>
    <w:p w:rsidR="00605A25" w:rsidRPr="006F4D01" w:rsidRDefault="0099026C" w:rsidP="00E56FB8">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738" w:right="736" w:hanging="378"/>
        <w:jc w:val="both"/>
        <w:rPr>
          <w:rFonts w:ascii="Arial" w:hAnsi="Arial" w:cs="Arial"/>
          <w:sz w:val="20"/>
        </w:rPr>
      </w:pPr>
      <w:r w:rsidRPr="006F4D01">
        <w:rPr>
          <w:rFonts w:ascii="Arial" w:hAnsi="Arial" w:cs="Arial"/>
          <w:sz w:val="20"/>
        </w:rPr>
        <w:t xml:space="preserve">   </w:t>
      </w:r>
      <w:r w:rsidRPr="006F4D01">
        <w:rPr>
          <w:rFonts w:ascii="Arial" w:hAnsi="Arial" w:cs="Arial"/>
          <w:sz w:val="20"/>
        </w:rPr>
        <w:tab/>
        <w:t>e. De toename liquide middelen.</w:t>
      </w:r>
    </w:p>
    <w:p w:rsidR="00605A25" w:rsidRPr="006F4D01" w:rsidRDefault="00605A25" w:rsidP="00E56FB8">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left="360" w:right="736"/>
        <w:jc w:val="both"/>
        <w:rPr>
          <w:rFonts w:ascii="Arial" w:hAnsi="Arial" w:cs="Arial"/>
          <w:sz w:val="20"/>
        </w:rPr>
      </w:pPr>
    </w:p>
    <w:p w:rsidR="00605A25" w:rsidRPr="006F4D01" w:rsidRDefault="00605A25">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p>
    <w:p w:rsidR="00605A25" w:rsidRPr="006F4D01" w:rsidRDefault="0099026C" w:rsidP="006F4D01">
      <w:pPr>
        <w:pStyle w:val="Lijstalinea"/>
        <w:numPr>
          <w:ilvl w:val="0"/>
          <w:numId w:val="21"/>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r w:rsidRPr="006F4D01">
        <w:rPr>
          <w:rFonts w:ascii="Arial" w:hAnsi="Arial" w:cs="Arial"/>
          <w:sz w:val="20"/>
        </w:rPr>
        <w:t>Beredeneer per verandering afzonderlijk de invloed is op resp. de bespa</w:t>
      </w:r>
      <w:r w:rsidRPr="006F4D01">
        <w:rPr>
          <w:rFonts w:ascii="Arial" w:hAnsi="Arial" w:cs="Arial"/>
          <w:sz w:val="20"/>
        </w:rPr>
        <w:softHyphen/>
        <w:t>ringen, de arbeidsopbrengst en de toename/af</w:t>
      </w:r>
      <w:r w:rsidRPr="006F4D01">
        <w:rPr>
          <w:rFonts w:ascii="Arial" w:hAnsi="Arial" w:cs="Arial"/>
          <w:sz w:val="20"/>
        </w:rPr>
        <w:softHyphen/>
        <w:t>name liqui</w:t>
      </w:r>
      <w:r w:rsidRPr="006F4D01">
        <w:rPr>
          <w:rFonts w:ascii="Arial" w:hAnsi="Arial" w:cs="Arial"/>
          <w:sz w:val="20"/>
        </w:rPr>
        <w:softHyphen/>
        <w:t>de midde</w:t>
      </w:r>
      <w:r w:rsidRPr="006F4D01">
        <w:rPr>
          <w:rFonts w:ascii="Arial" w:hAnsi="Arial" w:cs="Arial"/>
          <w:sz w:val="20"/>
        </w:rPr>
        <w:softHyphen/>
        <w:t>len van:</w:t>
      </w:r>
    </w:p>
    <w:p w:rsidR="00605A25" w:rsidRPr="006F4D01" w:rsidRDefault="00605A25">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s>
        <w:spacing w:line="310" w:lineRule="exact"/>
        <w:ind w:right="736"/>
        <w:jc w:val="both"/>
        <w:rPr>
          <w:rFonts w:ascii="Arial" w:hAnsi="Arial" w:cs="Arial"/>
          <w:sz w:val="20"/>
        </w:rPr>
      </w:pPr>
    </w:p>
    <w:p w:rsidR="00605A25" w:rsidRPr="006F4D01" w:rsidRDefault="0099026C" w:rsidP="006F4D01">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s>
        <w:spacing w:line="310" w:lineRule="exact"/>
        <w:ind w:left="360" w:right="736"/>
        <w:jc w:val="both"/>
        <w:rPr>
          <w:rFonts w:ascii="Arial" w:hAnsi="Arial" w:cs="Arial"/>
          <w:sz w:val="20"/>
        </w:rPr>
      </w:pPr>
      <w:r w:rsidRPr="006F4D01">
        <w:rPr>
          <w:rFonts w:ascii="Arial" w:hAnsi="Arial" w:cs="Arial"/>
          <w:sz w:val="20"/>
        </w:rPr>
        <w:t xml:space="preserve">   </w:t>
      </w:r>
      <w:r w:rsidRPr="006F4D01">
        <w:rPr>
          <w:rFonts w:ascii="Arial" w:hAnsi="Arial" w:cs="Arial"/>
          <w:sz w:val="20"/>
        </w:rPr>
        <w:tab/>
        <w:t>a. vervangingsinvesteringen</w:t>
      </w:r>
      <w:r w:rsidRPr="006F4D01">
        <w:rPr>
          <w:rFonts w:ascii="Arial" w:hAnsi="Arial" w:cs="Arial"/>
          <w:sz w:val="20"/>
        </w:rPr>
        <w:tab/>
        <w:t>-   5.000,00 hoger;</w:t>
      </w:r>
    </w:p>
    <w:p w:rsidR="00605A25" w:rsidRPr="006F4D01" w:rsidRDefault="0099026C" w:rsidP="006F4D01">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s>
        <w:spacing w:line="310" w:lineRule="exact"/>
        <w:ind w:left="360" w:right="736"/>
        <w:jc w:val="both"/>
        <w:rPr>
          <w:rFonts w:ascii="Arial" w:hAnsi="Arial" w:cs="Arial"/>
          <w:sz w:val="20"/>
        </w:rPr>
      </w:pPr>
      <w:r w:rsidRPr="006F4D01">
        <w:rPr>
          <w:rFonts w:ascii="Arial" w:hAnsi="Arial" w:cs="Arial"/>
          <w:sz w:val="20"/>
        </w:rPr>
        <w:t xml:space="preserve">   </w:t>
      </w:r>
      <w:r w:rsidRPr="006F4D01">
        <w:rPr>
          <w:rFonts w:ascii="Arial" w:hAnsi="Arial" w:cs="Arial"/>
          <w:sz w:val="20"/>
        </w:rPr>
        <w:tab/>
        <w:t>b. betaalde rente                            -</w:t>
      </w:r>
      <w:r w:rsidRPr="006F4D01">
        <w:rPr>
          <w:rFonts w:ascii="Arial" w:hAnsi="Arial" w:cs="Arial"/>
          <w:sz w:val="20"/>
        </w:rPr>
        <w:tab/>
        <w:t xml:space="preserve"> 10.000,00 hoger;</w:t>
      </w:r>
    </w:p>
    <w:p w:rsidR="00605A25" w:rsidRPr="006F4D01" w:rsidRDefault="0099026C" w:rsidP="006F4D01">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s>
        <w:spacing w:line="310" w:lineRule="exact"/>
        <w:ind w:left="360" w:right="736"/>
        <w:jc w:val="both"/>
        <w:rPr>
          <w:rFonts w:ascii="Arial" w:hAnsi="Arial" w:cs="Arial"/>
          <w:sz w:val="20"/>
        </w:rPr>
      </w:pPr>
      <w:r w:rsidRPr="006F4D01">
        <w:rPr>
          <w:rFonts w:ascii="Arial" w:hAnsi="Arial" w:cs="Arial"/>
          <w:sz w:val="20"/>
        </w:rPr>
        <w:t xml:space="preserve">   </w:t>
      </w:r>
      <w:r w:rsidRPr="006F4D01">
        <w:rPr>
          <w:rFonts w:ascii="Arial" w:hAnsi="Arial" w:cs="Arial"/>
          <w:sz w:val="20"/>
        </w:rPr>
        <w:tab/>
        <w:t>c. aflossingen                                 -</w:t>
      </w:r>
      <w:r w:rsidR="00354580" w:rsidRPr="006F4D01">
        <w:rPr>
          <w:rFonts w:ascii="Arial" w:hAnsi="Arial" w:cs="Arial"/>
          <w:sz w:val="20"/>
        </w:rPr>
        <w:t xml:space="preserve">  </w:t>
      </w:r>
      <w:r w:rsidRPr="006F4D01">
        <w:rPr>
          <w:rFonts w:ascii="Arial" w:hAnsi="Arial" w:cs="Arial"/>
          <w:sz w:val="20"/>
        </w:rPr>
        <w:tab/>
      </w:r>
      <w:r w:rsidR="00354580" w:rsidRPr="006F4D01">
        <w:rPr>
          <w:rFonts w:ascii="Arial" w:hAnsi="Arial" w:cs="Arial"/>
          <w:sz w:val="20"/>
        </w:rPr>
        <w:t xml:space="preserve">   </w:t>
      </w:r>
      <w:r w:rsidRPr="006F4D01">
        <w:rPr>
          <w:rFonts w:ascii="Arial" w:hAnsi="Arial" w:cs="Arial"/>
          <w:sz w:val="20"/>
        </w:rPr>
        <w:t xml:space="preserve"> 4.000,00 ho</w:t>
      </w:r>
      <w:r w:rsidRPr="006F4D01">
        <w:rPr>
          <w:rFonts w:ascii="Arial" w:hAnsi="Arial" w:cs="Arial"/>
          <w:sz w:val="20"/>
        </w:rPr>
        <w:softHyphen/>
        <w:t>ger;</w:t>
      </w:r>
    </w:p>
    <w:p w:rsidR="00605A25" w:rsidRPr="006F4D01" w:rsidRDefault="0099026C" w:rsidP="006F4D01">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s>
        <w:spacing w:line="310" w:lineRule="exact"/>
        <w:ind w:left="360" w:right="736"/>
        <w:jc w:val="both"/>
        <w:rPr>
          <w:rFonts w:ascii="Arial" w:hAnsi="Arial" w:cs="Arial"/>
          <w:sz w:val="20"/>
        </w:rPr>
      </w:pPr>
      <w:r w:rsidRPr="006F4D01">
        <w:rPr>
          <w:rFonts w:ascii="Arial" w:hAnsi="Arial" w:cs="Arial"/>
          <w:sz w:val="20"/>
        </w:rPr>
        <w:t xml:space="preserve">   </w:t>
      </w:r>
      <w:r w:rsidRPr="006F4D01">
        <w:rPr>
          <w:rFonts w:ascii="Arial" w:hAnsi="Arial" w:cs="Arial"/>
          <w:sz w:val="20"/>
        </w:rPr>
        <w:tab/>
        <w:t xml:space="preserve">d. berekende rente                          - </w:t>
      </w:r>
      <w:r w:rsidRPr="006F4D01">
        <w:rPr>
          <w:rFonts w:ascii="Arial" w:hAnsi="Arial" w:cs="Arial"/>
          <w:sz w:val="20"/>
        </w:rPr>
        <w:tab/>
      </w:r>
      <w:r w:rsidR="00354580" w:rsidRPr="006F4D01">
        <w:rPr>
          <w:rFonts w:ascii="Arial" w:hAnsi="Arial" w:cs="Arial"/>
          <w:sz w:val="20"/>
        </w:rPr>
        <w:t xml:space="preserve">   </w:t>
      </w:r>
      <w:r w:rsidRPr="006F4D01">
        <w:rPr>
          <w:rFonts w:ascii="Arial" w:hAnsi="Arial" w:cs="Arial"/>
          <w:sz w:val="20"/>
        </w:rPr>
        <w:t xml:space="preserve"> 8.000,00 ho</w:t>
      </w:r>
      <w:r w:rsidRPr="006F4D01">
        <w:rPr>
          <w:rFonts w:ascii="Arial" w:hAnsi="Arial" w:cs="Arial"/>
          <w:sz w:val="20"/>
        </w:rPr>
        <w:softHyphen/>
        <w:t>ger;</w:t>
      </w:r>
    </w:p>
    <w:p w:rsidR="00605A25" w:rsidRPr="006F4D01" w:rsidRDefault="0099026C" w:rsidP="006F4D01">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s>
        <w:spacing w:line="310" w:lineRule="exact"/>
        <w:ind w:left="360" w:right="736"/>
        <w:jc w:val="both"/>
        <w:rPr>
          <w:rFonts w:ascii="Arial" w:hAnsi="Arial" w:cs="Arial"/>
          <w:sz w:val="20"/>
        </w:rPr>
      </w:pPr>
      <w:r w:rsidRPr="006F4D01">
        <w:rPr>
          <w:rFonts w:ascii="Arial" w:hAnsi="Arial" w:cs="Arial"/>
          <w:sz w:val="20"/>
        </w:rPr>
        <w:t xml:space="preserve"> </w:t>
      </w:r>
      <w:r w:rsidRPr="006F4D01">
        <w:rPr>
          <w:rFonts w:ascii="Arial" w:hAnsi="Arial" w:cs="Arial"/>
          <w:sz w:val="20"/>
        </w:rPr>
        <w:tab/>
        <w:t xml:space="preserve">e. afschrijvingen                              - </w:t>
      </w:r>
      <w:r w:rsidR="00354580" w:rsidRPr="006F4D01">
        <w:rPr>
          <w:rFonts w:ascii="Arial" w:hAnsi="Arial" w:cs="Arial"/>
          <w:sz w:val="20"/>
        </w:rPr>
        <w:t xml:space="preserve">    </w:t>
      </w:r>
      <w:r w:rsidRPr="006F4D01">
        <w:rPr>
          <w:rFonts w:ascii="Arial" w:hAnsi="Arial" w:cs="Arial"/>
          <w:sz w:val="20"/>
        </w:rPr>
        <w:tab/>
      </w:r>
      <w:r w:rsidR="00354580" w:rsidRPr="006F4D01">
        <w:rPr>
          <w:rFonts w:ascii="Arial" w:hAnsi="Arial" w:cs="Arial"/>
          <w:sz w:val="20"/>
        </w:rPr>
        <w:t xml:space="preserve">   </w:t>
      </w:r>
      <w:r w:rsidRPr="006F4D01">
        <w:rPr>
          <w:rFonts w:ascii="Arial" w:hAnsi="Arial" w:cs="Arial"/>
          <w:sz w:val="20"/>
        </w:rPr>
        <w:t xml:space="preserve"> 6.000,00 hoger;</w:t>
      </w:r>
    </w:p>
    <w:p w:rsidR="00A95589" w:rsidRPr="006F4D01" w:rsidRDefault="00A95589" w:rsidP="006F4D01">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s>
        <w:spacing w:line="310" w:lineRule="exact"/>
        <w:ind w:left="360" w:right="736"/>
        <w:jc w:val="both"/>
        <w:rPr>
          <w:rFonts w:ascii="Arial" w:hAnsi="Arial" w:cs="Arial"/>
          <w:sz w:val="20"/>
        </w:rPr>
      </w:pPr>
    </w:p>
    <w:p w:rsidR="00605A25" w:rsidRPr="00633711" w:rsidRDefault="0099026C">
      <w:pPr>
        <w:pStyle w:val="Kop1"/>
        <w:rPr>
          <w:rFonts w:ascii="Arial" w:hAnsi="Arial" w:cs="Arial"/>
        </w:rPr>
      </w:pPr>
      <w:bookmarkStart w:id="54" w:name="_Toc95025323"/>
      <w:bookmarkStart w:id="55" w:name="_Toc98737480"/>
      <w:bookmarkStart w:id="56" w:name="_Toc397255212"/>
      <w:r w:rsidRPr="00633711">
        <w:rPr>
          <w:rFonts w:ascii="Arial" w:hAnsi="Arial" w:cs="Arial"/>
        </w:rPr>
        <w:t>Bedrijfsplan</w:t>
      </w:r>
      <w:bookmarkEnd w:id="54"/>
      <w:bookmarkEnd w:id="55"/>
      <w:bookmarkEnd w:id="56"/>
    </w:p>
    <w:p w:rsidR="00605A25" w:rsidRPr="00633711" w:rsidRDefault="00605A25">
      <w:pPr>
        <w:pStyle w:val="Legal1"/>
        <w:tabs>
          <w:tab w:val="left" w:pos="283"/>
          <w:tab w:val="left" w:pos="963"/>
          <w:tab w:val="left" w:pos="1701"/>
          <w:tab w:val="left" w:pos="2411"/>
          <w:tab w:val="left" w:pos="3121"/>
          <w:tab w:val="left" w:pos="3830"/>
          <w:tab w:val="left" w:pos="4539"/>
          <w:tab w:val="left" w:pos="5250"/>
          <w:tab w:val="left" w:pos="5959"/>
          <w:tab w:val="left" w:pos="6668"/>
          <w:tab w:val="left" w:pos="7379"/>
          <w:tab w:val="left" w:pos="8088"/>
          <w:tab w:val="left" w:pos="8797"/>
        </w:tabs>
        <w:spacing w:line="310" w:lineRule="exact"/>
        <w:ind w:left="0" w:firstLine="0"/>
        <w:jc w:val="both"/>
        <w:rPr>
          <w:rFonts w:ascii="Arial" w:hAnsi="Arial" w:cs="Arial"/>
          <w:b w:val="0"/>
          <w:smallCaps w:val="0"/>
          <w:sz w:val="18"/>
          <w:lang w:val="nl-NL"/>
        </w:rPr>
      </w:pPr>
    </w:p>
    <w:p w:rsidR="00605A25" w:rsidRPr="00633711" w:rsidRDefault="0099026C">
      <w:pPr>
        <w:pStyle w:val="Legal1"/>
        <w:tabs>
          <w:tab w:val="left" w:pos="283"/>
          <w:tab w:val="left" w:pos="963"/>
          <w:tab w:val="left" w:pos="1701"/>
          <w:tab w:val="left" w:pos="2411"/>
          <w:tab w:val="left" w:pos="3121"/>
          <w:tab w:val="left" w:pos="3830"/>
          <w:tab w:val="left" w:pos="4539"/>
          <w:tab w:val="left" w:pos="5250"/>
          <w:tab w:val="left" w:pos="5959"/>
          <w:tab w:val="left" w:pos="6668"/>
          <w:tab w:val="left" w:pos="7379"/>
          <w:tab w:val="left" w:pos="8088"/>
          <w:tab w:val="left" w:pos="8797"/>
        </w:tabs>
        <w:spacing w:line="310" w:lineRule="exact"/>
        <w:ind w:left="0" w:firstLine="0"/>
        <w:jc w:val="both"/>
        <w:rPr>
          <w:rFonts w:ascii="Arial" w:hAnsi="Arial" w:cs="Arial"/>
          <w:b w:val="0"/>
          <w:smallCaps w:val="0"/>
          <w:sz w:val="18"/>
          <w:lang w:val="nl-NL"/>
        </w:rPr>
      </w:pPr>
      <w:r w:rsidRPr="00633711">
        <w:rPr>
          <w:rFonts w:ascii="Arial" w:hAnsi="Arial" w:cs="Arial"/>
          <w:b w:val="0"/>
          <w:smallCaps w:val="0"/>
          <w:sz w:val="18"/>
        </w:rPr>
        <w:fldChar w:fldCharType="begin"/>
      </w:r>
      <w:r w:rsidRPr="00633711">
        <w:rPr>
          <w:rFonts w:ascii="Arial" w:hAnsi="Arial" w:cs="Arial"/>
          <w:b w:val="0"/>
          <w:smallCaps w:val="0"/>
          <w:sz w:val="18"/>
          <w:lang w:val="nl-NL"/>
        </w:rPr>
        <w:instrText>TC \l1 "</w:instrText>
      </w:r>
      <w:bookmarkStart w:id="57" w:name="_Toc4920171"/>
      <w:r w:rsidRPr="00633711">
        <w:rPr>
          <w:rFonts w:ascii="Arial" w:hAnsi="Arial" w:cs="Arial"/>
          <w:b w:val="0"/>
          <w:smallCaps w:val="0"/>
          <w:sz w:val="18"/>
          <w:lang w:val="nl-NL"/>
        </w:rPr>
        <w:instrText>BEDRIJFSPLAN</w:instrText>
      </w:r>
      <w:bookmarkEnd w:id="57"/>
      <w:r w:rsidRPr="00633711">
        <w:rPr>
          <w:rFonts w:ascii="Arial" w:hAnsi="Arial" w:cs="Arial"/>
          <w:b w:val="0"/>
          <w:smallCaps w:val="0"/>
          <w:sz w:val="18"/>
        </w:rPr>
        <w:fldChar w:fldCharType="end"/>
      </w:r>
    </w:p>
    <w:p w:rsidR="00605A25" w:rsidRPr="00633711" w:rsidRDefault="00605A25">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p>
    <w:p w:rsidR="00605A25" w:rsidRPr="00633711" w:rsidRDefault="0099026C" w:rsidP="00E56FB8">
      <w:pPr>
        <w:pStyle w:val="Kop2"/>
      </w:pPr>
      <w:bookmarkStart w:id="58" w:name="_Toc397255213"/>
      <w:r w:rsidRPr="00633711">
        <w:t>Inleiding en achtergronden van het bedrijfsplan</w:t>
      </w:r>
      <w:bookmarkEnd w:id="58"/>
    </w:p>
    <w:p w:rsidR="00605A25" w:rsidRPr="00633711" w:rsidRDefault="00605A25">
      <w:pPr>
        <w:pStyle w:val="Legal2"/>
        <w:tabs>
          <w:tab w:val="left" w:pos="-1417"/>
          <w:tab w:val="left" w:pos="-697"/>
          <w:tab w:val="left" w:pos="283"/>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rPr>
          <w:rFonts w:ascii="Arial" w:hAnsi="Arial" w:cs="Arial"/>
          <w:b w:val="0"/>
          <w:sz w:val="18"/>
          <w:lang w:val="nl-NL"/>
        </w:rPr>
      </w:pPr>
    </w:p>
    <w:p w:rsidR="00605A25" w:rsidRPr="00633711" w:rsidRDefault="0099026C">
      <w:pPr>
        <w:pStyle w:val="Legal2"/>
        <w:tabs>
          <w:tab w:val="left" w:pos="-1417"/>
          <w:tab w:val="left" w:pos="-697"/>
          <w:tab w:val="left" w:pos="283"/>
          <w:tab w:val="left" w:pos="963"/>
          <w:tab w:val="left" w:pos="1700"/>
          <w:tab w:val="left" w:pos="2408"/>
          <w:tab w:val="left" w:pos="3117"/>
          <w:tab w:val="left" w:pos="3825"/>
          <w:tab w:val="left" w:pos="4535"/>
          <w:tab w:val="left" w:pos="5243"/>
          <w:tab w:val="left" w:pos="5952"/>
          <w:tab w:val="left" w:pos="6660"/>
          <w:tab w:val="left" w:pos="7369"/>
          <w:tab w:val="left" w:pos="8077"/>
          <w:tab w:val="left" w:pos="8786"/>
        </w:tabs>
        <w:spacing w:line="310" w:lineRule="exact"/>
        <w:ind w:left="0" w:firstLine="0"/>
        <w:jc w:val="both"/>
        <w:rPr>
          <w:rFonts w:ascii="Arial" w:hAnsi="Arial" w:cs="Arial"/>
          <w:b w:val="0"/>
          <w:sz w:val="18"/>
          <w:lang w:val="nl-NL"/>
        </w:rPr>
      </w:pPr>
      <w:r w:rsidRPr="00633711">
        <w:rPr>
          <w:rFonts w:ascii="Arial" w:hAnsi="Arial" w:cs="Arial"/>
          <w:b w:val="0"/>
          <w:sz w:val="18"/>
        </w:rPr>
        <w:fldChar w:fldCharType="begin"/>
      </w:r>
      <w:r w:rsidRPr="00633711">
        <w:rPr>
          <w:rFonts w:ascii="Arial" w:hAnsi="Arial" w:cs="Arial"/>
          <w:b w:val="0"/>
          <w:sz w:val="18"/>
          <w:lang w:val="nl-NL"/>
        </w:rPr>
        <w:instrText>TC \l2 "</w:instrText>
      </w:r>
      <w:bookmarkStart w:id="59" w:name="_Toc4920172"/>
      <w:r w:rsidRPr="00633711">
        <w:rPr>
          <w:rFonts w:ascii="Arial" w:hAnsi="Arial" w:cs="Arial"/>
          <w:b w:val="0"/>
          <w:sz w:val="18"/>
          <w:lang w:val="nl-NL"/>
        </w:rPr>
        <w:instrText>Inleiding en achtergronden van het bedrijfsplan</w:instrText>
      </w:r>
      <w:bookmarkEnd w:id="59"/>
      <w:r w:rsidRPr="00633711">
        <w:rPr>
          <w:rFonts w:ascii="Arial" w:hAnsi="Arial" w:cs="Arial"/>
          <w:b w:val="0"/>
          <w:sz w:val="18"/>
        </w:rPr>
        <w:fldChar w:fldCharType="end"/>
      </w:r>
    </w:p>
    <w:p w:rsidR="00605A25" w:rsidRPr="00633711"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r w:rsidRPr="00633711">
        <w:rPr>
          <w:rFonts w:ascii="Arial" w:hAnsi="Arial" w:cs="Arial"/>
        </w:rPr>
        <w:t>Als ondernemer ben je continue bezig met het zoeken naar mogelijkheden om je bedrijf te optimaliseren binnen door jezelf gekozen doelstellingen.</w:t>
      </w:r>
    </w:p>
    <w:p w:rsidR="00605A25" w:rsidRPr="00633711"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r w:rsidRPr="00633711">
        <w:rPr>
          <w:rFonts w:ascii="Arial" w:hAnsi="Arial" w:cs="Arial"/>
        </w:rPr>
        <w:t>Het bedrijfsplan moet gebaseerd zijn op een visie van de ondernemer op het bedrijf en op de toekomstige ontwikkelingen. Als de ondernemer weet wat hij wil, kan een bedrijfsplan worden opgesteld, hoe het gewenste toekomstbeeld kan worden bereikt.</w:t>
      </w:r>
    </w:p>
    <w:p w:rsidR="00605A25" w:rsidRPr="00633711"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r w:rsidRPr="00633711">
        <w:rPr>
          <w:rFonts w:ascii="Arial" w:hAnsi="Arial" w:cs="Arial"/>
        </w:rPr>
        <w:t>De belangrijkste punten, die in een bedrijfsplan moeten worden uitgewerkt zijn:</w:t>
      </w:r>
    </w:p>
    <w:p w:rsidR="00605A25" w:rsidRPr="00633711" w:rsidRDefault="0099026C" w:rsidP="0099026C">
      <w:pPr>
        <w:numPr>
          <w:ilvl w:val="2"/>
          <w:numId w:val="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r w:rsidRPr="00633711">
        <w:rPr>
          <w:rFonts w:ascii="Arial" w:hAnsi="Arial" w:cs="Arial"/>
        </w:rPr>
        <w:t>Bedrijfsstrategie</w:t>
      </w:r>
    </w:p>
    <w:p w:rsidR="00605A25" w:rsidRPr="00633711" w:rsidRDefault="0099026C" w:rsidP="0099026C">
      <w:pPr>
        <w:numPr>
          <w:ilvl w:val="2"/>
          <w:numId w:val="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rPr>
          <w:rFonts w:ascii="Arial" w:hAnsi="Arial" w:cs="Arial"/>
        </w:rPr>
      </w:pPr>
      <w:r w:rsidRPr="00633711">
        <w:rPr>
          <w:rFonts w:ascii="Arial" w:hAnsi="Arial" w:cs="Arial"/>
        </w:rPr>
        <w:t>Juridische aspecten</w:t>
      </w:r>
      <w:r w:rsidRPr="00633711">
        <w:rPr>
          <w:rFonts w:ascii="Arial" w:hAnsi="Arial" w:cs="Arial"/>
        </w:rPr>
        <w:br/>
        <w:t>vergunningen,regelgeving,varkensrechten,MINAS</w:t>
      </w:r>
    </w:p>
    <w:p w:rsidR="00605A25" w:rsidRPr="00633711" w:rsidRDefault="0099026C" w:rsidP="0099026C">
      <w:pPr>
        <w:numPr>
          <w:ilvl w:val="2"/>
          <w:numId w:val="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rPr>
          <w:rFonts w:ascii="Arial" w:hAnsi="Arial" w:cs="Arial"/>
        </w:rPr>
      </w:pPr>
      <w:r w:rsidRPr="00633711">
        <w:rPr>
          <w:rFonts w:ascii="Arial" w:hAnsi="Arial" w:cs="Arial"/>
        </w:rPr>
        <w:t>Economische aspecten</w:t>
      </w:r>
      <w:r w:rsidRPr="00633711">
        <w:rPr>
          <w:rFonts w:ascii="Arial" w:hAnsi="Arial" w:cs="Arial"/>
        </w:rPr>
        <w:br/>
        <w:t>bedrijfsvorm,fiscale zaken</w:t>
      </w:r>
    </w:p>
    <w:p w:rsidR="00605A25" w:rsidRPr="00633711" w:rsidRDefault="0099026C" w:rsidP="0099026C">
      <w:pPr>
        <w:numPr>
          <w:ilvl w:val="2"/>
          <w:numId w:val="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rPr>
          <w:rFonts w:ascii="Arial" w:hAnsi="Arial" w:cs="Arial"/>
        </w:rPr>
      </w:pPr>
      <w:r w:rsidRPr="00633711">
        <w:rPr>
          <w:rFonts w:ascii="Arial" w:hAnsi="Arial" w:cs="Arial"/>
        </w:rPr>
        <w:t>Sociale aspecten</w:t>
      </w:r>
      <w:r w:rsidRPr="00633711">
        <w:rPr>
          <w:rFonts w:ascii="Arial" w:hAnsi="Arial" w:cs="Arial"/>
        </w:rPr>
        <w:br/>
        <w:t>maatschap, samenwerking</w:t>
      </w:r>
    </w:p>
    <w:p w:rsidR="00605A25" w:rsidRPr="00633711" w:rsidRDefault="0099026C" w:rsidP="0099026C">
      <w:pPr>
        <w:numPr>
          <w:ilvl w:val="2"/>
          <w:numId w:val="4"/>
        </w:num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rPr>
          <w:rFonts w:ascii="Arial" w:hAnsi="Arial" w:cs="Arial"/>
        </w:rPr>
      </w:pPr>
      <w:r w:rsidRPr="00633711">
        <w:rPr>
          <w:rFonts w:ascii="Arial" w:hAnsi="Arial" w:cs="Arial"/>
        </w:rPr>
        <w:t>Bedrijfsbegroting</w:t>
      </w:r>
      <w:r w:rsidRPr="00633711">
        <w:rPr>
          <w:rFonts w:ascii="Arial" w:hAnsi="Arial" w:cs="Arial"/>
        </w:rPr>
        <w:br/>
        <w:t>investeringsplan,financieringsplan,opbrengsten en kosten, liquiditeit, gevoeligheidsanalyse</w:t>
      </w:r>
    </w:p>
    <w:p w:rsidR="00605A25" w:rsidRPr="00633711" w:rsidRDefault="00605A25">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rPr>
          <w:rFonts w:ascii="Arial" w:hAnsi="Arial" w:cs="Arial"/>
        </w:rPr>
      </w:pPr>
    </w:p>
    <w:p w:rsidR="00605A25" w:rsidRPr="00633711"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r w:rsidRPr="00633711">
        <w:rPr>
          <w:rFonts w:ascii="Arial" w:hAnsi="Arial" w:cs="Arial"/>
        </w:rPr>
        <w:t xml:space="preserve">Een bedrijfsplan zal vaak betekenen, dat je gaat investeren, ook al omdat de ondernemingen groter worden, de eisen steeds uitgebreider en het vergt dus steeds meer geld. Hogere investeringen brengen ook grotere risico's met zich mee. </w:t>
      </w:r>
    </w:p>
    <w:p w:rsidR="00605A25" w:rsidRPr="00633711"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r w:rsidRPr="00633711">
        <w:rPr>
          <w:rFonts w:ascii="Arial" w:hAnsi="Arial" w:cs="Arial"/>
        </w:rPr>
        <w:t>Het voldoende inzicht hebben in de geldstromen van je bedrijf wordt steeds moeilijker.</w:t>
      </w:r>
    </w:p>
    <w:p w:rsidR="00605A25" w:rsidRPr="00633711"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r w:rsidRPr="00633711">
        <w:rPr>
          <w:rFonts w:ascii="Arial" w:hAnsi="Arial" w:cs="Arial"/>
        </w:rPr>
        <w:t>Naast de uitgaven voor voer, gas, water, dierenarts, dit zijn toegerekende kosten, zal de ondernemer ook inzicht moeten hebben in de niet-toegerekende kosten. Deze kosten hangen ook samen met de gehele financiering van het bedrijf. omdat de bedrijven steeds groter worden, loont het zich steeds meer om goed na te denken over de financiering ( en de daaruit voortvloeiende kosten ).</w:t>
      </w:r>
    </w:p>
    <w:p w:rsidR="00605A25" w:rsidRPr="00633711" w:rsidRDefault="00605A25">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p>
    <w:p w:rsidR="00605A25" w:rsidRPr="00633711"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r w:rsidRPr="00633711">
        <w:rPr>
          <w:rFonts w:ascii="Arial" w:hAnsi="Arial" w:cs="Arial"/>
        </w:rPr>
        <w:t>In de praktijk worden eerst plannen vooral technisch uitgewerkt. Het is natuurlijk erg belangrijk, dat het plan technisch uitvoerbaar is en dat het voldoet aan onze eisen. Maar of een ondernemer dit dan ook werkelijk kan/moet realiseren, is afhankelijk van de gevolgen voor de portemonnee.</w:t>
      </w:r>
    </w:p>
    <w:p w:rsidR="00605A25" w:rsidRPr="00633711"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r w:rsidRPr="00633711">
        <w:rPr>
          <w:rFonts w:ascii="Arial" w:hAnsi="Arial" w:cs="Arial"/>
        </w:rPr>
        <w:t>Want een ondernemer is toch vooral gericht op het behalen van een goed inkomen.</w:t>
      </w:r>
    </w:p>
    <w:p w:rsidR="00605A25" w:rsidRPr="00633711"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r w:rsidRPr="00633711">
        <w:rPr>
          <w:rFonts w:ascii="Arial" w:hAnsi="Arial" w:cs="Arial"/>
        </w:rPr>
        <w:t>Ook zal vaak de bank de haalbaarheid moeten beoordelen om een financiering te kunnen geven.</w:t>
      </w:r>
    </w:p>
    <w:p w:rsidR="00605A25" w:rsidRPr="00633711" w:rsidRDefault="00605A25">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p>
    <w:p w:rsidR="00605A25" w:rsidRPr="00633711"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r w:rsidRPr="00633711">
        <w:rPr>
          <w:rFonts w:ascii="Arial" w:hAnsi="Arial" w:cs="Arial"/>
        </w:rPr>
        <w:t>Om een goed inzicht te krijgen van het effect van de plannen en de benodigde investering vergelijken we het saldo, de arbeidsopbrengst, de besparingen, de liquiditeitspositie en de financiële situatie voor en na de investering. Daarna proberen we met een gevoeligheids</w:t>
      </w:r>
      <w:r w:rsidRPr="00633711">
        <w:rPr>
          <w:rFonts w:ascii="Arial" w:hAnsi="Arial" w:cs="Arial"/>
        </w:rPr>
        <w:softHyphen/>
        <w:t>analyse in te schatten wat voor risico we lopen met de nieuwe investering.</w:t>
      </w:r>
    </w:p>
    <w:p w:rsidR="00605A25" w:rsidRPr="00633711" w:rsidRDefault="00605A25">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p>
    <w:p w:rsidR="00605A25" w:rsidRPr="00633711"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r w:rsidRPr="00633711">
        <w:rPr>
          <w:rFonts w:ascii="Arial" w:hAnsi="Arial" w:cs="Arial"/>
          <w:b/>
        </w:rPr>
        <w:t>Ondernemen is risico lopen, maar probeer het risico zo klein mogelijk te houden door het zo goed mogelijk te kennen.</w:t>
      </w:r>
    </w:p>
    <w:p w:rsidR="00605A25" w:rsidRPr="00633711" w:rsidRDefault="00605A25">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p>
    <w:p w:rsidR="00605A25" w:rsidRPr="00633711"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r w:rsidRPr="00633711">
        <w:rPr>
          <w:rFonts w:ascii="Arial" w:hAnsi="Arial" w:cs="Arial"/>
        </w:rPr>
        <w:t>Ten aanzien van de resultaten in de nieuwe situatie moeten we een zo goed mogelijke schatting maken van de effecten van de verbeteringen. Indien we de toekomst rooskleurig inzien en de verbeteringen groot zullen zijn, is een investering natuurlijk eerder uitvoerbaar.</w:t>
      </w:r>
    </w:p>
    <w:p w:rsidR="00605A25" w:rsidRPr="00633711"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r w:rsidRPr="00633711">
        <w:rPr>
          <w:rFonts w:ascii="Arial" w:hAnsi="Arial" w:cs="Arial"/>
        </w:rPr>
        <w:t>Er zit natuurlijk een gevaar in het gebruiken van erg goede cijfers voor de toekomst omdat het onzeker is dat deze productie in de toekomst wordt gehaald. Een bank zal bij de finan</w:t>
      </w:r>
      <w:r w:rsidRPr="00633711">
        <w:rPr>
          <w:rFonts w:ascii="Arial" w:hAnsi="Arial" w:cs="Arial"/>
        </w:rPr>
        <w:softHyphen/>
        <w:t>ciering terdege rekening houden met de behaalde resultaten in het verleden en de daarop gebaseerde schatting voor de toekomst. Men wil echter hier niet teveel risico lopen dat het achteraf erg tegenvalt, omdat daardoor de betaling van aflossing en rente in gevaar kan komen. Soms financieren ze dan liever niet.</w:t>
      </w:r>
    </w:p>
    <w:p w:rsidR="00605A25" w:rsidRPr="00633711"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r w:rsidRPr="00633711">
        <w:rPr>
          <w:rFonts w:ascii="Arial" w:hAnsi="Arial" w:cs="Arial"/>
        </w:rPr>
        <w:t>Het inkomen uit de varkenshouderij kan van jaar tot jaar zeer sterk variëren door verschillen in technische resultaten, opbrengstprijzen en inkoopprijzen van voer enz.</w:t>
      </w:r>
    </w:p>
    <w:p w:rsidR="00605A25" w:rsidRPr="00633711" w:rsidRDefault="0099026C">
      <w:pPr>
        <w:tabs>
          <w:tab w:val="left" w:pos="-1417"/>
          <w:tab w:val="left" w:pos="-720"/>
          <w:tab w:val="left" w:pos="0"/>
          <w:tab w:val="left" w:pos="378"/>
          <w:tab w:val="left" w:pos="559"/>
          <w:tab w:val="left" w:pos="1076"/>
          <w:tab w:val="left" w:pos="1341"/>
          <w:tab w:val="left" w:pos="1606"/>
          <w:tab w:val="left" w:pos="2160"/>
          <w:tab w:val="left" w:pos="2880"/>
          <w:tab w:val="left" w:pos="3724"/>
          <w:tab w:val="left" w:pos="3858"/>
          <w:tab w:val="left" w:pos="3990"/>
          <w:tab w:val="left" w:pos="4122"/>
          <w:tab w:val="left" w:pos="4320"/>
          <w:tab w:val="decimal" w:pos="5325"/>
          <w:tab w:val="left" w:pos="5760"/>
          <w:tab w:val="left" w:pos="6480"/>
          <w:tab w:val="left" w:pos="7200"/>
          <w:tab w:val="left" w:pos="7920"/>
          <w:tab w:val="left" w:pos="8640"/>
        </w:tabs>
        <w:spacing w:line="310" w:lineRule="exact"/>
        <w:jc w:val="both"/>
        <w:rPr>
          <w:rFonts w:ascii="Arial" w:hAnsi="Arial" w:cs="Arial"/>
        </w:rPr>
      </w:pPr>
      <w:r w:rsidRPr="00633711">
        <w:rPr>
          <w:rFonts w:ascii="Arial" w:hAnsi="Arial" w:cs="Arial"/>
        </w:rPr>
        <w:t>Daarom berekent men in een gevoeligheidsanalyse met de uitgangspunten behorend bij de saldoberekeningen de invloeden van wijzigingen in technische en financiële kengetallen op het saldo/inkomen.</w:t>
      </w:r>
    </w:p>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pStyle w:val="Kop2"/>
        <w:rPr>
          <w:rFonts w:cs="Arial"/>
          <w:lang w:val="nl-NL"/>
        </w:rPr>
      </w:pPr>
      <w:bookmarkStart w:id="60" w:name="_Toc95025324"/>
      <w:bookmarkStart w:id="61" w:name="_Toc98737481"/>
      <w:bookmarkStart w:id="62" w:name="_Toc397255214"/>
      <w:r w:rsidRPr="00633711">
        <w:rPr>
          <w:rFonts w:cs="Arial"/>
          <w:lang w:val="nl-NL"/>
        </w:rPr>
        <w:t>Onderdelen van een bedrijfsplan</w:t>
      </w:r>
      <w:bookmarkEnd w:id="60"/>
      <w:bookmarkEnd w:id="61"/>
      <w:bookmarkEnd w:id="62"/>
      <w:r w:rsidRPr="00633711">
        <w:rPr>
          <w:rFonts w:cs="Arial"/>
          <w:lang w:val="nl-NL"/>
        </w:rPr>
        <w:t xml:space="preserve">  </w:t>
      </w:r>
    </w:p>
    <w:p w:rsidR="00605A25" w:rsidRPr="00633711" w:rsidRDefault="00E56FB8">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Pr>
          <w:rFonts w:ascii="Arial" w:hAnsi="Arial" w:cs="Arial"/>
        </w:rPr>
        <w:t xml:space="preserve">De uitwerken van een bedrijfsplan </w:t>
      </w:r>
      <w:r w:rsidRPr="00633711">
        <w:rPr>
          <w:rFonts w:ascii="Arial" w:hAnsi="Arial" w:cs="Arial"/>
        </w:rPr>
        <w:t>gebeurt</w:t>
      </w:r>
      <w:r>
        <w:rPr>
          <w:rFonts w:ascii="Arial" w:hAnsi="Arial" w:cs="Arial"/>
        </w:rPr>
        <w:t xml:space="preserve"> meestal met behulp van de </w:t>
      </w:r>
      <w:r w:rsidR="0099026C" w:rsidRPr="00633711">
        <w:rPr>
          <w:rFonts w:ascii="Arial" w:hAnsi="Arial" w:cs="Arial"/>
        </w:rPr>
        <w:t>via onderstaande gegevens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 xml:space="preserve">Deze </w:t>
      </w:r>
      <w:r w:rsidR="00E56FB8">
        <w:rPr>
          <w:rFonts w:ascii="Arial" w:hAnsi="Arial" w:cs="Arial"/>
        </w:rPr>
        <w:t xml:space="preserve">gegevens zijn </w:t>
      </w:r>
      <w:r w:rsidRPr="00633711">
        <w:rPr>
          <w:rFonts w:ascii="Arial" w:hAnsi="Arial" w:cs="Arial"/>
        </w:rPr>
        <w:t xml:space="preserve"> gebaseerd op de begrotingsopzet van banken.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De opbouw van deze set ziet er als volgt uit:</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b/>
          <w:sz w:val="22"/>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b/>
          <w:sz w:val="22"/>
        </w:rPr>
      </w:pPr>
      <w:r w:rsidRPr="00633711">
        <w:rPr>
          <w:rFonts w:ascii="Arial" w:hAnsi="Arial" w:cs="Arial"/>
          <w:b/>
          <w:sz w:val="22"/>
        </w:rPr>
        <w:t>Gegevens</w:t>
      </w:r>
      <w:r w:rsidR="00E56FB8">
        <w:rPr>
          <w:rFonts w:ascii="Arial" w:hAnsi="Arial" w:cs="Arial"/>
          <w:b/>
          <w:sz w:val="22"/>
        </w:rPr>
        <w:t xml:space="preserve">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 xml:space="preserve"> 1</w:t>
      </w:r>
      <w:r w:rsidRPr="00633711">
        <w:rPr>
          <w:rFonts w:ascii="Arial" w:hAnsi="Arial" w:cs="Arial"/>
        </w:rPr>
        <w:tab/>
        <w:t>Zakelijke gegevens aanvrager/ondernemer(s)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 xml:space="preserve"> 2</w:t>
      </w:r>
      <w:r w:rsidRPr="00633711">
        <w:rPr>
          <w:rFonts w:ascii="Arial" w:hAnsi="Arial" w:cs="Arial"/>
        </w:rPr>
        <w:tab/>
        <w:t>Persoonlijke gegevens ondernemer(s)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 xml:space="preserve"> 3</w:t>
      </w:r>
      <w:r w:rsidRPr="00633711">
        <w:rPr>
          <w:rFonts w:ascii="Arial" w:hAnsi="Arial" w:cs="Arial"/>
        </w:rPr>
        <w:tab/>
        <w:t>Vergunningen / Quota / Varkensrechten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 xml:space="preserve"> 4</w:t>
      </w:r>
      <w:r w:rsidRPr="00633711">
        <w:rPr>
          <w:rFonts w:ascii="Arial" w:hAnsi="Arial" w:cs="Arial"/>
        </w:rPr>
        <w:tab/>
        <w:t>Omschrijving van de huidige bedrijfsactiviteiten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 xml:space="preserve"> 5</w:t>
      </w:r>
      <w:r w:rsidRPr="00633711">
        <w:rPr>
          <w:rFonts w:ascii="Arial" w:hAnsi="Arial" w:cs="Arial"/>
        </w:rPr>
        <w:tab/>
        <w:t>Doelstelling van de ondernemer(s)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 xml:space="preserve"> 6</w:t>
      </w:r>
      <w:r w:rsidRPr="00633711">
        <w:rPr>
          <w:rFonts w:ascii="Arial" w:hAnsi="Arial" w:cs="Arial"/>
        </w:rPr>
        <w:tab/>
        <w:t>Globale omschrijving nieuwe situatie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 xml:space="preserve"> 7</w:t>
      </w:r>
      <w:r w:rsidRPr="00633711">
        <w:rPr>
          <w:rFonts w:ascii="Arial" w:hAnsi="Arial" w:cs="Arial"/>
        </w:rPr>
        <w:tab/>
        <w:t>Bedrijfsaanpassingen / verbouw / nieuwbouw</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 xml:space="preserve"> 8</w:t>
      </w:r>
      <w:r w:rsidRPr="00633711">
        <w:rPr>
          <w:rFonts w:ascii="Arial" w:hAnsi="Arial" w:cs="Arial"/>
        </w:rPr>
        <w:tab/>
        <w:t>Investeringsbehoefte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ind w:left="720" w:hanging="720"/>
        <w:jc w:val="both"/>
        <w:rPr>
          <w:rFonts w:ascii="Arial" w:hAnsi="Arial" w:cs="Arial"/>
        </w:rPr>
      </w:pPr>
      <w:r w:rsidRPr="00633711">
        <w:rPr>
          <w:rFonts w:ascii="Arial" w:hAnsi="Arial" w:cs="Arial"/>
        </w:rPr>
        <w:t xml:space="preserve"> 9</w:t>
      </w:r>
      <w:r w:rsidRPr="00633711">
        <w:rPr>
          <w:rFonts w:ascii="Arial" w:hAnsi="Arial" w:cs="Arial"/>
        </w:rPr>
        <w:tab/>
        <w:t xml:space="preserve">Conclusies </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b/>
          <w:sz w:val="22"/>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b/>
          <w:sz w:val="22"/>
        </w:rPr>
      </w:pPr>
      <w:r w:rsidRPr="00633711">
        <w:rPr>
          <w:rFonts w:ascii="Arial" w:hAnsi="Arial" w:cs="Arial"/>
          <w:b/>
          <w:sz w:val="22"/>
        </w:rPr>
        <w:t>Invulformulieren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10</w:t>
      </w:r>
      <w:r w:rsidRPr="00633711">
        <w:rPr>
          <w:rFonts w:ascii="Arial" w:hAnsi="Arial" w:cs="Arial"/>
        </w:rPr>
        <w:tab/>
        <w:t>Saldoberekening varkens 1 bestaande situatie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11</w:t>
      </w:r>
      <w:r w:rsidRPr="00633711">
        <w:rPr>
          <w:rFonts w:ascii="Arial" w:hAnsi="Arial" w:cs="Arial"/>
        </w:rPr>
        <w:tab/>
        <w:t>Saldoberekening varkens 2 bestaande situatie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12</w:t>
      </w:r>
      <w:r w:rsidRPr="00633711">
        <w:rPr>
          <w:rFonts w:ascii="Arial" w:hAnsi="Arial" w:cs="Arial"/>
        </w:rPr>
        <w:tab/>
        <w:t>Bedrijfsbegroting bestaande situatie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13</w:t>
      </w:r>
      <w:r w:rsidRPr="00633711">
        <w:rPr>
          <w:rFonts w:ascii="Arial" w:hAnsi="Arial" w:cs="Arial"/>
        </w:rPr>
        <w:tab/>
        <w:t>Berekening besparingen en liquiditeit bestaande situatie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14</w:t>
      </w:r>
      <w:r w:rsidRPr="00633711">
        <w:rPr>
          <w:rFonts w:ascii="Arial" w:hAnsi="Arial" w:cs="Arial"/>
        </w:rPr>
        <w:tab/>
        <w:t>Investeringsplan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15</w:t>
      </w:r>
      <w:r w:rsidRPr="00633711">
        <w:rPr>
          <w:rFonts w:ascii="Arial" w:hAnsi="Arial" w:cs="Arial"/>
        </w:rPr>
        <w:tab/>
        <w:t>Financieringsplan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16</w:t>
      </w:r>
      <w:r w:rsidRPr="00633711">
        <w:rPr>
          <w:rFonts w:ascii="Arial" w:hAnsi="Arial" w:cs="Arial"/>
        </w:rPr>
        <w:tab/>
        <w:t>Saldoberekening varkens 1 nieuwe situatie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ind w:left="720" w:hanging="720"/>
        <w:jc w:val="both"/>
        <w:rPr>
          <w:rFonts w:ascii="Arial" w:hAnsi="Arial" w:cs="Arial"/>
        </w:rPr>
      </w:pPr>
      <w:r w:rsidRPr="00633711">
        <w:rPr>
          <w:rFonts w:ascii="Arial" w:hAnsi="Arial" w:cs="Arial"/>
        </w:rPr>
        <w:t>17</w:t>
      </w:r>
      <w:r w:rsidRPr="00633711">
        <w:rPr>
          <w:rFonts w:ascii="Arial" w:hAnsi="Arial" w:cs="Arial"/>
        </w:rPr>
        <w:tab/>
        <w:t>Saldoberekening varkens 2 nieuwe situatie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18</w:t>
      </w:r>
      <w:r w:rsidRPr="00633711">
        <w:rPr>
          <w:rFonts w:ascii="Arial" w:hAnsi="Arial" w:cs="Arial"/>
        </w:rPr>
        <w:tab/>
        <w:t>Bedrijfsbegroting nieuwe situatie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19</w:t>
      </w:r>
      <w:r w:rsidRPr="00633711">
        <w:rPr>
          <w:rFonts w:ascii="Arial" w:hAnsi="Arial" w:cs="Arial"/>
        </w:rPr>
        <w:tab/>
        <w:t xml:space="preserve">Beginbalans direct na de investering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20</w:t>
      </w:r>
      <w:r w:rsidRPr="00633711">
        <w:rPr>
          <w:rFonts w:ascii="Arial" w:hAnsi="Arial" w:cs="Arial"/>
        </w:rPr>
        <w:tab/>
        <w:t>Specificatie van leningen en kredieten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21</w:t>
      </w:r>
      <w:r w:rsidRPr="00633711">
        <w:rPr>
          <w:rFonts w:ascii="Arial" w:hAnsi="Arial" w:cs="Arial"/>
        </w:rPr>
        <w:tab/>
        <w:t>Rekenschema voor inkomstenbelasting en vermogensbelasting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22</w:t>
      </w:r>
      <w:r w:rsidRPr="00633711">
        <w:rPr>
          <w:rFonts w:ascii="Arial" w:hAnsi="Arial" w:cs="Arial"/>
        </w:rPr>
        <w:tab/>
        <w:t>Berekening besparingen en liquiditeit nieuwe situatie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23</w:t>
      </w:r>
      <w:r w:rsidRPr="00633711">
        <w:rPr>
          <w:rFonts w:ascii="Arial" w:hAnsi="Arial" w:cs="Arial"/>
        </w:rPr>
        <w:tab/>
        <w:t>Berekening betalingscapaciteit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ind w:left="720" w:hanging="720"/>
        <w:jc w:val="both"/>
        <w:rPr>
          <w:rFonts w:ascii="Arial" w:hAnsi="Arial" w:cs="Arial"/>
        </w:rPr>
      </w:pPr>
      <w:r w:rsidRPr="00633711">
        <w:rPr>
          <w:rFonts w:ascii="Arial" w:hAnsi="Arial" w:cs="Arial"/>
        </w:rPr>
        <w:t>24</w:t>
      </w:r>
      <w:r w:rsidRPr="00633711">
        <w:rPr>
          <w:rFonts w:ascii="Arial" w:hAnsi="Arial" w:cs="Arial"/>
        </w:rPr>
        <w:tab/>
        <w:t>Eindbalans na één jaar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25</w:t>
      </w:r>
      <w:r w:rsidRPr="00633711">
        <w:rPr>
          <w:rFonts w:ascii="Arial" w:hAnsi="Arial" w:cs="Arial"/>
        </w:rPr>
        <w:tab/>
        <w:t>Gevoeligheidsanalyse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b/>
          <w:u w:val="single"/>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b/>
        </w:rPr>
        <w:t xml:space="preserve">BEDRIJFSPLAN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ind w:left="720" w:hanging="720"/>
        <w:jc w:val="both"/>
        <w:rPr>
          <w:rFonts w:ascii="Arial" w:hAnsi="Arial" w:cs="Arial"/>
        </w:rPr>
      </w:pPr>
      <w:r w:rsidRPr="00633711">
        <w:rPr>
          <w:rFonts w:ascii="Arial" w:hAnsi="Arial" w:cs="Arial"/>
          <w:b/>
        </w:rPr>
        <w:t>1.</w:t>
      </w:r>
      <w:r w:rsidRPr="00633711">
        <w:rPr>
          <w:rFonts w:ascii="Arial" w:hAnsi="Arial" w:cs="Arial"/>
          <w:b/>
        </w:rPr>
        <w:tab/>
        <w:t>ZAKELIJKE GEGEVENS AANVRAGER</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right" w:pos="9354"/>
        </w:tabs>
        <w:spacing w:line="336" w:lineRule="exact"/>
        <w:jc w:val="both"/>
        <w:rPr>
          <w:rFonts w:ascii="Arial" w:hAnsi="Arial" w:cs="Arial"/>
        </w:rPr>
      </w:pPr>
      <w:r w:rsidRPr="00633711">
        <w:rPr>
          <w:rFonts w:ascii="Arial" w:hAnsi="Arial" w:cs="Arial"/>
        </w:rPr>
        <w:t>Cliëntnummer</w:t>
      </w:r>
      <w:r w:rsidRPr="00633711">
        <w:rPr>
          <w:rFonts w:ascii="Arial" w:hAnsi="Arial" w:cs="Arial"/>
        </w:rPr>
        <w:tab/>
        <w:t xml:space="preserve">  </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ind w:left="4620" w:hanging="4620"/>
        <w:jc w:val="both"/>
        <w:rPr>
          <w:rFonts w:ascii="Arial" w:hAnsi="Arial" w:cs="Arial"/>
        </w:rPr>
      </w:pPr>
      <w:r w:rsidRPr="00633711">
        <w:rPr>
          <w:rFonts w:ascii="Arial" w:hAnsi="Arial" w:cs="Arial"/>
        </w:rPr>
        <w:t>Naam/Tenaamstelling:</w:t>
      </w:r>
      <w:r w:rsidRPr="00633711">
        <w:rPr>
          <w:rFonts w:ascii="Arial" w:hAnsi="Arial" w:cs="Arial"/>
        </w:rPr>
        <w:tab/>
      </w:r>
      <w:r w:rsidRPr="00633711">
        <w:rPr>
          <w:rFonts w:ascii="Arial" w:hAnsi="Arial" w:cs="Arial"/>
        </w:rPr>
        <w:tab/>
      </w:r>
      <w:r w:rsidRPr="00633711">
        <w:rPr>
          <w:rFonts w:ascii="Arial" w:hAnsi="Arial" w:cs="Arial"/>
        </w:rPr>
        <w:tab/>
        <w:t xml:space="preserve">1.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t xml:space="preserve">2. </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ind w:firstLine="3600"/>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ind w:left="4620" w:hanging="4620"/>
        <w:jc w:val="both"/>
        <w:rPr>
          <w:rFonts w:ascii="Arial" w:hAnsi="Arial" w:cs="Arial"/>
        </w:rPr>
      </w:pPr>
      <w:r w:rsidRPr="00633711">
        <w:rPr>
          <w:rFonts w:ascii="Arial" w:hAnsi="Arial" w:cs="Arial"/>
        </w:rPr>
        <w:t xml:space="preserve">Adres: </w:t>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ind w:left="3600" w:hanging="3600"/>
        <w:jc w:val="both"/>
        <w:rPr>
          <w:rFonts w:ascii="Arial" w:hAnsi="Arial" w:cs="Arial"/>
        </w:rPr>
      </w:pPr>
      <w:r w:rsidRPr="00633711">
        <w:rPr>
          <w:rFonts w:ascii="Arial" w:hAnsi="Arial" w:cs="Arial"/>
        </w:rPr>
        <w:t>Postcode en woonplaats:</w:t>
      </w:r>
      <w:r w:rsidRPr="00633711">
        <w:rPr>
          <w:rFonts w:ascii="Arial" w:hAnsi="Arial" w:cs="Arial"/>
        </w:rPr>
        <w:tab/>
      </w:r>
      <w:r w:rsidRPr="00633711">
        <w:rPr>
          <w:rFonts w:ascii="Arial" w:hAnsi="Arial" w:cs="Arial"/>
        </w:rPr>
        <w:tab/>
      </w:r>
      <w:r w:rsidRPr="00633711">
        <w:rPr>
          <w:rFonts w:ascii="Arial" w:hAnsi="Arial" w:cs="Arial"/>
        </w:rPr>
        <w:tab/>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ind w:left="4620" w:hanging="4620"/>
        <w:jc w:val="both"/>
        <w:rPr>
          <w:rFonts w:ascii="Arial" w:hAnsi="Arial" w:cs="Arial"/>
        </w:rPr>
      </w:pPr>
      <w:r w:rsidRPr="00633711">
        <w:rPr>
          <w:rFonts w:ascii="Arial" w:hAnsi="Arial" w:cs="Arial"/>
        </w:rPr>
        <w:t>Rechtsvorm:</w:t>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ind w:left="4620" w:hanging="4620"/>
        <w:jc w:val="both"/>
        <w:rPr>
          <w:rFonts w:ascii="Arial" w:hAnsi="Arial" w:cs="Arial"/>
        </w:rPr>
      </w:pPr>
      <w:r w:rsidRPr="00633711">
        <w:rPr>
          <w:rFonts w:ascii="Arial" w:hAnsi="Arial" w:cs="Arial"/>
        </w:rPr>
        <w:t>Telefoon:</w:t>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b/>
        </w:rPr>
        <w:t>2.</w:t>
      </w:r>
      <w:r w:rsidRPr="00633711">
        <w:rPr>
          <w:rFonts w:ascii="Arial" w:hAnsi="Arial" w:cs="Arial"/>
          <w:b/>
        </w:rPr>
        <w:tab/>
        <w:t>PERSOONLIJKE GEGEVENS ONDERNEMER(S), EN/OF AANDEELHOUDERS</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tbl>
      <w:tblPr>
        <w:tblW w:w="0" w:type="auto"/>
        <w:tblInd w:w="169" w:type="dxa"/>
        <w:tblBorders>
          <w:top w:val="single" w:sz="2" w:space="0" w:color="auto"/>
          <w:left w:val="single" w:sz="2" w:space="0" w:color="auto"/>
          <w:bottom w:val="single" w:sz="2" w:space="0" w:color="auto"/>
          <w:right w:val="single" w:sz="2" w:space="0" w:color="auto"/>
          <w:insideH w:val="single" w:sz="8" w:space="0" w:color="000000"/>
          <w:insideV w:val="single" w:sz="8" w:space="0" w:color="000000"/>
        </w:tblBorders>
        <w:tblLayout w:type="fixed"/>
        <w:tblCellMar>
          <w:left w:w="169" w:type="dxa"/>
          <w:right w:w="169" w:type="dxa"/>
        </w:tblCellMar>
        <w:tblLook w:val="0000" w:firstRow="0" w:lastRow="0" w:firstColumn="0" w:lastColumn="0" w:noHBand="0" w:noVBand="0"/>
      </w:tblPr>
      <w:tblGrid>
        <w:gridCol w:w="1592"/>
        <w:gridCol w:w="2219"/>
        <w:gridCol w:w="720"/>
        <w:gridCol w:w="900"/>
        <w:gridCol w:w="990"/>
        <w:gridCol w:w="1350"/>
        <w:gridCol w:w="1080"/>
      </w:tblGrid>
      <w:tr w:rsidR="00605A25" w:rsidRPr="00633711">
        <w:tc>
          <w:tcPr>
            <w:tcW w:w="1592" w:type="dxa"/>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2219" w:type="dxa"/>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720" w:type="dxa"/>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m/v</w:t>
            </w:r>
          </w:p>
        </w:tc>
        <w:tc>
          <w:tcPr>
            <w:tcW w:w="900" w:type="dxa"/>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func</w:t>
            </w:r>
            <w:r w:rsidRPr="00633711">
              <w:rPr>
                <w:rFonts w:ascii="Arial" w:hAnsi="Arial" w:cs="Arial"/>
              </w:rPr>
              <w:softHyphen/>
              <w:t>tie</w:t>
            </w:r>
          </w:p>
        </w:tc>
        <w:tc>
          <w:tcPr>
            <w:tcW w:w="990" w:type="dxa"/>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 xml:space="preserve">geb.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da</w:t>
            </w:r>
            <w:r w:rsidRPr="00633711">
              <w:rPr>
                <w:rFonts w:ascii="Arial" w:hAnsi="Arial" w:cs="Arial"/>
              </w:rPr>
              <w:softHyphen/>
              <w:t>tum</w:t>
            </w:r>
          </w:p>
        </w:tc>
        <w:tc>
          <w:tcPr>
            <w:tcW w:w="1350" w:type="dxa"/>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Burgerlijke staat</w:t>
            </w:r>
          </w:p>
        </w:tc>
        <w:tc>
          <w:tcPr>
            <w:tcW w:w="1080" w:type="dxa"/>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aan</w:t>
            </w:r>
            <w:r w:rsidRPr="00633711">
              <w:rPr>
                <w:rFonts w:ascii="Arial" w:hAnsi="Arial" w:cs="Arial"/>
              </w:rPr>
              <w:softHyphen/>
              <w:t>tal kin</w:t>
            </w:r>
            <w:r w:rsidRPr="00633711">
              <w:rPr>
                <w:rFonts w:ascii="Arial" w:hAnsi="Arial" w:cs="Arial"/>
              </w:rPr>
              <w:softHyphen/>
              <w:t>de</w:t>
            </w:r>
            <w:r w:rsidRPr="00633711">
              <w:rPr>
                <w:rFonts w:ascii="Arial" w:hAnsi="Arial" w:cs="Arial"/>
              </w:rPr>
              <w:softHyphen/>
              <w:t>ren</w:t>
            </w:r>
          </w:p>
        </w:tc>
      </w:tr>
      <w:tr w:rsidR="00605A25" w:rsidRPr="00633711">
        <w:tc>
          <w:tcPr>
            <w:tcW w:w="1592" w:type="dxa"/>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1. naam</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 xml:space="preserve">   adres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 xml:space="preserve">   woonp</w:t>
            </w:r>
            <w:r w:rsidRPr="00633711">
              <w:rPr>
                <w:rFonts w:ascii="Arial" w:hAnsi="Arial" w:cs="Arial"/>
              </w:rPr>
              <w:softHyphen/>
              <w:t>laats</w:t>
            </w:r>
          </w:p>
        </w:tc>
        <w:tc>
          <w:tcPr>
            <w:tcW w:w="2219" w:type="dxa"/>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720" w:type="dxa"/>
          </w:tcPr>
          <w:p w:rsidR="00605A25" w:rsidRPr="00633711" w:rsidRDefault="00605A25">
            <w:pPr>
              <w:tabs>
                <w:tab w:val="center" w:pos="121"/>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900" w:type="dxa"/>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990" w:type="dxa"/>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1350" w:type="dxa"/>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1080" w:type="dxa"/>
          </w:tcPr>
          <w:p w:rsidR="00605A25" w:rsidRPr="00633711" w:rsidRDefault="00605A25">
            <w:pPr>
              <w:tabs>
                <w:tab w:val="center" w:pos="423"/>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r>
      <w:tr w:rsidR="00605A25" w:rsidRPr="00633711">
        <w:tc>
          <w:tcPr>
            <w:tcW w:w="1592" w:type="dxa"/>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2. naam</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 xml:space="preserve">   adres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 xml:space="preserve">   woonp</w:t>
            </w:r>
            <w:r w:rsidRPr="00633711">
              <w:rPr>
                <w:rFonts w:ascii="Arial" w:hAnsi="Arial" w:cs="Arial"/>
              </w:rPr>
              <w:softHyphen/>
              <w:t>laats</w:t>
            </w:r>
          </w:p>
        </w:tc>
        <w:tc>
          <w:tcPr>
            <w:tcW w:w="2219" w:type="dxa"/>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720" w:type="dxa"/>
          </w:tcPr>
          <w:p w:rsidR="00605A25" w:rsidRPr="00633711" w:rsidRDefault="00605A25">
            <w:pPr>
              <w:spacing w:line="240" w:lineRule="exact"/>
              <w:rPr>
                <w:rFonts w:ascii="Arial" w:hAnsi="Arial" w:cs="Arial"/>
              </w:rPr>
            </w:pPr>
          </w:p>
          <w:p w:rsidR="00605A25" w:rsidRPr="00633711" w:rsidRDefault="00605A25">
            <w:pPr>
              <w:tabs>
                <w:tab w:val="center" w:pos="121"/>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900" w:type="dxa"/>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990" w:type="dxa"/>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1350" w:type="dxa"/>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1080" w:type="dxa"/>
          </w:tcPr>
          <w:p w:rsidR="00605A25" w:rsidRPr="00633711" w:rsidRDefault="00605A25">
            <w:pPr>
              <w:tabs>
                <w:tab w:val="center" w:pos="423"/>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r>
      <w:tr w:rsidR="00605A25" w:rsidRPr="00633711">
        <w:tc>
          <w:tcPr>
            <w:tcW w:w="8851" w:type="dxa"/>
            <w:gridSpan w:val="7"/>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OPLEIDING, DIPLOMA'S EN PRAKTIJKERVARING VAN DE ONDERNEMERS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 xml:space="preserve">1.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 xml:space="preserve">2. </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p>
        </w:tc>
      </w:tr>
    </w:tbl>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ind w:left="720" w:hanging="720"/>
        <w:jc w:val="both"/>
        <w:rPr>
          <w:rFonts w:ascii="Arial" w:hAnsi="Arial" w:cs="Arial"/>
          <w:b/>
        </w:rPr>
      </w:pPr>
      <w:r w:rsidRPr="00633711">
        <w:rPr>
          <w:rFonts w:ascii="Arial" w:hAnsi="Arial" w:cs="Arial"/>
          <w:b/>
        </w:rPr>
        <w:t>3.</w:t>
      </w:r>
      <w:r w:rsidRPr="00633711">
        <w:rPr>
          <w:rFonts w:ascii="Arial" w:hAnsi="Arial" w:cs="Arial"/>
          <w:b/>
        </w:rPr>
        <w:tab/>
        <w:t>VERGUNNINGEN / QUOTA/ PRODUCTIERECHTEN</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ind w:firstLine="4620"/>
        <w:jc w:val="both"/>
        <w:rPr>
          <w:rFonts w:ascii="Arial" w:hAnsi="Arial" w:cs="Arial"/>
        </w:rPr>
      </w:pPr>
      <w:r w:rsidRPr="00633711">
        <w:rPr>
          <w:rFonts w:ascii="Arial" w:hAnsi="Arial" w:cs="Arial"/>
          <w:b/>
        </w:rPr>
        <w:t>aanwezig</w:t>
      </w:r>
      <w:r w:rsidRPr="00633711">
        <w:rPr>
          <w:rFonts w:ascii="Arial" w:hAnsi="Arial" w:cs="Arial"/>
          <w:b/>
        </w:rPr>
        <w:tab/>
        <w:t>laatste controle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Wet Milieubeheer:</w:t>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b/>
        </w:rPr>
      </w:pPr>
      <w:r w:rsidRPr="00633711">
        <w:rPr>
          <w:rFonts w:ascii="Arial" w:hAnsi="Arial" w:cs="Arial"/>
        </w:rPr>
        <w:t>Productierechten</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b/>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ind w:left="720" w:hanging="720"/>
        <w:jc w:val="both"/>
        <w:rPr>
          <w:rFonts w:ascii="Arial" w:hAnsi="Arial" w:cs="Arial"/>
          <w:b/>
        </w:rPr>
      </w:pPr>
      <w:r w:rsidRPr="00633711">
        <w:rPr>
          <w:rFonts w:ascii="Arial" w:hAnsi="Arial" w:cs="Arial"/>
          <w:b/>
        </w:rPr>
        <w:t>4.</w:t>
      </w:r>
      <w:r w:rsidRPr="00633711">
        <w:rPr>
          <w:rFonts w:ascii="Arial" w:hAnsi="Arial" w:cs="Arial"/>
          <w:b/>
        </w:rPr>
        <w:tab/>
        <w:t>OMSCHRIJVING HUIDIGE BEDRIJFSACTIVITEITEN/BESTAANDE SITUATIE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Grondsoort, pacht en eigendom.</w:t>
      </w:r>
    </w:p>
    <w:tbl>
      <w:tblPr>
        <w:tblW w:w="0" w:type="auto"/>
        <w:tblInd w:w="170" w:type="dxa"/>
        <w:tblLayout w:type="fixed"/>
        <w:tblCellMar>
          <w:left w:w="170" w:type="dxa"/>
          <w:right w:w="170" w:type="dxa"/>
        </w:tblCellMar>
        <w:tblLook w:val="0000" w:firstRow="0" w:lastRow="0" w:firstColumn="0" w:lastColumn="0" w:noHBand="0" w:noVBand="0"/>
      </w:tblPr>
      <w:tblGrid>
        <w:gridCol w:w="1498"/>
        <w:gridCol w:w="2361"/>
        <w:gridCol w:w="2361"/>
        <w:gridCol w:w="2361"/>
      </w:tblGrid>
      <w:tr w:rsidR="00605A25" w:rsidRPr="00633711">
        <w:trPr>
          <w:cantSplit/>
          <w:trHeight w:val="676"/>
        </w:trPr>
        <w:tc>
          <w:tcPr>
            <w:tcW w:w="1498"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Grondsoort</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7083" w:type="dxa"/>
            <w:gridSpan w:val="3"/>
            <w:tcBorders>
              <w:top w:val="single" w:sz="7" w:space="0" w:color="000000"/>
              <w:left w:val="single" w:sz="7"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107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t>Oppervlakte ha/are</w:t>
            </w:r>
          </w:p>
        </w:tc>
      </w:tr>
      <w:tr w:rsidR="00605A25" w:rsidRPr="00633711">
        <w:trPr>
          <w:cantSplit/>
          <w:trHeight w:val="145"/>
        </w:trPr>
        <w:tc>
          <w:tcPr>
            <w:tcW w:w="1498"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2361"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107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t>pacht/</w:t>
            </w:r>
            <w:proofErr w:type="spellStart"/>
            <w:r w:rsidRPr="00633711">
              <w:rPr>
                <w:rFonts w:ascii="Arial" w:hAnsi="Arial" w:cs="Arial"/>
              </w:rPr>
              <w:t>erfp</w:t>
            </w:r>
            <w:proofErr w:type="spellEnd"/>
            <w:r w:rsidRPr="00633711">
              <w:rPr>
                <w:rFonts w:ascii="Arial" w:hAnsi="Arial" w:cs="Arial"/>
              </w:rPr>
              <w:t>.</w:t>
            </w:r>
          </w:p>
        </w:tc>
        <w:tc>
          <w:tcPr>
            <w:tcW w:w="2361"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107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t>eigendom</w:t>
            </w:r>
          </w:p>
        </w:tc>
        <w:tc>
          <w:tcPr>
            <w:tcW w:w="2361"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center" w:pos="107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t>totaal</w:t>
            </w:r>
          </w:p>
        </w:tc>
      </w:tr>
      <w:tr w:rsidR="00605A25" w:rsidRPr="00633711">
        <w:trPr>
          <w:trHeight w:val="371"/>
        </w:trPr>
        <w:tc>
          <w:tcPr>
            <w:tcW w:w="1498" w:type="dxa"/>
            <w:tcBorders>
              <w:top w:val="single" w:sz="7" w:space="0" w:color="000000"/>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2361" w:type="dxa"/>
            <w:tcBorders>
              <w:top w:val="single" w:sz="7" w:space="0" w:color="000000"/>
              <w:left w:val="single" w:sz="7" w:space="0" w:color="000000"/>
              <w:bottom w:val="single" w:sz="6" w:space="0" w:color="FFFFFF"/>
              <w:right w:val="single" w:sz="6" w:space="0" w:color="FFFFFF"/>
            </w:tcBorders>
          </w:tcPr>
          <w:p w:rsidR="00605A25" w:rsidRPr="00633711" w:rsidRDefault="00605A25">
            <w:pPr>
              <w:tabs>
                <w:tab w:val="center" w:pos="107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2361" w:type="dxa"/>
            <w:tcBorders>
              <w:top w:val="single" w:sz="7" w:space="0" w:color="000000"/>
              <w:left w:val="single" w:sz="7" w:space="0" w:color="000000"/>
              <w:bottom w:val="single" w:sz="6" w:space="0" w:color="FFFFFF"/>
              <w:right w:val="single" w:sz="6" w:space="0" w:color="FFFFFF"/>
            </w:tcBorders>
          </w:tcPr>
          <w:p w:rsidR="00605A25" w:rsidRPr="00633711" w:rsidRDefault="00605A25">
            <w:pPr>
              <w:tabs>
                <w:tab w:val="center" w:pos="107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2361" w:type="dxa"/>
            <w:tcBorders>
              <w:top w:val="single" w:sz="7" w:space="0" w:color="000000"/>
              <w:left w:val="single" w:sz="7" w:space="0" w:color="000000"/>
              <w:bottom w:val="single" w:sz="6" w:space="0" w:color="FFFFFF"/>
              <w:right w:val="single" w:sz="7" w:space="0" w:color="000000"/>
            </w:tcBorders>
          </w:tcPr>
          <w:p w:rsidR="00605A25" w:rsidRPr="00633711" w:rsidRDefault="00605A25">
            <w:pPr>
              <w:tabs>
                <w:tab w:val="center" w:pos="107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r>
      <w:tr w:rsidR="00605A25" w:rsidRPr="00633711">
        <w:trPr>
          <w:trHeight w:val="1097"/>
        </w:trPr>
        <w:tc>
          <w:tcPr>
            <w:tcW w:w="1498" w:type="dxa"/>
            <w:tcBorders>
              <w:top w:val="single" w:sz="7" w:space="0" w:color="000000"/>
              <w:left w:val="single" w:sz="7" w:space="0" w:color="000000"/>
              <w:bottom w:val="single" w:sz="7" w:space="0" w:color="000000"/>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p>
        </w:tc>
        <w:tc>
          <w:tcPr>
            <w:tcW w:w="2361"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p>
        </w:tc>
        <w:tc>
          <w:tcPr>
            <w:tcW w:w="2361" w:type="dxa"/>
            <w:tcBorders>
              <w:top w:val="single" w:sz="7" w:space="0" w:color="000000"/>
              <w:left w:val="single" w:sz="7" w:space="0" w:color="000000"/>
              <w:bottom w:val="single" w:sz="7" w:space="0" w:color="000000"/>
              <w:right w:val="single" w:sz="6" w:space="0" w:color="FFFFFF"/>
            </w:tcBorders>
          </w:tcPr>
          <w:p w:rsidR="00605A25" w:rsidRPr="00633711" w:rsidRDefault="00605A25">
            <w:pPr>
              <w:tabs>
                <w:tab w:val="center" w:pos="107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p>
        </w:tc>
        <w:tc>
          <w:tcPr>
            <w:tcW w:w="2361" w:type="dxa"/>
            <w:tcBorders>
              <w:top w:val="single" w:sz="7" w:space="0" w:color="000000"/>
              <w:left w:val="single" w:sz="7" w:space="0" w:color="000000"/>
              <w:bottom w:val="single" w:sz="7" w:space="0" w:color="000000"/>
              <w:right w:val="single" w:sz="7" w:space="0" w:color="000000"/>
            </w:tcBorders>
          </w:tcPr>
          <w:p w:rsidR="00605A25" w:rsidRPr="00633711" w:rsidRDefault="00605A25">
            <w:pPr>
              <w:tabs>
                <w:tab w:val="center" w:pos="107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p>
        </w:tc>
      </w:tr>
    </w:tbl>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Arbeidsbezetting (in vak).</w:t>
      </w:r>
    </w:p>
    <w:tbl>
      <w:tblPr>
        <w:tblW w:w="0" w:type="auto"/>
        <w:tblInd w:w="170" w:type="dxa"/>
        <w:tblLayout w:type="fixed"/>
        <w:tblCellMar>
          <w:left w:w="170" w:type="dxa"/>
          <w:right w:w="170" w:type="dxa"/>
        </w:tblCellMar>
        <w:tblLook w:val="0000" w:firstRow="0" w:lastRow="0" w:firstColumn="0" w:lastColumn="0" w:noHBand="0" w:noVBand="0"/>
      </w:tblPr>
      <w:tblGrid>
        <w:gridCol w:w="2852"/>
        <w:gridCol w:w="2852"/>
        <w:gridCol w:w="2852"/>
      </w:tblGrid>
      <w:tr w:rsidR="00605A25" w:rsidRPr="00633711">
        <w:trPr>
          <w:trHeight w:val="1004"/>
        </w:trPr>
        <w:tc>
          <w:tcPr>
            <w:tcW w:w="285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Personen</w:t>
            </w:r>
          </w:p>
        </w:tc>
        <w:tc>
          <w:tcPr>
            <w:tcW w:w="285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bij bezoek</w:t>
            </w:r>
          </w:p>
        </w:tc>
        <w:tc>
          <w:tcPr>
            <w:tcW w:w="2852"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 xml:space="preserve">Ervaring en opl. van de </w:t>
            </w:r>
            <w:proofErr w:type="spellStart"/>
            <w:r w:rsidRPr="00633711">
              <w:rPr>
                <w:rFonts w:ascii="Arial" w:hAnsi="Arial" w:cs="Arial"/>
              </w:rPr>
              <w:t>on</w:t>
            </w:r>
            <w:r w:rsidRPr="00633711">
              <w:rPr>
                <w:rFonts w:ascii="Arial" w:hAnsi="Arial" w:cs="Arial"/>
              </w:rPr>
              <w:softHyphen/>
              <w:t>dern</w:t>
            </w:r>
            <w:proofErr w:type="spellEnd"/>
            <w:r w:rsidRPr="00633711">
              <w:rPr>
                <w:rFonts w:ascii="Arial" w:hAnsi="Arial" w:cs="Arial"/>
              </w:rPr>
              <w:softHyphen/>
              <w:t xml:space="preserve">.(s) en </w:t>
            </w:r>
            <w:proofErr w:type="spellStart"/>
            <w:r w:rsidRPr="00633711">
              <w:rPr>
                <w:rFonts w:ascii="Arial" w:hAnsi="Arial" w:cs="Arial"/>
              </w:rPr>
              <w:t>werkz</w:t>
            </w:r>
            <w:r w:rsidRPr="00633711">
              <w:rPr>
                <w:rFonts w:ascii="Arial" w:hAnsi="Arial" w:cs="Arial"/>
              </w:rPr>
              <w:softHyphen/>
              <w:t>h</w:t>
            </w:r>
            <w:proofErr w:type="spellEnd"/>
            <w:r w:rsidRPr="00633711">
              <w:rPr>
                <w:rFonts w:ascii="Arial" w:hAnsi="Arial" w:cs="Arial"/>
              </w:rPr>
              <w:t>. van de kinderen boven 15 jr.</w:t>
            </w:r>
          </w:p>
        </w:tc>
      </w:tr>
      <w:tr w:rsidR="00605A25" w:rsidRPr="00633711">
        <w:trPr>
          <w:trHeight w:val="1472"/>
        </w:trPr>
        <w:tc>
          <w:tcPr>
            <w:tcW w:w="285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Ondernemer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Echtgenote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285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1283"/>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r>
            <w:r w:rsidRPr="00633711">
              <w:rPr>
                <w:rFonts w:ascii="Arial" w:hAnsi="Arial" w:cs="Arial"/>
              </w:rPr>
              <w:tab/>
            </w:r>
          </w:p>
        </w:tc>
        <w:tc>
          <w:tcPr>
            <w:tcW w:w="2852"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tc>
      </w:tr>
      <w:tr w:rsidR="00605A25" w:rsidRPr="00633711">
        <w:trPr>
          <w:trHeight w:val="1857"/>
        </w:trPr>
        <w:tc>
          <w:tcPr>
            <w:tcW w:w="285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Zoon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Dochter(s)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Overige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Seizoenarbeid</w:t>
            </w:r>
          </w:p>
        </w:tc>
        <w:tc>
          <w:tcPr>
            <w:tcW w:w="285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2852"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r>
      <w:tr w:rsidR="00605A25" w:rsidRPr="00633711">
        <w:trPr>
          <w:trHeight w:val="686"/>
        </w:trPr>
        <w:tc>
          <w:tcPr>
            <w:tcW w:w="2852"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Totaal</w:t>
            </w:r>
          </w:p>
        </w:tc>
        <w:tc>
          <w:tcPr>
            <w:tcW w:w="2852"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1283"/>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ab/>
            </w:r>
          </w:p>
        </w:tc>
        <w:tc>
          <w:tcPr>
            <w:tcW w:w="2852"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p>
        </w:tc>
      </w:tr>
    </w:tbl>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Samenstelling van het vermogen (bestaande situatie)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 xml:space="preserve">Boekhoudkantoor: Accountantskantoor </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rPr>
          <w:rFonts w:ascii="Arial" w:hAnsi="Arial" w:cs="Arial"/>
        </w:rPr>
      </w:pPr>
    </w:p>
    <w:tbl>
      <w:tblPr>
        <w:tblW w:w="0" w:type="auto"/>
        <w:tblInd w:w="170" w:type="dxa"/>
        <w:tblLayout w:type="fixed"/>
        <w:tblCellMar>
          <w:left w:w="170" w:type="dxa"/>
          <w:right w:w="170" w:type="dxa"/>
        </w:tblCellMar>
        <w:tblLook w:val="0000" w:firstRow="0" w:lastRow="0" w:firstColumn="0" w:lastColumn="0" w:noHBand="0" w:noVBand="0"/>
      </w:tblPr>
      <w:tblGrid>
        <w:gridCol w:w="2517"/>
        <w:gridCol w:w="2024"/>
        <w:gridCol w:w="1985"/>
        <w:gridCol w:w="2024"/>
      </w:tblGrid>
      <w:tr w:rsidR="00605A25" w:rsidRPr="00633711">
        <w:trPr>
          <w:trHeight w:val="679"/>
        </w:trPr>
        <w:tc>
          <w:tcPr>
            <w:tcW w:w="251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Bezittingen</w:t>
            </w:r>
          </w:p>
        </w:tc>
        <w:tc>
          <w:tcPr>
            <w:tcW w:w="2024"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Bedrag</w:t>
            </w:r>
          </w:p>
        </w:tc>
        <w:tc>
          <w:tcPr>
            <w:tcW w:w="198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Schulden</w:t>
            </w:r>
          </w:p>
        </w:tc>
        <w:tc>
          <w:tcPr>
            <w:tcW w:w="2024"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Bedrag</w:t>
            </w:r>
          </w:p>
        </w:tc>
      </w:tr>
      <w:tr w:rsidR="00605A25" w:rsidRPr="00633711">
        <w:trPr>
          <w:trHeight w:val="5092"/>
        </w:trPr>
        <w:tc>
          <w:tcPr>
            <w:tcW w:w="251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Grond</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roofErr w:type="spellStart"/>
            <w:r w:rsidRPr="00633711">
              <w:rPr>
                <w:rFonts w:ascii="Arial" w:hAnsi="Arial" w:cs="Arial"/>
              </w:rPr>
              <w:t>Invest</w:t>
            </w:r>
            <w:proofErr w:type="spellEnd"/>
            <w:r w:rsidRPr="00633711">
              <w:rPr>
                <w:rFonts w:ascii="Arial" w:hAnsi="Arial" w:cs="Arial"/>
              </w:rPr>
              <w:t>. in grond</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Woonhuis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roofErr w:type="spellStart"/>
            <w:r w:rsidRPr="00633711">
              <w:rPr>
                <w:rFonts w:ascii="Arial" w:hAnsi="Arial" w:cs="Arial"/>
              </w:rPr>
              <w:t>Geb</w:t>
            </w:r>
            <w:proofErr w:type="spellEnd"/>
            <w:r w:rsidRPr="00633711">
              <w:rPr>
                <w:rFonts w:ascii="Arial" w:hAnsi="Arial" w:cs="Arial"/>
              </w:rPr>
              <w:t xml:space="preserve">/vaste </w:t>
            </w:r>
            <w:proofErr w:type="spellStart"/>
            <w:r w:rsidRPr="00633711">
              <w:rPr>
                <w:rFonts w:ascii="Arial" w:hAnsi="Arial" w:cs="Arial"/>
              </w:rPr>
              <w:t>inst</w:t>
            </w:r>
            <w:proofErr w:type="spellEnd"/>
            <w:r w:rsidRPr="00633711">
              <w:rPr>
                <w:rFonts w:ascii="Arial" w:hAnsi="Arial" w:cs="Arial"/>
              </w:rPr>
              <w: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Lev.dz.prod.</w:t>
            </w:r>
            <w:r w:rsidRPr="00633711">
              <w:rPr>
                <w:rFonts w:ascii="Arial" w:hAnsi="Arial" w:cs="Arial"/>
              </w:rPr>
              <w:softHyphen/>
              <w:t>mid.</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 xml:space="preserve">Te velde </w:t>
            </w:r>
            <w:proofErr w:type="spellStart"/>
            <w:r w:rsidRPr="00633711">
              <w:rPr>
                <w:rFonts w:ascii="Arial" w:hAnsi="Arial" w:cs="Arial"/>
              </w:rPr>
              <w:t>st.gew</w:t>
            </w:r>
            <w:proofErr w:type="spellEnd"/>
            <w:r w:rsidRPr="00633711">
              <w:rPr>
                <w:rFonts w:ascii="Arial" w:hAnsi="Arial" w:cs="Arial"/>
              </w:rPr>
              <w: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Mach. &amp; werkt.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Voorraden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Vorderingen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Deelnemingen</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Kas/bank/giro</w:t>
            </w:r>
          </w:p>
        </w:tc>
        <w:tc>
          <w:tcPr>
            <w:tcW w:w="2024" w:type="dxa"/>
            <w:tcBorders>
              <w:top w:val="single" w:sz="7" w:space="0" w:color="000000"/>
              <w:left w:val="single" w:sz="7" w:space="0" w:color="000000"/>
              <w:bottom w:val="single" w:sz="6" w:space="0" w:color="FFFFFF"/>
              <w:right w:val="single" w:sz="6" w:space="0" w:color="FFFFFF"/>
            </w:tcBorders>
          </w:tcPr>
          <w:p w:rsidR="00605A25" w:rsidRPr="00633711" w:rsidRDefault="00605A25">
            <w:pPr>
              <w:tabs>
                <w:tab w:val="right" w:pos="1817"/>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198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 xml:space="preserve">Leningen &amp;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kre</w:t>
            </w:r>
            <w:r w:rsidRPr="00633711">
              <w:rPr>
                <w:rFonts w:ascii="Arial" w:hAnsi="Arial" w:cs="Arial"/>
              </w:rPr>
              <w:softHyphen/>
              <w:t>dieten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 xml:space="preserve">Kort lopende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s</w:t>
            </w:r>
            <w:r w:rsidRPr="00633711">
              <w:rPr>
                <w:rFonts w:ascii="Arial" w:hAnsi="Arial" w:cs="Arial"/>
              </w:rPr>
              <w:softHyphen/>
              <w:t>chul</w:t>
            </w:r>
            <w:r w:rsidRPr="00633711">
              <w:rPr>
                <w:rFonts w:ascii="Arial" w:hAnsi="Arial" w:cs="Arial"/>
              </w:rPr>
              <w:softHyphen/>
              <w:t>den</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 xml:space="preserve">Eigen </w:t>
            </w:r>
            <w:proofErr w:type="spellStart"/>
            <w:r w:rsidRPr="00633711">
              <w:rPr>
                <w:rFonts w:ascii="Arial" w:hAnsi="Arial" w:cs="Arial"/>
              </w:rPr>
              <w:t>verm</w:t>
            </w:r>
            <w:proofErr w:type="spellEnd"/>
            <w:r w:rsidRPr="00633711">
              <w:rPr>
                <w:rFonts w:ascii="Arial" w:hAnsi="Arial" w:cs="Arial"/>
              </w:rPr>
              <w:t>.</w:t>
            </w:r>
          </w:p>
        </w:tc>
        <w:tc>
          <w:tcPr>
            <w:tcW w:w="2024"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ab/>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99026C">
            <w:pPr>
              <w:tabs>
                <w:tab w:val="right" w:pos="1817"/>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r>
          </w:p>
        </w:tc>
      </w:tr>
      <w:tr w:rsidR="00605A25" w:rsidRPr="00633711">
        <w:trPr>
          <w:trHeight w:val="713"/>
        </w:trPr>
        <w:tc>
          <w:tcPr>
            <w:tcW w:w="2517"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Totaal</w:t>
            </w:r>
          </w:p>
        </w:tc>
        <w:tc>
          <w:tcPr>
            <w:tcW w:w="2024" w:type="dxa"/>
            <w:tcBorders>
              <w:top w:val="single" w:sz="7" w:space="0" w:color="000000"/>
              <w:left w:val="single" w:sz="7" w:space="0" w:color="000000"/>
              <w:bottom w:val="single" w:sz="7" w:space="0" w:color="000000"/>
              <w:right w:val="single" w:sz="6" w:space="0" w:color="FFFFFF"/>
            </w:tcBorders>
          </w:tcPr>
          <w:p w:rsidR="00605A25" w:rsidRPr="00633711" w:rsidRDefault="00605A25">
            <w:pPr>
              <w:tabs>
                <w:tab w:val="right" w:pos="1817"/>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p>
        </w:tc>
        <w:tc>
          <w:tcPr>
            <w:tcW w:w="1985"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Totaal</w:t>
            </w:r>
          </w:p>
        </w:tc>
        <w:tc>
          <w:tcPr>
            <w:tcW w:w="2024" w:type="dxa"/>
            <w:tcBorders>
              <w:top w:val="single" w:sz="7" w:space="0" w:color="000000"/>
              <w:left w:val="single" w:sz="7" w:space="0" w:color="000000"/>
              <w:bottom w:val="single" w:sz="7" w:space="0" w:color="000000"/>
              <w:right w:val="single" w:sz="7" w:space="0" w:color="000000"/>
            </w:tcBorders>
          </w:tcPr>
          <w:p w:rsidR="00605A25" w:rsidRPr="00633711" w:rsidRDefault="00605A25">
            <w:pPr>
              <w:tabs>
                <w:tab w:val="right" w:pos="1817"/>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p>
        </w:tc>
      </w:tr>
    </w:tbl>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Grond en investeringen in de grond</w:t>
      </w:r>
    </w:p>
    <w:tbl>
      <w:tblPr>
        <w:tblW w:w="0" w:type="auto"/>
        <w:tblInd w:w="170" w:type="dxa"/>
        <w:tblLayout w:type="fixed"/>
        <w:tblCellMar>
          <w:left w:w="170" w:type="dxa"/>
          <w:right w:w="170" w:type="dxa"/>
        </w:tblCellMar>
        <w:tblLook w:val="0000" w:firstRow="0" w:lastRow="0" w:firstColumn="0" w:lastColumn="0" w:noHBand="0" w:noVBand="0"/>
      </w:tblPr>
      <w:tblGrid>
        <w:gridCol w:w="2881"/>
        <w:gridCol w:w="2882"/>
        <w:gridCol w:w="2881"/>
      </w:tblGrid>
      <w:tr w:rsidR="00605A25" w:rsidRPr="00633711">
        <w:trPr>
          <w:trHeight w:val="714"/>
        </w:trPr>
        <w:tc>
          <w:tcPr>
            <w:tcW w:w="2881"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Omschrijving</w:t>
            </w:r>
          </w:p>
        </w:tc>
        <w:tc>
          <w:tcPr>
            <w:tcW w:w="288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Vervangingswaarde</w:t>
            </w:r>
          </w:p>
        </w:tc>
        <w:tc>
          <w:tcPr>
            <w:tcW w:w="2881"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Bedrijfswaarde</w:t>
            </w:r>
          </w:p>
        </w:tc>
      </w:tr>
      <w:tr w:rsidR="00605A25" w:rsidRPr="00633711">
        <w:trPr>
          <w:trHeight w:val="697"/>
        </w:trPr>
        <w:tc>
          <w:tcPr>
            <w:tcW w:w="2881"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Grond</w:t>
            </w:r>
          </w:p>
        </w:tc>
        <w:tc>
          <w:tcPr>
            <w:tcW w:w="288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1483"/>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r>
          </w:p>
        </w:tc>
        <w:tc>
          <w:tcPr>
            <w:tcW w:w="2881"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center" w:pos="1483"/>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r>
          </w:p>
        </w:tc>
      </w:tr>
      <w:tr w:rsidR="00605A25" w:rsidRPr="00633711">
        <w:trPr>
          <w:trHeight w:val="714"/>
        </w:trPr>
        <w:tc>
          <w:tcPr>
            <w:tcW w:w="5763" w:type="dxa"/>
            <w:gridSpan w:val="2"/>
            <w:tcBorders>
              <w:top w:val="single" w:sz="7" w:space="0" w:color="000000"/>
              <w:left w:val="single" w:sz="7" w:space="0" w:color="000000"/>
              <w:bottom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Totaal</w:t>
            </w:r>
          </w:p>
        </w:tc>
        <w:tc>
          <w:tcPr>
            <w:tcW w:w="2881"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center" w:pos="1483"/>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ab/>
            </w:r>
          </w:p>
        </w:tc>
      </w:tr>
    </w:tbl>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br w:type="page"/>
        <w:t>Gebouwen en vaste installaties (excl. woning)</w:t>
      </w:r>
    </w:p>
    <w:tbl>
      <w:tblPr>
        <w:tblW w:w="0" w:type="auto"/>
        <w:tblInd w:w="169" w:type="dxa"/>
        <w:tblLayout w:type="fixed"/>
        <w:tblCellMar>
          <w:left w:w="169" w:type="dxa"/>
          <w:right w:w="169" w:type="dxa"/>
        </w:tblCellMar>
        <w:tblLook w:val="0000" w:firstRow="0" w:lastRow="0" w:firstColumn="0" w:lastColumn="0" w:noHBand="0" w:noVBand="0"/>
      </w:tblPr>
      <w:tblGrid>
        <w:gridCol w:w="1423"/>
        <w:gridCol w:w="1423"/>
        <w:gridCol w:w="1424"/>
        <w:gridCol w:w="1881"/>
        <w:gridCol w:w="1080"/>
        <w:gridCol w:w="1309"/>
      </w:tblGrid>
      <w:tr w:rsidR="00605A25" w:rsidRPr="00633711">
        <w:trPr>
          <w:cantSplit/>
          <w:trHeight w:val="684"/>
        </w:trPr>
        <w:tc>
          <w:tcPr>
            <w:tcW w:w="1423"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Soort en type</w:t>
            </w:r>
          </w:p>
        </w:tc>
        <w:tc>
          <w:tcPr>
            <w:tcW w:w="1423"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Bouwjaar</w:t>
            </w:r>
          </w:p>
        </w:tc>
        <w:tc>
          <w:tcPr>
            <w:tcW w:w="1424"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Capaciteit</w:t>
            </w:r>
          </w:p>
        </w:tc>
        <w:tc>
          <w:tcPr>
            <w:tcW w:w="1881"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Pacht + on</w:t>
            </w:r>
            <w:r w:rsidRPr="00633711">
              <w:rPr>
                <w:rFonts w:ascii="Arial" w:hAnsi="Arial" w:cs="Arial"/>
              </w:rPr>
              <w:softHyphen/>
              <w:t>der</w:t>
            </w:r>
            <w:r w:rsidRPr="00633711">
              <w:rPr>
                <w:rFonts w:ascii="Arial" w:hAnsi="Arial" w:cs="Arial"/>
              </w:rPr>
              <w:softHyphen/>
              <w:t>h</w:t>
            </w:r>
            <w:r w:rsidRPr="00633711">
              <w:rPr>
                <w:rFonts w:ascii="Arial" w:hAnsi="Arial" w:cs="Arial"/>
              </w:rPr>
              <w:softHyphen/>
              <w:t>oud</w:t>
            </w:r>
          </w:p>
        </w:tc>
        <w:tc>
          <w:tcPr>
            <w:tcW w:w="2389" w:type="dxa"/>
            <w:gridSpan w:val="2"/>
            <w:tcBorders>
              <w:top w:val="single" w:sz="7" w:space="0" w:color="000000"/>
              <w:left w:val="single" w:sz="7"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Bij eigendom</w:t>
            </w:r>
          </w:p>
        </w:tc>
      </w:tr>
      <w:tr w:rsidR="00605A25" w:rsidRPr="00633711">
        <w:trPr>
          <w:cantSplit/>
          <w:trHeight w:val="147"/>
        </w:trPr>
        <w:tc>
          <w:tcPr>
            <w:tcW w:w="1423"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1423"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1424"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1881"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10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roofErr w:type="spellStart"/>
            <w:r w:rsidRPr="00633711">
              <w:rPr>
                <w:rFonts w:ascii="Arial" w:hAnsi="Arial" w:cs="Arial"/>
              </w:rPr>
              <w:t>verv</w:t>
            </w:r>
            <w:proofErr w:type="spellEnd"/>
            <w:r w:rsidRPr="00633711">
              <w:rPr>
                <w:rFonts w:ascii="Arial" w:hAnsi="Arial" w:cs="Arial"/>
              </w:rPr>
              <w:t>. wa</w:t>
            </w:r>
            <w:r w:rsidRPr="00633711">
              <w:rPr>
                <w:rFonts w:ascii="Arial" w:hAnsi="Arial" w:cs="Arial"/>
              </w:rPr>
              <w:softHyphen/>
              <w:t>ar</w:t>
            </w:r>
            <w:r w:rsidRPr="00633711">
              <w:rPr>
                <w:rFonts w:ascii="Arial" w:hAnsi="Arial" w:cs="Arial"/>
              </w:rPr>
              <w:softHyphen/>
              <w:t>de</w:t>
            </w:r>
          </w:p>
        </w:tc>
        <w:tc>
          <w:tcPr>
            <w:tcW w:w="1309"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roofErr w:type="spellStart"/>
            <w:r w:rsidRPr="00633711">
              <w:rPr>
                <w:rFonts w:ascii="Arial" w:hAnsi="Arial" w:cs="Arial"/>
              </w:rPr>
              <w:t>bedrijfs</w:t>
            </w:r>
            <w:proofErr w:type="spellEnd"/>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waarde</w:t>
            </w:r>
          </w:p>
        </w:tc>
      </w:tr>
      <w:tr w:rsidR="00605A25" w:rsidRPr="00633711">
        <w:trPr>
          <w:trHeight w:val="3368"/>
        </w:trPr>
        <w:tc>
          <w:tcPr>
            <w:tcW w:w="1423"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1423"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657"/>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r>
          </w:p>
        </w:tc>
        <w:tc>
          <w:tcPr>
            <w:tcW w:w="1424"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657"/>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r>
          </w:p>
        </w:tc>
        <w:tc>
          <w:tcPr>
            <w:tcW w:w="1881"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924"/>
                <w:tab w:val="right" w:pos="1848"/>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t xml:space="preserve">    </w:t>
            </w:r>
          </w:p>
        </w:tc>
        <w:tc>
          <w:tcPr>
            <w:tcW w:w="10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458"/>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r>
          </w:p>
        </w:tc>
        <w:tc>
          <w:tcPr>
            <w:tcW w:w="1309"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center" w:pos="591"/>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r>
      <w:tr w:rsidR="00605A25" w:rsidRPr="00633711">
        <w:trPr>
          <w:trHeight w:val="702"/>
        </w:trPr>
        <w:tc>
          <w:tcPr>
            <w:tcW w:w="4270" w:type="dxa"/>
            <w:gridSpan w:val="3"/>
            <w:tcBorders>
              <w:top w:val="single" w:sz="7" w:space="0" w:color="000000"/>
              <w:left w:val="single" w:sz="7" w:space="0" w:color="000000"/>
              <w:bottom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Totaal</w:t>
            </w:r>
          </w:p>
        </w:tc>
        <w:tc>
          <w:tcPr>
            <w:tcW w:w="1881"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924"/>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ab/>
            </w:r>
          </w:p>
        </w:tc>
        <w:tc>
          <w:tcPr>
            <w:tcW w:w="1080"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458"/>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ab/>
            </w:r>
          </w:p>
        </w:tc>
        <w:tc>
          <w:tcPr>
            <w:tcW w:w="1309"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center" w:pos="591"/>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ab/>
            </w:r>
          </w:p>
        </w:tc>
      </w:tr>
    </w:tbl>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Specificatie levende duurzame productiemiddelen en te velde staande gewassen.</w:t>
      </w:r>
    </w:p>
    <w:tbl>
      <w:tblPr>
        <w:tblW w:w="0" w:type="auto"/>
        <w:tblInd w:w="170" w:type="dxa"/>
        <w:tblLayout w:type="fixed"/>
        <w:tblCellMar>
          <w:left w:w="170" w:type="dxa"/>
          <w:right w:w="170" w:type="dxa"/>
        </w:tblCellMar>
        <w:tblLook w:val="0000" w:firstRow="0" w:lastRow="0" w:firstColumn="0" w:lastColumn="0" w:noHBand="0" w:noVBand="0"/>
      </w:tblPr>
      <w:tblGrid>
        <w:gridCol w:w="2045"/>
        <w:gridCol w:w="2045"/>
        <w:gridCol w:w="2277"/>
        <w:gridCol w:w="2277"/>
      </w:tblGrid>
      <w:tr w:rsidR="00605A25" w:rsidRPr="00633711">
        <w:trPr>
          <w:cantSplit/>
          <w:trHeight w:val="691"/>
        </w:trPr>
        <w:tc>
          <w:tcPr>
            <w:tcW w:w="2045"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Omschrijving</w:t>
            </w:r>
          </w:p>
        </w:tc>
        <w:tc>
          <w:tcPr>
            <w:tcW w:w="2045"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Aantal</w:t>
            </w:r>
          </w:p>
        </w:tc>
        <w:tc>
          <w:tcPr>
            <w:tcW w:w="4554" w:type="dxa"/>
            <w:gridSpan w:val="2"/>
            <w:tcBorders>
              <w:top w:val="single" w:sz="7" w:space="0" w:color="000000"/>
              <w:left w:val="single" w:sz="7"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1136"/>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t>Bedrag totaal</w:t>
            </w:r>
          </w:p>
        </w:tc>
      </w:tr>
      <w:tr w:rsidR="00605A25" w:rsidRPr="00633711">
        <w:trPr>
          <w:cantSplit/>
          <w:trHeight w:val="149"/>
        </w:trPr>
        <w:tc>
          <w:tcPr>
            <w:tcW w:w="2045"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2045"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22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 xml:space="preserve">Lev. </w:t>
            </w:r>
            <w:proofErr w:type="spellStart"/>
            <w:r w:rsidRPr="00633711">
              <w:rPr>
                <w:rFonts w:ascii="Arial" w:hAnsi="Arial" w:cs="Arial"/>
              </w:rPr>
              <w:t>duurz</w:t>
            </w:r>
            <w:proofErr w:type="spellEnd"/>
            <w:r w:rsidRPr="00633711">
              <w:rPr>
                <w:rFonts w:ascii="Arial" w:hAnsi="Arial" w:cs="Arial"/>
              </w:rPr>
              <w:t xml:space="preserve">. </w:t>
            </w:r>
            <w:proofErr w:type="spellStart"/>
            <w:r w:rsidRPr="00633711">
              <w:rPr>
                <w:rFonts w:ascii="Arial" w:hAnsi="Arial" w:cs="Arial"/>
              </w:rPr>
              <w:t>prod</w:t>
            </w:r>
            <w:proofErr w:type="spellEnd"/>
            <w:r w:rsidRPr="00633711">
              <w:rPr>
                <w:rFonts w:ascii="Arial" w:hAnsi="Arial" w:cs="Arial"/>
              </w:rPr>
              <w:t xml:space="preserve">. </w:t>
            </w:r>
            <w:proofErr w:type="spellStart"/>
            <w:r w:rsidRPr="00633711">
              <w:rPr>
                <w:rFonts w:ascii="Arial" w:hAnsi="Arial" w:cs="Arial"/>
              </w:rPr>
              <w:t>midd</w:t>
            </w:r>
            <w:proofErr w:type="spellEnd"/>
            <w:r w:rsidRPr="00633711">
              <w:rPr>
                <w:rFonts w:ascii="Arial" w:hAnsi="Arial" w:cs="Arial"/>
              </w:rPr>
              <w:t>.</w:t>
            </w:r>
          </w:p>
        </w:tc>
        <w:tc>
          <w:tcPr>
            <w:tcW w:w="2277"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te velde st. gewas</w:t>
            </w:r>
          </w:p>
        </w:tc>
      </w:tr>
      <w:tr w:rsidR="00605A25" w:rsidRPr="00633711">
        <w:trPr>
          <w:trHeight w:val="1106"/>
        </w:trPr>
        <w:tc>
          <w:tcPr>
            <w:tcW w:w="204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204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 xml:space="preserve">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 xml:space="preserve">      </w:t>
            </w:r>
          </w:p>
        </w:tc>
        <w:tc>
          <w:tcPr>
            <w:tcW w:w="22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 xml:space="preserve">    </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2277"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r>
      <w:tr w:rsidR="00605A25" w:rsidRPr="00633711">
        <w:trPr>
          <w:trHeight w:val="725"/>
        </w:trPr>
        <w:tc>
          <w:tcPr>
            <w:tcW w:w="4090" w:type="dxa"/>
            <w:gridSpan w:val="2"/>
            <w:tcBorders>
              <w:top w:val="single" w:sz="7" w:space="0" w:color="000000"/>
              <w:left w:val="single" w:sz="7" w:space="0" w:color="000000"/>
              <w:bottom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Totaal</w:t>
            </w:r>
          </w:p>
        </w:tc>
        <w:tc>
          <w:tcPr>
            <w:tcW w:w="2277"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p>
        </w:tc>
        <w:tc>
          <w:tcPr>
            <w:tcW w:w="2277"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p>
        </w:tc>
      </w:tr>
    </w:tbl>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Machines en Werktuigen</w:t>
      </w:r>
    </w:p>
    <w:tbl>
      <w:tblPr>
        <w:tblW w:w="0" w:type="auto"/>
        <w:tblInd w:w="170" w:type="dxa"/>
        <w:tblLayout w:type="fixed"/>
        <w:tblCellMar>
          <w:left w:w="170" w:type="dxa"/>
          <w:right w:w="170" w:type="dxa"/>
        </w:tblCellMar>
        <w:tblLook w:val="0000" w:firstRow="0" w:lastRow="0" w:firstColumn="0" w:lastColumn="0" w:noHBand="0" w:noVBand="0"/>
      </w:tblPr>
      <w:tblGrid>
        <w:gridCol w:w="2911"/>
        <w:gridCol w:w="2911"/>
        <w:gridCol w:w="2911"/>
      </w:tblGrid>
      <w:tr w:rsidR="00605A25" w:rsidRPr="00633711">
        <w:trPr>
          <w:trHeight w:val="644"/>
        </w:trPr>
        <w:tc>
          <w:tcPr>
            <w:tcW w:w="2911"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Omschrijving</w:t>
            </w:r>
          </w:p>
        </w:tc>
        <w:tc>
          <w:tcPr>
            <w:tcW w:w="2911"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Vervangingswaarde</w:t>
            </w:r>
          </w:p>
        </w:tc>
        <w:tc>
          <w:tcPr>
            <w:tcW w:w="2911"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Bedrijfswaarde</w:t>
            </w:r>
          </w:p>
        </w:tc>
      </w:tr>
      <w:tr w:rsidR="00605A25" w:rsidRPr="00633711">
        <w:trPr>
          <w:cantSplit/>
          <w:trHeight w:val="1030"/>
        </w:trPr>
        <w:tc>
          <w:tcPr>
            <w:tcW w:w="2911"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Werktuigen voor: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Diversen</w:t>
            </w:r>
          </w:p>
        </w:tc>
        <w:tc>
          <w:tcPr>
            <w:tcW w:w="2911"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99026C">
            <w:pPr>
              <w:tabs>
                <w:tab w:val="center" w:pos="1483"/>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ab/>
            </w:r>
            <w:r w:rsidRPr="00633711">
              <w:rPr>
                <w:rFonts w:ascii="Arial" w:hAnsi="Arial" w:cs="Arial"/>
              </w:rPr>
              <w:tab/>
              <w:t>=============</w:t>
            </w:r>
          </w:p>
          <w:p w:rsidR="00605A25" w:rsidRPr="00633711" w:rsidRDefault="0099026C">
            <w:pPr>
              <w:tabs>
                <w:tab w:val="center" w:pos="1483"/>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r>
          </w:p>
        </w:tc>
        <w:tc>
          <w:tcPr>
            <w:tcW w:w="2911" w:type="dxa"/>
            <w:vMerge w:val="restart"/>
            <w:tcBorders>
              <w:top w:val="single" w:sz="7" w:space="0" w:color="000000"/>
              <w:left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99026C">
            <w:pPr>
              <w:tabs>
                <w:tab w:val="center" w:pos="1483"/>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ab/>
            </w:r>
            <w:r w:rsidRPr="00633711">
              <w:rPr>
                <w:rFonts w:ascii="Arial" w:hAnsi="Arial" w:cs="Arial"/>
              </w:rPr>
              <w:tab/>
              <w:t>=============</w:t>
            </w:r>
          </w:p>
          <w:p w:rsidR="00605A25" w:rsidRPr="00633711" w:rsidRDefault="0099026C">
            <w:pPr>
              <w:tabs>
                <w:tab w:val="center" w:pos="1483"/>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r>
          </w:p>
        </w:tc>
      </w:tr>
      <w:tr w:rsidR="00605A25" w:rsidRPr="00633711">
        <w:trPr>
          <w:cantSplit/>
          <w:trHeight w:val="675"/>
        </w:trPr>
        <w:tc>
          <w:tcPr>
            <w:tcW w:w="2911"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Totaal</w:t>
            </w:r>
          </w:p>
        </w:tc>
        <w:tc>
          <w:tcPr>
            <w:tcW w:w="2911" w:type="dxa"/>
            <w:vMerge/>
            <w:tcBorders>
              <w:left w:val="single" w:sz="7" w:space="0" w:color="000000"/>
              <w:bottom w:val="single" w:sz="7" w:space="0" w:color="000000"/>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p>
        </w:tc>
        <w:tc>
          <w:tcPr>
            <w:tcW w:w="2911" w:type="dxa"/>
            <w:vMerge/>
            <w:tcBorders>
              <w:left w:val="single" w:sz="7" w:space="0" w:color="000000"/>
              <w:bottom w:val="single" w:sz="7" w:space="0" w:color="000000"/>
              <w:right w:val="single" w:sz="7" w:space="0" w:color="000000"/>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p>
        </w:tc>
      </w:tr>
    </w:tbl>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Specificatie leningen en kredieten</w:t>
      </w:r>
    </w:p>
    <w:tbl>
      <w:tblPr>
        <w:tblW w:w="0" w:type="auto"/>
        <w:tblInd w:w="169" w:type="dxa"/>
        <w:tblLayout w:type="fixed"/>
        <w:tblCellMar>
          <w:left w:w="169" w:type="dxa"/>
          <w:right w:w="169" w:type="dxa"/>
        </w:tblCellMar>
        <w:tblLook w:val="0000" w:firstRow="0" w:lastRow="0" w:firstColumn="0" w:lastColumn="0" w:noHBand="0" w:noVBand="0"/>
      </w:tblPr>
      <w:tblGrid>
        <w:gridCol w:w="1443"/>
        <w:gridCol w:w="1331"/>
        <w:gridCol w:w="974"/>
        <w:gridCol w:w="822"/>
        <w:gridCol w:w="974"/>
        <w:gridCol w:w="1208"/>
        <w:gridCol w:w="1242"/>
        <w:gridCol w:w="740"/>
      </w:tblGrid>
      <w:tr w:rsidR="00605A25" w:rsidRPr="00633711">
        <w:trPr>
          <w:cantSplit/>
          <w:trHeight w:val="733"/>
        </w:trPr>
        <w:tc>
          <w:tcPr>
            <w:tcW w:w="1443"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Krediet</w:t>
            </w:r>
            <w:r w:rsidRPr="00633711">
              <w:rPr>
                <w:rFonts w:ascii="Arial" w:hAnsi="Arial" w:cs="Arial"/>
              </w:rPr>
              <w:softHyphen/>
              <w:t>gever</w:t>
            </w:r>
          </w:p>
        </w:tc>
        <w:tc>
          <w:tcPr>
            <w:tcW w:w="1331"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Zeker</w:t>
            </w:r>
            <w:r w:rsidRPr="00633711">
              <w:rPr>
                <w:rFonts w:ascii="Arial" w:hAnsi="Arial" w:cs="Arial"/>
              </w:rPr>
              <w:softHyphen/>
              <w:t>heid</w:t>
            </w:r>
          </w:p>
        </w:tc>
        <w:tc>
          <w:tcPr>
            <w:tcW w:w="974"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 xml:space="preserve">Bedrag bij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be</w:t>
            </w:r>
            <w:r w:rsidRPr="00633711">
              <w:rPr>
                <w:rFonts w:ascii="Arial" w:hAnsi="Arial" w:cs="Arial"/>
              </w:rPr>
              <w:softHyphen/>
              <w:t>zoek</w:t>
            </w:r>
          </w:p>
        </w:tc>
        <w:tc>
          <w:tcPr>
            <w:tcW w:w="1796" w:type="dxa"/>
            <w:gridSpan w:val="2"/>
            <w:tcBorders>
              <w:top w:val="single" w:sz="7" w:space="0" w:color="000000"/>
              <w:left w:val="single" w:sz="7"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298"/>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t>Rente</w:t>
            </w:r>
          </w:p>
        </w:tc>
        <w:tc>
          <w:tcPr>
            <w:tcW w:w="1208"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Aflos</w:t>
            </w:r>
            <w:r w:rsidRPr="00633711">
              <w:rPr>
                <w:rFonts w:ascii="Arial" w:hAnsi="Arial" w:cs="Arial"/>
              </w:rPr>
              <w:softHyphen/>
              <w:t>sing</w:t>
            </w:r>
            <w:r w:rsidRPr="00633711">
              <w:rPr>
                <w:rFonts w:ascii="Arial" w:hAnsi="Arial" w:cs="Arial"/>
              </w:rPr>
              <w:softHyphen/>
              <w:t>/jaar</w:t>
            </w:r>
          </w:p>
        </w:tc>
        <w:tc>
          <w:tcPr>
            <w:tcW w:w="1982" w:type="dxa"/>
            <w:gridSpan w:val="2"/>
            <w:tcBorders>
              <w:top w:val="single" w:sz="7" w:space="0" w:color="000000"/>
              <w:left w:val="single" w:sz="7"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Achterstand in jaren</w:t>
            </w:r>
          </w:p>
        </w:tc>
      </w:tr>
      <w:tr w:rsidR="00605A25" w:rsidRPr="00633711">
        <w:trPr>
          <w:cantSplit/>
          <w:trHeight w:val="154"/>
        </w:trPr>
        <w:tc>
          <w:tcPr>
            <w:tcW w:w="1443"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1331"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974"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82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298"/>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t>%</w:t>
            </w:r>
          </w:p>
        </w:tc>
        <w:tc>
          <w:tcPr>
            <w:tcW w:w="974"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384"/>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Bedrag</w:t>
            </w:r>
          </w:p>
        </w:tc>
        <w:tc>
          <w:tcPr>
            <w:tcW w:w="1208"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p>
        </w:tc>
        <w:tc>
          <w:tcPr>
            <w:tcW w:w="124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536"/>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t>rente</w:t>
            </w:r>
          </w:p>
        </w:tc>
        <w:tc>
          <w:tcPr>
            <w:tcW w:w="74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center" w:pos="251"/>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ab/>
              <w:t>afl.</w:t>
            </w:r>
          </w:p>
        </w:tc>
      </w:tr>
      <w:tr w:rsidR="00605A25" w:rsidRPr="00633711">
        <w:trPr>
          <w:trHeight w:val="1572"/>
        </w:trPr>
        <w:tc>
          <w:tcPr>
            <w:tcW w:w="1443" w:type="dxa"/>
            <w:tcBorders>
              <w:top w:val="single" w:sz="7" w:space="0" w:color="000000"/>
              <w:left w:val="single" w:sz="7" w:space="0" w:color="000000"/>
              <w:bottom w:val="single" w:sz="6" w:space="0" w:color="FFFFFF"/>
              <w:right w:val="single" w:sz="6" w:space="0" w:color="FFFFFF"/>
            </w:tcBorders>
          </w:tcPr>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lang w:val="en-GB"/>
              </w:rPr>
            </w:pPr>
            <w:r w:rsidRPr="00633711">
              <w:rPr>
                <w:rFonts w:ascii="Arial" w:hAnsi="Arial" w:cs="Arial"/>
                <w:lang w:val="en-GB"/>
              </w:rPr>
              <w:t>bank</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lang w:val="en-GB"/>
              </w:rPr>
            </w:pPr>
            <w:r w:rsidRPr="00633711">
              <w:rPr>
                <w:rFonts w:ascii="Arial" w:hAnsi="Arial" w:cs="Arial"/>
                <w:lang w:val="en-GB"/>
              </w:rPr>
              <w:t>bank</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lang w:val="en-GB"/>
              </w:rPr>
            </w:pPr>
            <w:r w:rsidRPr="00633711">
              <w:rPr>
                <w:rFonts w:ascii="Arial" w:hAnsi="Arial" w:cs="Arial"/>
                <w:lang w:val="en-GB"/>
              </w:rPr>
              <w:t>bank</w:t>
            </w:r>
          </w:p>
        </w:tc>
        <w:tc>
          <w:tcPr>
            <w:tcW w:w="1331"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lang w:val="en-GB"/>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lang w:val="en-GB"/>
              </w:rPr>
            </w:pPr>
          </w:p>
        </w:tc>
        <w:tc>
          <w:tcPr>
            <w:tcW w:w="974" w:type="dxa"/>
            <w:tcBorders>
              <w:top w:val="single" w:sz="7" w:space="0" w:color="000000"/>
              <w:left w:val="single" w:sz="7" w:space="0" w:color="000000"/>
              <w:bottom w:val="single" w:sz="6" w:space="0" w:color="FFFFFF"/>
              <w:right w:val="single" w:sz="6" w:space="0" w:color="FFFFFF"/>
            </w:tcBorders>
          </w:tcPr>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lang w:val="en-GB"/>
              </w:rPr>
            </w:pPr>
            <w:r w:rsidRPr="00633711">
              <w:rPr>
                <w:rFonts w:ascii="Arial" w:hAnsi="Arial" w:cs="Arial"/>
                <w:lang w:val="en-GB"/>
              </w:rPr>
              <w:t xml:space="preserve"> </w:t>
            </w:r>
          </w:p>
        </w:tc>
        <w:tc>
          <w:tcPr>
            <w:tcW w:w="822" w:type="dxa"/>
            <w:tcBorders>
              <w:top w:val="single" w:sz="7" w:space="0" w:color="000000"/>
              <w:left w:val="single" w:sz="7" w:space="0" w:color="000000"/>
              <w:bottom w:val="single" w:sz="6" w:space="0" w:color="FFFFFF"/>
              <w:right w:val="single" w:sz="6" w:space="0" w:color="FFFFFF"/>
            </w:tcBorders>
          </w:tcPr>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lang w:val="en-GB"/>
              </w:rPr>
            </w:pPr>
            <w:r w:rsidRPr="00633711">
              <w:rPr>
                <w:rFonts w:ascii="Arial" w:hAnsi="Arial" w:cs="Arial"/>
                <w:lang w:val="en-GB"/>
              </w:rPr>
              <w:t xml:space="preserve"> </w:t>
            </w:r>
          </w:p>
        </w:tc>
        <w:tc>
          <w:tcPr>
            <w:tcW w:w="974" w:type="dxa"/>
            <w:tcBorders>
              <w:top w:val="single" w:sz="7" w:space="0" w:color="000000"/>
              <w:left w:val="single" w:sz="7" w:space="0" w:color="000000"/>
              <w:bottom w:val="single" w:sz="6" w:space="0" w:color="FFFFFF"/>
              <w:right w:val="single" w:sz="6" w:space="0" w:color="FFFFFF"/>
            </w:tcBorders>
          </w:tcPr>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lang w:val="en-GB"/>
              </w:rPr>
            </w:pPr>
            <w:r w:rsidRPr="00633711">
              <w:rPr>
                <w:rFonts w:ascii="Arial" w:hAnsi="Arial" w:cs="Arial"/>
                <w:lang w:val="en-GB"/>
              </w:rPr>
              <w:t xml:space="preserve"> </w:t>
            </w:r>
          </w:p>
        </w:tc>
        <w:tc>
          <w:tcPr>
            <w:tcW w:w="1208" w:type="dxa"/>
            <w:tcBorders>
              <w:top w:val="single" w:sz="7" w:space="0" w:color="000000"/>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lang w:val="en-GB"/>
              </w:rPr>
            </w:pPr>
          </w:p>
        </w:tc>
        <w:tc>
          <w:tcPr>
            <w:tcW w:w="1242" w:type="dxa"/>
            <w:tcBorders>
              <w:top w:val="single" w:sz="7" w:space="0" w:color="000000"/>
              <w:left w:val="single" w:sz="7" w:space="0" w:color="000000"/>
              <w:bottom w:val="single" w:sz="6" w:space="0" w:color="FFFFFF"/>
              <w:right w:val="single" w:sz="6" w:space="0" w:color="FFFFFF"/>
            </w:tcBorders>
          </w:tcPr>
          <w:p w:rsidR="00605A25" w:rsidRPr="00633711" w:rsidRDefault="00605A25">
            <w:pPr>
              <w:tabs>
                <w:tab w:val="center" w:pos="536"/>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lang w:val="en-GB"/>
              </w:rPr>
            </w:pPr>
          </w:p>
        </w:tc>
        <w:tc>
          <w:tcPr>
            <w:tcW w:w="740" w:type="dxa"/>
            <w:tcBorders>
              <w:top w:val="single" w:sz="7" w:space="0" w:color="000000"/>
              <w:left w:val="single" w:sz="7" w:space="0" w:color="000000"/>
              <w:bottom w:val="single" w:sz="6" w:space="0" w:color="FFFFFF"/>
              <w:right w:val="single" w:sz="7" w:space="0" w:color="000000"/>
            </w:tcBorders>
          </w:tcPr>
          <w:p w:rsidR="00605A25" w:rsidRPr="00633711" w:rsidRDefault="00605A25">
            <w:pPr>
              <w:tabs>
                <w:tab w:val="center" w:pos="251"/>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lang w:val="en-GB"/>
              </w:rPr>
            </w:pPr>
          </w:p>
        </w:tc>
      </w:tr>
      <w:tr w:rsidR="00605A25" w:rsidRPr="00633711">
        <w:trPr>
          <w:trHeight w:val="733"/>
        </w:trPr>
        <w:tc>
          <w:tcPr>
            <w:tcW w:w="2774" w:type="dxa"/>
            <w:gridSpan w:val="2"/>
            <w:tcBorders>
              <w:top w:val="single" w:sz="7" w:space="0" w:color="000000"/>
              <w:left w:val="single" w:sz="7" w:space="0" w:color="000000"/>
              <w:bottom w:val="single" w:sz="7" w:space="0" w:color="000000"/>
            </w:tcBorders>
          </w:tcPr>
          <w:p w:rsidR="00605A25" w:rsidRPr="00633711" w:rsidRDefault="00605A25">
            <w:pPr>
              <w:spacing w:line="240" w:lineRule="exact"/>
              <w:rPr>
                <w:rFonts w:ascii="Arial" w:hAnsi="Arial" w:cs="Arial"/>
                <w:lang w:val="en-GB"/>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Totaal</w:t>
            </w:r>
          </w:p>
        </w:tc>
        <w:tc>
          <w:tcPr>
            <w:tcW w:w="974" w:type="dxa"/>
            <w:tcBorders>
              <w:top w:val="single" w:sz="7" w:space="0" w:color="000000"/>
              <w:left w:val="single" w:sz="7" w:space="0" w:color="000000"/>
              <w:bottom w:val="single" w:sz="7" w:space="0" w:color="000000"/>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p>
        </w:tc>
        <w:tc>
          <w:tcPr>
            <w:tcW w:w="822"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 xml:space="preserve"> ----</w:t>
            </w:r>
          </w:p>
        </w:tc>
        <w:tc>
          <w:tcPr>
            <w:tcW w:w="974" w:type="dxa"/>
            <w:tcBorders>
              <w:top w:val="single" w:sz="7" w:space="0" w:color="000000"/>
              <w:left w:val="single" w:sz="7" w:space="0" w:color="000000"/>
              <w:bottom w:val="single" w:sz="7" w:space="0" w:color="000000"/>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p>
        </w:tc>
        <w:tc>
          <w:tcPr>
            <w:tcW w:w="1208" w:type="dxa"/>
            <w:tcBorders>
              <w:top w:val="single" w:sz="7" w:space="0" w:color="000000"/>
              <w:left w:val="single" w:sz="7" w:space="0" w:color="000000"/>
              <w:bottom w:val="single" w:sz="7" w:space="0" w:color="000000"/>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p>
        </w:tc>
        <w:tc>
          <w:tcPr>
            <w:tcW w:w="1242"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536"/>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ab/>
              <w:t>--</w:t>
            </w:r>
          </w:p>
        </w:tc>
        <w:tc>
          <w:tcPr>
            <w:tcW w:w="740"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center" w:pos="251"/>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ab/>
              <w:t>--</w:t>
            </w:r>
          </w:p>
        </w:tc>
      </w:tr>
    </w:tbl>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rPr>
        <w:t>Specificatie kort lopende schulden</w:t>
      </w:r>
    </w:p>
    <w:tbl>
      <w:tblPr>
        <w:tblW w:w="0" w:type="auto"/>
        <w:tblInd w:w="172" w:type="dxa"/>
        <w:tblLayout w:type="fixed"/>
        <w:tblCellMar>
          <w:left w:w="172" w:type="dxa"/>
          <w:right w:w="172" w:type="dxa"/>
        </w:tblCellMar>
        <w:tblLook w:val="0000" w:firstRow="0" w:lastRow="0" w:firstColumn="0" w:lastColumn="0" w:noHBand="0" w:noVBand="0"/>
      </w:tblPr>
      <w:tblGrid>
        <w:gridCol w:w="4322"/>
        <w:gridCol w:w="4322"/>
      </w:tblGrid>
      <w:tr w:rsidR="00605A25" w:rsidRPr="00633711">
        <w:trPr>
          <w:trHeight w:val="630"/>
        </w:trPr>
        <w:tc>
          <w:tcPr>
            <w:tcW w:w="432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Omschrijving</w:t>
            </w:r>
          </w:p>
        </w:tc>
        <w:tc>
          <w:tcPr>
            <w:tcW w:w="4322"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Bedrag</w:t>
            </w:r>
          </w:p>
        </w:tc>
      </w:tr>
      <w:tr w:rsidR="00605A25" w:rsidRPr="00633711">
        <w:trPr>
          <w:trHeight w:val="1385"/>
        </w:trPr>
        <w:tc>
          <w:tcPr>
            <w:tcW w:w="432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Dierenarts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rPr>
                <w:rFonts w:ascii="Arial" w:hAnsi="Arial" w:cs="Arial"/>
              </w:rPr>
            </w:pPr>
            <w:r w:rsidRPr="00633711">
              <w:rPr>
                <w:rFonts w:ascii="Arial" w:hAnsi="Arial" w:cs="Arial"/>
              </w:rPr>
              <w:t>Rente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rPr>
                <w:rFonts w:ascii="Arial" w:hAnsi="Arial" w:cs="Arial"/>
              </w:rPr>
            </w:pPr>
            <w:r w:rsidRPr="00633711">
              <w:rPr>
                <w:rFonts w:ascii="Arial" w:hAnsi="Arial" w:cs="Arial"/>
              </w:rPr>
              <w:t>Belastingen</w:t>
            </w:r>
          </w:p>
        </w:tc>
        <w:tc>
          <w:tcPr>
            <w:tcW w:w="4322" w:type="dxa"/>
            <w:tcBorders>
              <w:top w:val="single" w:sz="7" w:space="0" w:color="000000"/>
              <w:left w:val="single" w:sz="7" w:space="0" w:color="000000"/>
              <w:bottom w:val="single" w:sz="6" w:space="0" w:color="FFFFFF"/>
              <w:right w:val="single" w:sz="7" w:space="0" w:color="000000"/>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36" w:lineRule="exact"/>
              <w:ind w:left="720"/>
              <w:rPr>
                <w:rFonts w:ascii="Arial" w:hAnsi="Arial" w:cs="Arial"/>
              </w:rPr>
            </w:pPr>
          </w:p>
        </w:tc>
      </w:tr>
      <w:tr w:rsidR="00605A25" w:rsidRPr="00633711">
        <w:trPr>
          <w:trHeight w:val="646"/>
        </w:trPr>
        <w:tc>
          <w:tcPr>
            <w:tcW w:w="4322"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rPr>
                <w:rFonts w:ascii="Arial" w:hAnsi="Arial" w:cs="Arial"/>
              </w:rPr>
            </w:pPr>
            <w:r w:rsidRPr="00633711">
              <w:rPr>
                <w:rFonts w:ascii="Arial" w:hAnsi="Arial" w:cs="Arial"/>
              </w:rPr>
              <w:t>Totaal</w:t>
            </w:r>
          </w:p>
        </w:tc>
        <w:tc>
          <w:tcPr>
            <w:tcW w:w="4322"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36" w:lineRule="exact"/>
              <w:ind w:left="720"/>
              <w:rPr>
                <w:rFonts w:ascii="Arial" w:hAnsi="Arial" w:cs="Arial"/>
              </w:rPr>
            </w:pPr>
          </w:p>
        </w:tc>
      </w:tr>
    </w:tbl>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b/>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ind w:left="720" w:hanging="720"/>
        <w:jc w:val="both"/>
        <w:rPr>
          <w:rFonts w:ascii="Arial" w:hAnsi="Arial" w:cs="Arial"/>
        </w:rPr>
      </w:pPr>
      <w:r w:rsidRPr="00633711">
        <w:rPr>
          <w:rFonts w:ascii="Arial" w:hAnsi="Arial" w:cs="Arial"/>
          <w:b/>
        </w:rPr>
        <w:t>5.</w:t>
      </w:r>
      <w:r w:rsidRPr="00633711">
        <w:rPr>
          <w:rFonts w:ascii="Arial" w:hAnsi="Arial" w:cs="Arial"/>
          <w:b/>
        </w:rPr>
        <w:tab/>
        <w:t>DOELSTELLING VAN DE ONDERNEMER(S)</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ind w:left="720" w:hanging="720"/>
        <w:jc w:val="both"/>
        <w:rPr>
          <w:rFonts w:ascii="Arial" w:hAnsi="Arial" w:cs="Arial"/>
        </w:rPr>
      </w:pPr>
      <w:r w:rsidRPr="00633711">
        <w:rPr>
          <w:rFonts w:ascii="Arial" w:hAnsi="Arial" w:cs="Arial"/>
          <w:b/>
        </w:rPr>
        <w:t>6.</w:t>
      </w:r>
      <w:r w:rsidRPr="00633711">
        <w:rPr>
          <w:rFonts w:ascii="Arial" w:hAnsi="Arial" w:cs="Arial"/>
          <w:b/>
        </w:rPr>
        <w:tab/>
        <w:t>GLOBALE OMSCHRIJVING NIEUWE SITUATIE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ind w:left="720" w:hanging="720"/>
        <w:jc w:val="both"/>
        <w:rPr>
          <w:rFonts w:ascii="Arial" w:hAnsi="Arial" w:cs="Arial"/>
        </w:rPr>
      </w:pPr>
      <w:r w:rsidRPr="00633711">
        <w:rPr>
          <w:rFonts w:ascii="Arial" w:hAnsi="Arial" w:cs="Arial"/>
          <w:b/>
        </w:rPr>
        <w:t>7.</w:t>
      </w:r>
      <w:r w:rsidRPr="00633711">
        <w:rPr>
          <w:rFonts w:ascii="Arial" w:hAnsi="Arial" w:cs="Arial"/>
          <w:b/>
        </w:rPr>
        <w:tab/>
        <w:t>BEDRIJFSAANPASSINGEN / VERBOUW / NIEUWBOUW</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b/>
        </w:rPr>
        <w:t>8.</w:t>
      </w:r>
      <w:r w:rsidRPr="00633711">
        <w:rPr>
          <w:rFonts w:ascii="Arial" w:hAnsi="Arial" w:cs="Arial"/>
          <w:b/>
        </w:rPr>
        <w:tab/>
        <w:t>INVESTERINGSBEHOEFTE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36" w:lineRule="exact"/>
        <w:jc w:val="both"/>
        <w:rPr>
          <w:rFonts w:ascii="Arial" w:hAnsi="Arial" w:cs="Arial"/>
        </w:rPr>
      </w:pPr>
      <w:r w:rsidRPr="00633711">
        <w:rPr>
          <w:rFonts w:ascii="Arial" w:hAnsi="Arial" w:cs="Arial"/>
          <w:b/>
        </w:rPr>
        <w:t>9.      CONCLUSIES</w:t>
      </w:r>
    </w:p>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b/>
        </w:rPr>
      </w:pPr>
      <w:r w:rsidRPr="00633711">
        <w:rPr>
          <w:rFonts w:ascii="Arial" w:hAnsi="Arial" w:cs="Arial"/>
          <w:b/>
        </w:rPr>
        <w:t>10.</w:t>
      </w:r>
      <w:r w:rsidRPr="00633711">
        <w:rPr>
          <w:rFonts w:ascii="Arial" w:hAnsi="Arial" w:cs="Arial"/>
          <w:b/>
        </w:rPr>
        <w:tab/>
        <w:t>SALDOBEREKENING PRODUCTIE VAN DE BESTAANDE SITUATIE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tbl>
      <w:tblPr>
        <w:tblW w:w="0" w:type="auto"/>
        <w:tblInd w:w="170" w:type="dxa"/>
        <w:tblLayout w:type="fixed"/>
        <w:tblCellMar>
          <w:left w:w="170" w:type="dxa"/>
          <w:right w:w="170" w:type="dxa"/>
        </w:tblCellMar>
        <w:tblLook w:val="0000" w:firstRow="0" w:lastRow="0" w:firstColumn="0" w:lastColumn="0" w:noHBand="0" w:noVBand="0"/>
      </w:tblPr>
      <w:tblGrid>
        <w:gridCol w:w="4752"/>
        <w:gridCol w:w="1747"/>
        <w:gridCol w:w="959"/>
        <w:gridCol w:w="1090"/>
      </w:tblGrid>
      <w:tr w:rsidR="00605A25" w:rsidRPr="00633711">
        <w:trPr>
          <w:cantSplit/>
          <w:trHeight w:val="572"/>
        </w:trPr>
        <w:tc>
          <w:tcPr>
            <w:tcW w:w="4752"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Soort verede</w:t>
            </w:r>
            <w:r w:rsidRPr="00633711">
              <w:rPr>
                <w:rFonts w:ascii="Arial" w:hAnsi="Arial" w:cs="Arial"/>
              </w:rPr>
              <w:softHyphen/>
              <w:t>ling   --&gt;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varkens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omzetsnelheid per jaar:</w:t>
            </w:r>
          </w:p>
        </w:tc>
        <w:tc>
          <w:tcPr>
            <w:tcW w:w="3796" w:type="dxa"/>
            <w:gridSpan w:val="3"/>
            <w:tcBorders>
              <w:top w:val="single" w:sz="7" w:space="0" w:color="000000"/>
              <w:left w:val="single" w:sz="7"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per afgeleverd ……………………</w:t>
            </w:r>
          </w:p>
        </w:tc>
      </w:tr>
      <w:tr w:rsidR="00605A25" w:rsidRPr="00633711">
        <w:trPr>
          <w:cantSplit/>
          <w:trHeight w:val="129"/>
        </w:trPr>
        <w:tc>
          <w:tcPr>
            <w:tcW w:w="4752"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74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791"/>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t>hoeveel</w:t>
            </w:r>
            <w:r w:rsidRPr="00633711">
              <w:rPr>
                <w:rFonts w:ascii="Arial" w:hAnsi="Arial" w:cs="Arial"/>
              </w:rPr>
              <w:softHyphen/>
              <w:t>heid</w:t>
            </w:r>
          </w:p>
        </w:tc>
        <w:tc>
          <w:tcPr>
            <w:tcW w:w="959"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prijs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 (€) </w:t>
            </w:r>
          </w:p>
        </w:tc>
        <w:tc>
          <w:tcPr>
            <w:tcW w:w="109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be</w:t>
            </w:r>
            <w:r w:rsidRPr="00633711">
              <w:rPr>
                <w:rFonts w:ascii="Arial" w:hAnsi="Arial" w:cs="Arial"/>
              </w:rPr>
              <w:softHyphen/>
              <w:t>drag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 (€)</w:t>
            </w:r>
          </w:p>
        </w:tc>
      </w:tr>
      <w:tr w:rsidR="00605A25" w:rsidRPr="00633711">
        <w:trPr>
          <w:trHeight w:val="1912"/>
        </w:trPr>
        <w:tc>
          <w:tcPr>
            <w:tcW w:w="475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OPBRENGSTEN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Afgeleverd ………………</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Totale verkopen (a)</w:t>
            </w:r>
          </w:p>
        </w:tc>
        <w:tc>
          <w:tcPr>
            <w:tcW w:w="174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59"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5254"/>
        </w:trPr>
        <w:tc>
          <w:tcPr>
            <w:tcW w:w="4752" w:type="dxa"/>
            <w:tcBorders>
              <w:top w:val="single" w:sz="7" w:space="0" w:color="000000"/>
              <w:left w:val="single" w:sz="7" w:space="0" w:color="000000"/>
              <w:bottom w:val="single" w:sz="6" w:space="0" w:color="FFFFFF"/>
              <w:right w:val="single" w:sz="6" w:space="0" w:color="FFFFFF"/>
            </w:tcBorders>
          </w:tcPr>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TOEGEREKENDE KOSTEN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Aankoop dier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Transport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Voer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Gezondheidszorg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Elektriciteit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Verwarming (brandstof)</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Water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Uitval</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Rente levende have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Overige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Totaal toegerekende kosten (b)</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74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59"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1580"/>
        </w:trPr>
        <w:tc>
          <w:tcPr>
            <w:tcW w:w="475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Saldo per afgeleverd …………….. (a-b)</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Omzetsnelheid per jaar</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74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59"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1265"/>
        </w:trPr>
        <w:tc>
          <w:tcPr>
            <w:tcW w:w="7458" w:type="dxa"/>
            <w:gridSpan w:val="3"/>
            <w:tcBorders>
              <w:top w:val="single" w:sz="7" w:space="0" w:color="000000"/>
              <w:left w:val="single" w:sz="7" w:space="0" w:color="000000"/>
              <w:bottom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SALDO PER ………………………………………</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1090"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r>
    </w:tbl>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b/>
        </w:rPr>
      </w:pPr>
      <w:r w:rsidRPr="00633711">
        <w:rPr>
          <w:rFonts w:ascii="Arial" w:hAnsi="Arial" w:cs="Arial"/>
          <w:b/>
        </w:rPr>
        <w:t>11.</w:t>
      </w:r>
      <w:r w:rsidRPr="00633711">
        <w:rPr>
          <w:rFonts w:ascii="Arial" w:hAnsi="Arial" w:cs="Arial"/>
          <w:b/>
        </w:rPr>
        <w:tab/>
        <w:t>SALDOBEREKENING PRODUCTIE VAN DE BESTAANDE SITUATIE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tbl>
      <w:tblPr>
        <w:tblW w:w="0" w:type="auto"/>
        <w:tblInd w:w="170" w:type="dxa"/>
        <w:tblLayout w:type="fixed"/>
        <w:tblCellMar>
          <w:left w:w="170" w:type="dxa"/>
          <w:right w:w="170" w:type="dxa"/>
        </w:tblCellMar>
        <w:tblLook w:val="0000" w:firstRow="0" w:lastRow="0" w:firstColumn="0" w:lastColumn="0" w:noHBand="0" w:noVBand="0"/>
      </w:tblPr>
      <w:tblGrid>
        <w:gridCol w:w="4752"/>
        <w:gridCol w:w="1747"/>
        <w:gridCol w:w="959"/>
        <w:gridCol w:w="1090"/>
      </w:tblGrid>
      <w:tr w:rsidR="00605A25" w:rsidRPr="00633711">
        <w:trPr>
          <w:cantSplit/>
          <w:trHeight w:val="572"/>
        </w:trPr>
        <w:tc>
          <w:tcPr>
            <w:tcW w:w="4752"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Soort verede</w:t>
            </w:r>
            <w:r w:rsidRPr="00633711">
              <w:rPr>
                <w:rFonts w:ascii="Arial" w:hAnsi="Arial" w:cs="Arial"/>
              </w:rPr>
              <w:softHyphen/>
              <w:t>ling   --&gt;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varkens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omzetsnelheid per jaar:</w:t>
            </w:r>
          </w:p>
        </w:tc>
        <w:tc>
          <w:tcPr>
            <w:tcW w:w="3796" w:type="dxa"/>
            <w:gridSpan w:val="3"/>
            <w:tcBorders>
              <w:top w:val="single" w:sz="7" w:space="0" w:color="000000"/>
              <w:left w:val="single" w:sz="7"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per afgeleverd ……………………</w:t>
            </w:r>
          </w:p>
        </w:tc>
      </w:tr>
      <w:tr w:rsidR="00605A25" w:rsidRPr="00633711">
        <w:trPr>
          <w:cantSplit/>
          <w:trHeight w:val="129"/>
        </w:trPr>
        <w:tc>
          <w:tcPr>
            <w:tcW w:w="4752"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74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791"/>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t>hoeveel</w:t>
            </w:r>
            <w:r w:rsidRPr="00633711">
              <w:rPr>
                <w:rFonts w:ascii="Arial" w:hAnsi="Arial" w:cs="Arial"/>
              </w:rPr>
              <w:softHyphen/>
              <w:t>heid</w:t>
            </w:r>
          </w:p>
        </w:tc>
        <w:tc>
          <w:tcPr>
            <w:tcW w:w="959"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prijs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 (€) </w:t>
            </w:r>
          </w:p>
        </w:tc>
        <w:tc>
          <w:tcPr>
            <w:tcW w:w="109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be</w:t>
            </w:r>
            <w:r w:rsidRPr="00633711">
              <w:rPr>
                <w:rFonts w:ascii="Arial" w:hAnsi="Arial" w:cs="Arial"/>
              </w:rPr>
              <w:softHyphen/>
              <w:t>drag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 (€)</w:t>
            </w:r>
          </w:p>
        </w:tc>
      </w:tr>
      <w:tr w:rsidR="00605A25" w:rsidRPr="00633711">
        <w:trPr>
          <w:trHeight w:val="1912"/>
        </w:trPr>
        <w:tc>
          <w:tcPr>
            <w:tcW w:w="475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OPBRENGSTEN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Afgeleverd ………………</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Totale verkopen (a)</w:t>
            </w:r>
          </w:p>
        </w:tc>
        <w:tc>
          <w:tcPr>
            <w:tcW w:w="174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59"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5254"/>
        </w:trPr>
        <w:tc>
          <w:tcPr>
            <w:tcW w:w="475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TOEGEREKENDE KOSTEN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Aankoop dier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Transport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Voer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Gezondheidszorg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Elektriciteit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Verwarming (brandstof)</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Water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Uitval</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Rente levende have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Overige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Totaal toegerekende kosten (b)</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74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59"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1580"/>
        </w:trPr>
        <w:tc>
          <w:tcPr>
            <w:tcW w:w="475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Saldo per afgeleverd …………….. (a-b)</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Omzetsnelheid per jaar</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74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59"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1265"/>
        </w:trPr>
        <w:tc>
          <w:tcPr>
            <w:tcW w:w="7458" w:type="dxa"/>
            <w:gridSpan w:val="3"/>
            <w:tcBorders>
              <w:top w:val="single" w:sz="7" w:space="0" w:color="000000"/>
              <w:left w:val="single" w:sz="7" w:space="0" w:color="000000"/>
              <w:bottom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SALDO PER ………………………………………</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1090"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r>
    </w:tbl>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b/>
        </w:rPr>
      </w:pPr>
      <w:r w:rsidRPr="00633711">
        <w:rPr>
          <w:rFonts w:ascii="Arial" w:hAnsi="Arial" w:cs="Arial"/>
          <w:b/>
        </w:rPr>
        <w:t xml:space="preserve">12. </w:t>
      </w:r>
      <w:r w:rsidRPr="00633711">
        <w:rPr>
          <w:rFonts w:ascii="Arial" w:hAnsi="Arial" w:cs="Arial"/>
          <w:b/>
        </w:rPr>
        <w:tab/>
        <w:t>BEDRIJFSBEGROTING PLAN : BESTAANDE SITUATIE</w:t>
      </w:r>
    </w:p>
    <w:tbl>
      <w:tblPr>
        <w:tblW w:w="0" w:type="auto"/>
        <w:tblInd w:w="168" w:type="dxa"/>
        <w:tblLayout w:type="fixed"/>
        <w:tblCellMar>
          <w:left w:w="168" w:type="dxa"/>
          <w:right w:w="168" w:type="dxa"/>
        </w:tblCellMar>
        <w:tblLook w:val="0000" w:firstRow="0" w:lastRow="0" w:firstColumn="0" w:lastColumn="0" w:noHBand="0" w:noVBand="0"/>
      </w:tblPr>
      <w:tblGrid>
        <w:gridCol w:w="2039"/>
        <w:gridCol w:w="866"/>
        <w:gridCol w:w="1096"/>
        <w:gridCol w:w="985"/>
        <w:gridCol w:w="866"/>
        <w:gridCol w:w="665"/>
        <w:gridCol w:w="777"/>
        <w:gridCol w:w="626"/>
        <w:gridCol w:w="638"/>
      </w:tblGrid>
      <w:tr w:rsidR="00605A25" w:rsidRPr="00633711">
        <w:trPr>
          <w:cantSplit/>
          <w:trHeight w:val="607"/>
        </w:trPr>
        <w:tc>
          <w:tcPr>
            <w:tcW w:w="2039" w:type="dxa"/>
            <w:vMerge w:val="restart"/>
            <w:tcBorders>
              <w:top w:val="single" w:sz="7" w:space="0" w:color="000000"/>
              <w:left w:val="single" w:sz="2"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Om</w:t>
            </w:r>
            <w:r w:rsidRPr="00633711">
              <w:rPr>
                <w:rFonts w:ascii="Arial" w:hAnsi="Arial" w:cs="Arial"/>
              </w:rPr>
              <w:softHyphen/>
              <w:t>schrij</w:t>
            </w:r>
            <w:r w:rsidRPr="00633711">
              <w:rPr>
                <w:rFonts w:ascii="Arial" w:hAnsi="Arial" w:cs="Arial"/>
              </w:rPr>
              <w:softHyphen/>
              <w:t>ving</w:t>
            </w:r>
          </w:p>
        </w:tc>
        <w:tc>
          <w:tcPr>
            <w:tcW w:w="866"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aantal </w:t>
            </w:r>
            <w:proofErr w:type="spellStart"/>
            <w:r w:rsidRPr="00633711">
              <w:rPr>
                <w:rFonts w:ascii="Arial" w:hAnsi="Arial" w:cs="Arial"/>
              </w:rPr>
              <w:t>eenh</w:t>
            </w:r>
            <w:proofErr w:type="spellEnd"/>
            <w:r w:rsidRPr="00633711">
              <w:rPr>
                <w:rFonts w:ascii="Arial" w:hAnsi="Arial" w:cs="Arial"/>
              </w:rPr>
              <w:t>.</w:t>
            </w:r>
          </w:p>
        </w:tc>
        <w:tc>
          <w:tcPr>
            <w:tcW w:w="1096"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per </w:t>
            </w:r>
            <w:proofErr w:type="spellStart"/>
            <w:r w:rsidRPr="00633711">
              <w:rPr>
                <w:rFonts w:ascii="Arial" w:hAnsi="Arial" w:cs="Arial"/>
              </w:rPr>
              <w:t>eenh</w:t>
            </w:r>
            <w:proofErr w:type="spellEnd"/>
            <w:r w:rsidRPr="00633711">
              <w:rPr>
                <w:rFonts w:ascii="Arial" w:hAnsi="Arial" w:cs="Arial"/>
              </w:rPr>
              <w:t xml:space="preserve">. bruto </w:t>
            </w:r>
            <w:proofErr w:type="spellStart"/>
            <w:r w:rsidRPr="00633711">
              <w:rPr>
                <w:rFonts w:ascii="Arial" w:hAnsi="Arial" w:cs="Arial"/>
              </w:rPr>
              <w:t>opb</w:t>
            </w:r>
            <w:proofErr w:type="spellEnd"/>
          </w:p>
        </w:tc>
        <w:tc>
          <w:tcPr>
            <w:tcW w:w="985"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in € saldo</w:t>
            </w:r>
          </w:p>
        </w:tc>
        <w:tc>
          <w:tcPr>
            <w:tcW w:w="861"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totaal saldo</w:t>
            </w:r>
          </w:p>
        </w:tc>
        <w:tc>
          <w:tcPr>
            <w:tcW w:w="1442" w:type="dxa"/>
            <w:gridSpan w:val="2"/>
            <w:tcBorders>
              <w:top w:val="single" w:sz="7" w:space="0" w:color="000000"/>
              <w:left w:val="single" w:sz="7"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roofErr w:type="spellStart"/>
            <w:r w:rsidRPr="00633711">
              <w:rPr>
                <w:rFonts w:ascii="Arial" w:hAnsi="Arial" w:cs="Arial"/>
              </w:rPr>
              <w:t>ber</w:t>
            </w:r>
            <w:proofErr w:type="spellEnd"/>
            <w:r w:rsidRPr="00633711">
              <w:rPr>
                <w:rFonts w:ascii="Arial" w:hAnsi="Arial" w:cs="Arial"/>
              </w:rPr>
              <w:t>. rente</w:t>
            </w:r>
          </w:p>
        </w:tc>
        <w:tc>
          <w:tcPr>
            <w:tcW w:w="626" w:type="dxa"/>
            <w:tcBorders>
              <w:top w:val="single" w:sz="6" w:space="0" w:color="FFFFFF"/>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6" w:space="0" w:color="FFFFFF"/>
              <w:lef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cantSplit/>
          <w:trHeight w:val="137"/>
        </w:trPr>
        <w:tc>
          <w:tcPr>
            <w:tcW w:w="2039" w:type="dxa"/>
            <w:vMerge/>
            <w:tcBorders>
              <w:left w:val="single" w:sz="2"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6"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5"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1"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208"/>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t>%</w:t>
            </w: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to</w:t>
            </w:r>
            <w:r w:rsidRPr="00633711">
              <w:rPr>
                <w:rFonts w:ascii="Arial" w:hAnsi="Arial" w:cs="Arial"/>
              </w:rPr>
              <w:softHyphen/>
              <w:t>t</w:t>
            </w:r>
            <w:r w:rsidRPr="00633711">
              <w:rPr>
                <w:rFonts w:ascii="Arial" w:hAnsi="Arial" w:cs="Arial"/>
              </w:rPr>
              <w:softHyphen/>
              <w:t>aal</w:t>
            </w:r>
          </w:p>
        </w:tc>
        <w:tc>
          <w:tcPr>
            <w:tcW w:w="626" w:type="dxa"/>
            <w:tcBorders>
              <w:top w:val="single" w:sz="6" w:space="0" w:color="FFFFFF"/>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6" w:space="0" w:color="FFFFFF"/>
              <w:left w:val="single" w:sz="6" w:space="0" w:color="FFFFFF"/>
              <w:bottom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07"/>
        </w:trPr>
        <w:tc>
          <w:tcPr>
            <w:tcW w:w="2039" w:type="dxa"/>
            <w:tcBorders>
              <w:top w:val="single" w:sz="7" w:space="0" w:color="000000"/>
              <w:left w:val="single" w:sz="2"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1"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lef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23"/>
        </w:trPr>
        <w:tc>
          <w:tcPr>
            <w:tcW w:w="2039" w:type="dxa"/>
            <w:tcBorders>
              <w:top w:val="single" w:sz="7" w:space="0" w:color="000000"/>
              <w:left w:val="single" w:sz="2"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1"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6" w:space="0" w:color="FFFFFF"/>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6" w:space="0" w:color="FFFFFF"/>
              <w:left w:val="single" w:sz="6" w:space="0" w:color="FFFFFF"/>
              <w:bottom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23"/>
        </w:trPr>
        <w:tc>
          <w:tcPr>
            <w:tcW w:w="5847" w:type="dxa"/>
            <w:gridSpan w:val="5"/>
            <w:tcBorders>
              <w:top w:val="single" w:sz="7" w:space="0" w:color="000000"/>
              <w:left w:val="single" w:sz="2"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Totaal</w:t>
            </w: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264" w:type="dxa"/>
            <w:gridSpan w:val="2"/>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99026C">
            <w:pPr>
              <w:tabs>
                <w:tab w:val="center" w:pos="186"/>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r>
            <w:proofErr w:type="spellStart"/>
            <w:r w:rsidRPr="00633711">
              <w:rPr>
                <w:rFonts w:ascii="Arial" w:hAnsi="Arial" w:cs="Arial"/>
              </w:rPr>
              <w:t>afschr</w:t>
            </w:r>
            <w:proofErr w:type="spellEnd"/>
            <w:r w:rsidRPr="00633711">
              <w:rPr>
                <w:rFonts w:ascii="Arial" w:hAnsi="Arial" w:cs="Arial"/>
              </w:rPr>
              <w:t>.</w:t>
            </w:r>
          </w:p>
        </w:tc>
      </w:tr>
      <w:tr w:rsidR="00605A25" w:rsidRPr="00633711">
        <w:trPr>
          <w:trHeight w:val="910"/>
        </w:trPr>
        <w:tc>
          <w:tcPr>
            <w:tcW w:w="2905" w:type="dxa"/>
            <w:gridSpan w:val="2"/>
            <w:tcBorders>
              <w:top w:val="single" w:sz="7" w:space="0" w:color="000000"/>
              <w:left w:val="single" w:sz="2"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Niet </w:t>
            </w:r>
            <w:proofErr w:type="spellStart"/>
            <w:r w:rsidRPr="00633711">
              <w:rPr>
                <w:rFonts w:ascii="Arial" w:hAnsi="Arial" w:cs="Arial"/>
              </w:rPr>
              <w:t>toegerek</w:t>
            </w:r>
            <w:proofErr w:type="spellEnd"/>
            <w:r w:rsidRPr="00633711">
              <w:rPr>
                <w:rFonts w:ascii="Arial" w:hAnsi="Arial" w:cs="Arial"/>
              </w:rPr>
              <w:t>. kosten</w:t>
            </w: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roofErr w:type="spellStart"/>
            <w:r w:rsidRPr="00633711">
              <w:rPr>
                <w:rFonts w:ascii="Arial" w:hAnsi="Arial" w:cs="Arial"/>
              </w:rPr>
              <w:t>hoe</w:t>
            </w:r>
            <w:r w:rsidRPr="00633711">
              <w:rPr>
                <w:rFonts w:ascii="Arial" w:hAnsi="Arial" w:cs="Arial"/>
              </w:rPr>
              <w:softHyphen/>
              <w:t>ve</w:t>
            </w:r>
            <w:r w:rsidRPr="00633711">
              <w:rPr>
                <w:rFonts w:ascii="Arial" w:hAnsi="Arial" w:cs="Arial"/>
              </w:rPr>
              <w:softHyphen/>
              <w:t>elh</w:t>
            </w:r>
            <w:proofErr w:type="spellEnd"/>
            <w:r w:rsidRPr="00633711">
              <w:rPr>
                <w:rFonts w:ascii="Arial" w:hAnsi="Arial" w:cs="Arial"/>
              </w:rPr>
              <w:t>.</w:t>
            </w: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prijs (€) </w:t>
            </w: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be</w:t>
            </w:r>
            <w:r w:rsidRPr="00633711">
              <w:rPr>
                <w:rFonts w:ascii="Arial" w:hAnsi="Arial" w:cs="Arial"/>
              </w:rPr>
              <w:softHyphen/>
              <w:t>drag</w:t>
            </w: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186"/>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t>%</w:t>
            </w: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99026C">
            <w:pPr>
              <w:tabs>
                <w:tab w:val="center" w:pos="192"/>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t>to</w:t>
            </w:r>
            <w:r w:rsidRPr="00633711">
              <w:rPr>
                <w:rFonts w:ascii="Arial" w:hAnsi="Arial" w:cs="Arial"/>
              </w:rPr>
              <w:softHyphen/>
              <w:t>taal</w:t>
            </w:r>
          </w:p>
        </w:tc>
      </w:tr>
      <w:tr w:rsidR="00605A25" w:rsidRPr="00633711">
        <w:trPr>
          <w:trHeight w:val="974"/>
        </w:trPr>
        <w:tc>
          <w:tcPr>
            <w:tcW w:w="2905" w:type="dxa"/>
            <w:gridSpan w:val="2"/>
            <w:tcBorders>
              <w:top w:val="single" w:sz="7" w:space="0" w:color="000000"/>
              <w:left w:val="single" w:sz="2"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roofErr w:type="spellStart"/>
            <w:r w:rsidRPr="00633711">
              <w:rPr>
                <w:rFonts w:ascii="Arial" w:hAnsi="Arial" w:cs="Arial"/>
              </w:rPr>
              <w:t>Gep.grond+</w:t>
            </w:r>
            <w:r w:rsidRPr="00633711">
              <w:rPr>
                <w:rFonts w:ascii="Arial" w:hAnsi="Arial" w:cs="Arial"/>
              </w:rPr>
              <w:softHyphen/>
              <w:t>on</w:t>
            </w:r>
            <w:r w:rsidRPr="00633711">
              <w:rPr>
                <w:rFonts w:ascii="Arial" w:hAnsi="Arial" w:cs="Arial"/>
              </w:rPr>
              <w:softHyphen/>
              <w:t>derh</w:t>
            </w:r>
            <w:proofErr w:type="spellEnd"/>
            <w:r w:rsidRPr="00633711">
              <w:rPr>
                <w:rFonts w:ascii="Arial" w:hAnsi="Arial" w:cs="Arial"/>
              </w:rPr>
              <w: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Lasten </w:t>
            </w:r>
            <w:proofErr w:type="spellStart"/>
            <w:r w:rsidRPr="00633711">
              <w:rPr>
                <w:rFonts w:ascii="Arial" w:hAnsi="Arial" w:cs="Arial"/>
              </w:rPr>
              <w:t>onroer.goed</w:t>
            </w:r>
            <w:proofErr w:type="spellEnd"/>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23"/>
        </w:trPr>
        <w:tc>
          <w:tcPr>
            <w:tcW w:w="2905" w:type="dxa"/>
            <w:gridSpan w:val="2"/>
            <w:tcBorders>
              <w:top w:val="single" w:sz="7" w:space="0" w:color="000000"/>
              <w:left w:val="single" w:sz="2"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Grondrente  </w:t>
            </w: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1596"/>
        </w:trPr>
        <w:tc>
          <w:tcPr>
            <w:tcW w:w="2905" w:type="dxa"/>
            <w:gridSpan w:val="2"/>
            <w:tcBorders>
              <w:top w:val="single" w:sz="7" w:space="0" w:color="000000"/>
              <w:left w:val="single" w:sz="2"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Gebouwen/</w:t>
            </w:r>
            <w:proofErr w:type="spellStart"/>
            <w:r w:rsidRPr="00633711">
              <w:rPr>
                <w:rFonts w:ascii="Arial" w:hAnsi="Arial" w:cs="Arial"/>
              </w:rPr>
              <w:t>inst</w:t>
            </w:r>
            <w:proofErr w:type="spellEnd"/>
            <w:r w:rsidRPr="00633711">
              <w:rPr>
                <w:rFonts w:ascii="Arial" w:hAnsi="Arial" w:cs="Arial"/>
              </w:rPr>
              <w:t>.</w:t>
            </w:r>
          </w:p>
          <w:p w:rsidR="00605A25" w:rsidRPr="00633711" w:rsidRDefault="00605A25">
            <w:pPr>
              <w:tabs>
                <w:tab w:val="left" w:pos="-1440"/>
                <w:tab w:val="left" w:pos="-720"/>
                <w:tab w:val="left" w:pos="0"/>
                <w:tab w:val="left" w:pos="720"/>
                <w:tab w:val="left" w:pos="1440"/>
                <w:tab w:val="left" w:pos="1488"/>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w:t>
            </w: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right" w:pos="777"/>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ab/>
              <w:t>%</w:t>
            </w:r>
          </w:p>
          <w:p w:rsidR="00605A25" w:rsidRPr="00633711" w:rsidRDefault="0099026C">
            <w:pPr>
              <w:tabs>
                <w:tab w:val="right" w:pos="777"/>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ab/>
              <w:t>%</w:t>
            </w:r>
          </w:p>
          <w:p w:rsidR="00605A25" w:rsidRPr="00633711" w:rsidRDefault="0099026C">
            <w:pPr>
              <w:tabs>
                <w:tab w:val="right" w:pos="777"/>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ab/>
              <w:t>%</w:t>
            </w: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07"/>
        </w:trPr>
        <w:tc>
          <w:tcPr>
            <w:tcW w:w="2905" w:type="dxa"/>
            <w:gridSpan w:val="2"/>
            <w:tcBorders>
              <w:top w:val="single" w:sz="7" w:space="0" w:color="000000"/>
              <w:left w:val="single" w:sz="2"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Machines/werkt.</w:t>
            </w: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w:t>
            </w: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right" w:pos="777"/>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t>%</w:t>
            </w: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23"/>
        </w:trPr>
        <w:tc>
          <w:tcPr>
            <w:tcW w:w="2905" w:type="dxa"/>
            <w:gridSpan w:val="2"/>
            <w:tcBorders>
              <w:top w:val="single" w:sz="7" w:space="0" w:color="000000"/>
              <w:left w:val="single" w:sz="2"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Niet </w:t>
            </w:r>
            <w:proofErr w:type="spellStart"/>
            <w:r w:rsidRPr="00633711">
              <w:rPr>
                <w:rFonts w:ascii="Arial" w:hAnsi="Arial" w:cs="Arial"/>
              </w:rPr>
              <w:t>toeger.loonwerk</w:t>
            </w:r>
            <w:proofErr w:type="spellEnd"/>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23"/>
        </w:trPr>
        <w:tc>
          <w:tcPr>
            <w:tcW w:w="2905" w:type="dxa"/>
            <w:gridSpan w:val="2"/>
            <w:tcBorders>
              <w:top w:val="single" w:sz="7" w:space="0" w:color="000000"/>
              <w:left w:val="single" w:sz="2" w:space="0" w:color="000000"/>
              <w:bottom w:val="single" w:sz="6" w:space="0" w:color="FFFFFF"/>
            </w:tcBorders>
          </w:tcPr>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Loon meewerkende gezinsle</w:t>
            </w:r>
            <w:r w:rsidRPr="00633711">
              <w:rPr>
                <w:rFonts w:ascii="Arial" w:hAnsi="Arial" w:cs="Arial"/>
              </w:rPr>
              <w:softHyphen/>
              <w:t>den</w:t>
            </w: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23"/>
        </w:trPr>
        <w:tc>
          <w:tcPr>
            <w:tcW w:w="2905" w:type="dxa"/>
            <w:gridSpan w:val="2"/>
            <w:tcBorders>
              <w:top w:val="single" w:sz="7" w:space="0" w:color="000000"/>
              <w:left w:val="single" w:sz="2" w:space="0" w:color="000000"/>
              <w:bottom w:val="single" w:sz="6" w:space="0" w:color="FFFFFF"/>
            </w:tcBorders>
          </w:tcPr>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Mestkosten</w:t>
            </w: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570"/>
        </w:trPr>
        <w:tc>
          <w:tcPr>
            <w:tcW w:w="2905" w:type="dxa"/>
            <w:gridSpan w:val="2"/>
            <w:tcBorders>
              <w:top w:val="single" w:sz="7" w:space="0" w:color="000000"/>
              <w:left w:val="single" w:sz="2" w:space="0" w:color="000000"/>
              <w:bottom w:val="single" w:sz="6" w:space="0" w:color="FFFFFF"/>
            </w:tcBorders>
          </w:tcPr>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Algemene kosten</w:t>
            </w: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23"/>
        </w:trPr>
        <w:tc>
          <w:tcPr>
            <w:tcW w:w="4981" w:type="dxa"/>
            <w:gridSpan w:val="4"/>
            <w:tcBorders>
              <w:top w:val="single" w:sz="7" w:space="0" w:color="000000"/>
              <w:left w:val="single" w:sz="2"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Totaal niet toegerekende kosten enz.</w:t>
            </w: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39"/>
        </w:trPr>
        <w:tc>
          <w:tcPr>
            <w:tcW w:w="4981" w:type="dxa"/>
            <w:gridSpan w:val="4"/>
            <w:tcBorders>
              <w:top w:val="single" w:sz="7" w:space="0" w:color="000000"/>
              <w:left w:val="single" w:sz="2" w:space="0" w:color="000000"/>
              <w:bottom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r w:rsidRPr="00633711">
              <w:rPr>
                <w:rFonts w:ascii="Arial" w:hAnsi="Arial" w:cs="Arial"/>
              </w:rPr>
              <w:t>Arbeidsopbrengst ondernemer</w:t>
            </w:r>
          </w:p>
        </w:tc>
        <w:tc>
          <w:tcPr>
            <w:tcW w:w="866"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777" w:type="dxa"/>
            <w:tcBorders>
              <w:top w:val="single" w:sz="7" w:space="0" w:color="000000"/>
              <w:left w:val="single" w:sz="6" w:space="0" w:color="FFFFFF"/>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626" w:type="dxa"/>
            <w:tcBorders>
              <w:top w:val="single" w:sz="7" w:space="0" w:color="000000"/>
              <w:left w:val="single" w:sz="6" w:space="0" w:color="FFFFFF"/>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638" w:type="dxa"/>
            <w:tcBorders>
              <w:top w:val="single" w:sz="7" w:space="0" w:color="000000"/>
              <w:left w:val="single" w:sz="6" w:space="0" w:color="FFFFFF"/>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r>
    </w:tbl>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b/>
        </w:rPr>
      </w:pPr>
      <w:r w:rsidRPr="00633711">
        <w:rPr>
          <w:rFonts w:ascii="Arial" w:hAnsi="Arial" w:cs="Arial"/>
          <w:b/>
        </w:rPr>
        <w:t>13.</w:t>
      </w:r>
      <w:r w:rsidRPr="00633711">
        <w:rPr>
          <w:rFonts w:ascii="Arial" w:hAnsi="Arial" w:cs="Arial"/>
        </w:rPr>
        <w:tab/>
      </w:r>
      <w:r w:rsidRPr="00633711">
        <w:rPr>
          <w:rFonts w:ascii="Arial" w:hAnsi="Arial" w:cs="Arial"/>
          <w:b/>
        </w:rPr>
        <w:t>BEREKENING BESPARINGEN EN LIQUIDITEIT</w:t>
      </w:r>
      <w:r w:rsidRPr="00633711">
        <w:rPr>
          <w:rFonts w:ascii="Arial" w:hAnsi="Arial" w:cs="Arial"/>
          <w:b/>
        </w:rPr>
        <w:tab/>
        <w:t>BESTAANDE SITUATIE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rPr>
      </w:pPr>
      <w:r w:rsidRPr="00633711">
        <w:rPr>
          <w:rFonts w:ascii="Arial" w:hAnsi="Arial" w:cs="Arial"/>
        </w:rPr>
        <w:t>BESPARINGEN</w:t>
      </w:r>
    </w:p>
    <w:tbl>
      <w:tblPr>
        <w:tblW w:w="0" w:type="auto"/>
        <w:tblInd w:w="172" w:type="dxa"/>
        <w:tblLayout w:type="fixed"/>
        <w:tblCellMar>
          <w:left w:w="172" w:type="dxa"/>
          <w:right w:w="172" w:type="dxa"/>
        </w:tblCellMar>
        <w:tblLook w:val="0000" w:firstRow="0" w:lastRow="0" w:firstColumn="0" w:lastColumn="0" w:noHBand="0" w:noVBand="0"/>
      </w:tblPr>
      <w:tblGrid>
        <w:gridCol w:w="5626"/>
        <w:gridCol w:w="2962"/>
      </w:tblGrid>
      <w:tr w:rsidR="00605A25" w:rsidRPr="00633711">
        <w:tc>
          <w:tcPr>
            <w:tcW w:w="5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Arbeidsinkomen van de ondernemer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Berekende rente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Te betalen rente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=Ondernemersinkomen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+Berekend loon gezinsleden + overigen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=Inkomen uit het bedrijf</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+Neveninkomen (netto)</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=Totaal inkomen</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Gezinsuitgaven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xml:space="preserve">- Arbeidsong. </w:t>
            </w:r>
            <w:proofErr w:type="spellStart"/>
            <w:r w:rsidRPr="00633711">
              <w:rPr>
                <w:rFonts w:ascii="Arial" w:hAnsi="Arial" w:cs="Arial"/>
              </w:rPr>
              <w:t>verz</w:t>
            </w:r>
            <w:proofErr w:type="spellEnd"/>
            <w:r w:rsidRPr="00633711">
              <w:rPr>
                <w:rFonts w:ascii="Arial" w:hAnsi="Arial" w:cs="Arial"/>
              </w:rPr>
              <w:t>. e.d.</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Inkomstenbelasting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Vermogensbelasting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Afschrijving woning/auto</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Bijz. gezinsuitgaven</w:t>
            </w:r>
          </w:p>
        </w:tc>
        <w:tc>
          <w:tcPr>
            <w:tcW w:w="2962"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c>
          <w:tcPr>
            <w:tcW w:w="5626"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r w:rsidRPr="00633711">
              <w:rPr>
                <w:rFonts w:ascii="Arial" w:hAnsi="Arial" w:cs="Arial"/>
              </w:rPr>
              <w:t>Besparingen</w:t>
            </w:r>
          </w:p>
        </w:tc>
        <w:tc>
          <w:tcPr>
            <w:tcW w:w="2962"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r>
    </w:tbl>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rPr>
      </w:pPr>
      <w:r w:rsidRPr="00633711">
        <w:rPr>
          <w:rFonts w:ascii="Arial" w:hAnsi="Arial" w:cs="Arial"/>
        </w:rPr>
        <w:t>LIQUIDITEIT</w:t>
      </w:r>
    </w:p>
    <w:tbl>
      <w:tblPr>
        <w:tblW w:w="0" w:type="auto"/>
        <w:tblInd w:w="172" w:type="dxa"/>
        <w:tblLayout w:type="fixed"/>
        <w:tblCellMar>
          <w:left w:w="172" w:type="dxa"/>
          <w:right w:w="172" w:type="dxa"/>
        </w:tblCellMar>
        <w:tblLook w:val="0000" w:firstRow="0" w:lastRow="0" w:firstColumn="0" w:lastColumn="0" w:noHBand="0" w:noVBand="0"/>
      </w:tblPr>
      <w:tblGrid>
        <w:gridCol w:w="5626"/>
        <w:gridCol w:w="2964"/>
      </w:tblGrid>
      <w:tr w:rsidR="00605A25" w:rsidRPr="00633711">
        <w:tc>
          <w:tcPr>
            <w:tcW w:w="5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Besparingen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Afschrijvingen: Bedrijf/Woning/Auto</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Totaal beschikbaar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xml:space="preserve">- Jaarlijkse </w:t>
            </w:r>
            <w:proofErr w:type="spellStart"/>
            <w:r w:rsidRPr="00633711">
              <w:rPr>
                <w:rFonts w:ascii="Arial" w:hAnsi="Arial" w:cs="Arial"/>
              </w:rPr>
              <w:t>verv</w:t>
            </w:r>
            <w:proofErr w:type="spellEnd"/>
            <w:r w:rsidRPr="00633711">
              <w:rPr>
                <w:rFonts w:ascii="Arial" w:hAnsi="Arial" w:cs="Arial"/>
              </w:rPr>
              <w:t xml:space="preserve">. </w:t>
            </w:r>
            <w:proofErr w:type="spellStart"/>
            <w:r w:rsidRPr="00633711">
              <w:rPr>
                <w:rFonts w:ascii="Arial" w:hAnsi="Arial" w:cs="Arial"/>
              </w:rPr>
              <w:t>inv</w:t>
            </w:r>
            <w:proofErr w:type="spellEnd"/>
            <w:r w:rsidRPr="00633711">
              <w:rPr>
                <w:rFonts w:ascii="Arial" w:hAnsi="Arial" w:cs="Arial"/>
              </w:rPr>
              <w: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Vastleggingen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=Beschikbaar voor aflossing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Aflossingen</w:t>
            </w:r>
          </w:p>
        </w:tc>
        <w:tc>
          <w:tcPr>
            <w:tcW w:w="2964"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c>
          <w:tcPr>
            <w:tcW w:w="5626"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r w:rsidRPr="00633711">
              <w:rPr>
                <w:rFonts w:ascii="Arial" w:hAnsi="Arial" w:cs="Arial"/>
              </w:rPr>
              <w:t>Toeneming liquide middelen</w:t>
            </w:r>
          </w:p>
        </w:tc>
        <w:tc>
          <w:tcPr>
            <w:tcW w:w="2964"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r>
    </w:tbl>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rPr>
      </w:pPr>
    </w:p>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hanging="720"/>
        <w:jc w:val="both"/>
        <w:rPr>
          <w:rFonts w:ascii="Arial" w:hAnsi="Arial" w:cs="Arial"/>
          <w:b/>
        </w:rPr>
      </w:pPr>
      <w:r w:rsidRPr="00633711">
        <w:rPr>
          <w:rFonts w:ascii="Arial" w:hAnsi="Arial" w:cs="Arial"/>
          <w:b/>
        </w:rPr>
        <w:t>14.</w:t>
      </w:r>
      <w:r w:rsidRPr="00633711">
        <w:rPr>
          <w:rFonts w:ascii="Arial" w:hAnsi="Arial" w:cs="Arial"/>
          <w:b/>
        </w:rPr>
        <w:tab/>
        <w:t>INVESTERINGSPLAN</w:t>
      </w:r>
    </w:p>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hanging="720"/>
        <w:jc w:val="both"/>
        <w:rPr>
          <w:rFonts w:ascii="Arial" w:hAnsi="Arial" w:cs="Arial"/>
        </w:rPr>
      </w:pPr>
      <w:r w:rsidRPr="00633711">
        <w:rPr>
          <w:rFonts w:ascii="Arial" w:hAnsi="Arial" w:cs="Arial"/>
          <w:b/>
        </w:rPr>
        <w:t>15.</w:t>
      </w:r>
      <w:r w:rsidRPr="00633711">
        <w:rPr>
          <w:rFonts w:ascii="Arial" w:hAnsi="Arial" w:cs="Arial"/>
          <w:b/>
        </w:rPr>
        <w:tab/>
        <w:t>FINANCIERINGSPLAN</w:t>
      </w:r>
      <w:r w:rsidRPr="00633711">
        <w:rPr>
          <w:rFonts w:ascii="Arial" w:hAnsi="Arial" w:cs="Arial"/>
        </w:rPr>
        <w:t xml:space="preserve"> </w:t>
      </w:r>
    </w:p>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b/>
        </w:rPr>
      </w:pPr>
      <w:r w:rsidRPr="00633711">
        <w:rPr>
          <w:rFonts w:ascii="Arial" w:hAnsi="Arial" w:cs="Arial"/>
          <w:b/>
        </w:rPr>
        <w:t>16.</w:t>
      </w:r>
      <w:r w:rsidRPr="00633711">
        <w:rPr>
          <w:rFonts w:ascii="Arial" w:hAnsi="Arial" w:cs="Arial"/>
          <w:b/>
        </w:rPr>
        <w:tab/>
        <w:t>SALDOBEREKENING PRODUCTIE VAN DE NIEUWE SITUATIE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tbl>
      <w:tblPr>
        <w:tblW w:w="0" w:type="auto"/>
        <w:tblInd w:w="170" w:type="dxa"/>
        <w:tblLayout w:type="fixed"/>
        <w:tblCellMar>
          <w:left w:w="170" w:type="dxa"/>
          <w:right w:w="170" w:type="dxa"/>
        </w:tblCellMar>
        <w:tblLook w:val="0000" w:firstRow="0" w:lastRow="0" w:firstColumn="0" w:lastColumn="0" w:noHBand="0" w:noVBand="0"/>
      </w:tblPr>
      <w:tblGrid>
        <w:gridCol w:w="4752"/>
        <w:gridCol w:w="1747"/>
        <w:gridCol w:w="959"/>
        <w:gridCol w:w="1090"/>
      </w:tblGrid>
      <w:tr w:rsidR="00605A25" w:rsidRPr="00633711">
        <w:trPr>
          <w:cantSplit/>
          <w:trHeight w:val="644"/>
        </w:trPr>
        <w:tc>
          <w:tcPr>
            <w:tcW w:w="4752"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Soort verede</w:t>
            </w:r>
            <w:r w:rsidRPr="00633711">
              <w:rPr>
                <w:rFonts w:ascii="Arial" w:hAnsi="Arial" w:cs="Arial"/>
              </w:rPr>
              <w:softHyphen/>
              <w:t>ling   --&gt;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varkens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omzetsnelheid per jaar:</w:t>
            </w:r>
          </w:p>
        </w:tc>
        <w:tc>
          <w:tcPr>
            <w:tcW w:w="3796" w:type="dxa"/>
            <w:gridSpan w:val="3"/>
            <w:tcBorders>
              <w:top w:val="single" w:sz="7" w:space="0" w:color="000000"/>
              <w:left w:val="single" w:sz="7"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per afgeleverd ……………………</w:t>
            </w:r>
          </w:p>
        </w:tc>
      </w:tr>
      <w:tr w:rsidR="00605A25" w:rsidRPr="00633711">
        <w:trPr>
          <w:cantSplit/>
          <w:trHeight w:val="146"/>
        </w:trPr>
        <w:tc>
          <w:tcPr>
            <w:tcW w:w="4752"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74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791"/>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t>hoeveel</w:t>
            </w:r>
            <w:r w:rsidRPr="00633711">
              <w:rPr>
                <w:rFonts w:ascii="Arial" w:hAnsi="Arial" w:cs="Arial"/>
              </w:rPr>
              <w:softHyphen/>
              <w:t>heid</w:t>
            </w:r>
          </w:p>
        </w:tc>
        <w:tc>
          <w:tcPr>
            <w:tcW w:w="959"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prijs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 (€) </w:t>
            </w:r>
          </w:p>
        </w:tc>
        <w:tc>
          <w:tcPr>
            <w:tcW w:w="109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be</w:t>
            </w:r>
            <w:r w:rsidRPr="00633711">
              <w:rPr>
                <w:rFonts w:ascii="Arial" w:hAnsi="Arial" w:cs="Arial"/>
              </w:rPr>
              <w:softHyphen/>
              <w:t>drag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 (€)</w:t>
            </w:r>
          </w:p>
        </w:tc>
      </w:tr>
      <w:tr w:rsidR="00605A25" w:rsidRPr="00633711">
        <w:trPr>
          <w:trHeight w:val="2152"/>
        </w:trPr>
        <w:tc>
          <w:tcPr>
            <w:tcW w:w="475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OPBRENGSTEN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Afgeleverd ………………</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Totale verkopen (a)</w:t>
            </w:r>
          </w:p>
        </w:tc>
        <w:tc>
          <w:tcPr>
            <w:tcW w:w="174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59"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5913"/>
        </w:trPr>
        <w:tc>
          <w:tcPr>
            <w:tcW w:w="475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TOEGEREKENDE KOSTEN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Aankoop dier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Transport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Voer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Gezondheidszorg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Elektriciteit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Verwarming (brandstof)</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Water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Uitval</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Rente levende have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Overige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Totaal toegerekende kosten (b)</w:t>
            </w:r>
          </w:p>
        </w:tc>
        <w:tc>
          <w:tcPr>
            <w:tcW w:w="174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59"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1779"/>
        </w:trPr>
        <w:tc>
          <w:tcPr>
            <w:tcW w:w="475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Saldo per afgeleverd …………….. (a-b)</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Omzetsnelheid per jaar</w:t>
            </w:r>
          </w:p>
        </w:tc>
        <w:tc>
          <w:tcPr>
            <w:tcW w:w="174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59"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146"/>
        </w:trPr>
        <w:tc>
          <w:tcPr>
            <w:tcW w:w="7458" w:type="dxa"/>
            <w:gridSpan w:val="3"/>
            <w:tcBorders>
              <w:top w:val="single" w:sz="7" w:space="0" w:color="000000"/>
              <w:left w:val="single" w:sz="7" w:space="0" w:color="000000"/>
              <w:bottom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SALDO PER ………………………………………</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1090"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r>
    </w:tbl>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b/>
        </w:rPr>
      </w:pPr>
      <w:r w:rsidRPr="00633711">
        <w:rPr>
          <w:rFonts w:ascii="Arial" w:hAnsi="Arial" w:cs="Arial"/>
          <w:b/>
        </w:rPr>
        <w:t>17.</w:t>
      </w:r>
      <w:r w:rsidRPr="00633711">
        <w:rPr>
          <w:rFonts w:ascii="Arial" w:hAnsi="Arial" w:cs="Arial"/>
          <w:b/>
        </w:rPr>
        <w:tab/>
        <w:t>SALDOBEREKENING PRODUCTIE VAN DE NIEWE SITUATIE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tbl>
      <w:tblPr>
        <w:tblW w:w="0" w:type="auto"/>
        <w:tblInd w:w="170" w:type="dxa"/>
        <w:tblLayout w:type="fixed"/>
        <w:tblCellMar>
          <w:left w:w="170" w:type="dxa"/>
          <w:right w:w="170" w:type="dxa"/>
        </w:tblCellMar>
        <w:tblLook w:val="0000" w:firstRow="0" w:lastRow="0" w:firstColumn="0" w:lastColumn="0" w:noHBand="0" w:noVBand="0"/>
      </w:tblPr>
      <w:tblGrid>
        <w:gridCol w:w="5232"/>
        <w:gridCol w:w="1923"/>
        <w:gridCol w:w="1056"/>
        <w:gridCol w:w="1200"/>
      </w:tblGrid>
      <w:tr w:rsidR="00605A25" w:rsidRPr="00633711">
        <w:trPr>
          <w:cantSplit/>
        </w:trPr>
        <w:tc>
          <w:tcPr>
            <w:tcW w:w="5232"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Soort verede</w:t>
            </w:r>
            <w:r w:rsidRPr="00633711">
              <w:rPr>
                <w:rFonts w:ascii="Arial" w:hAnsi="Arial" w:cs="Arial"/>
              </w:rPr>
              <w:softHyphen/>
              <w:t>ling   --&gt;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varkens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omzetsnelheid per jaar:</w:t>
            </w:r>
          </w:p>
        </w:tc>
        <w:tc>
          <w:tcPr>
            <w:tcW w:w="4179" w:type="dxa"/>
            <w:gridSpan w:val="3"/>
            <w:tcBorders>
              <w:top w:val="single" w:sz="7" w:space="0" w:color="000000"/>
              <w:left w:val="single" w:sz="7"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per afgeleverd ……………………</w:t>
            </w:r>
          </w:p>
        </w:tc>
      </w:tr>
      <w:tr w:rsidR="00605A25" w:rsidRPr="00633711">
        <w:trPr>
          <w:cantSplit/>
        </w:trPr>
        <w:tc>
          <w:tcPr>
            <w:tcW w:w="5232"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923"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791"/>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t>hoeveel</w:t>
            </w:r>
            <w:r w:rsidRPr="00633711">
              <w:rPr>
                <w:rFonts w:ascii="Arial" w:hAnsi="Arial" w:cs="Arial"/>
              </w:rPr>
              <w:softHyphen/>
              <w:t>heid</w:t>
            </w:r>
          </w:p>
        </w:tc>
        <w:tc>
          <w:tcPr>
            <w:tcW w:w="105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prijs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60" w:lineRule="auto"/>
              <w:rPr>
                <w:rFonts w:ascii="Arial" w:hAnsi="Arial" w:cs="Arial"/>
              </w:rPr>
            </w:pPr>
            <w:r w:rsidRPr="00633711">
              <w:rPr>
                <w:rFonts w:ascii="Arial" w:hAnsi="Arial" w:cs="Arial"/>
              </w:rPr>
              <w:t xml:space="preserve"> (€) </w:t>
            </w:r>
          </w:p>
        </w:tc>
        <w:tc>
          <w:tcPr>
            <w:tcW w:w="120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be</w:t>
            </w:r>
            <w:r w:rsidRPr="00633711">
              <w:rPr>
                <w:rFonts w:ascii="Arial" w:hAnsi="Arial" w:cs="Arial"/>
              </w:rPr>
              <w:softHyphen/>
              <w:t>drag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 (€)</w:t>
            </w:r>
          </w:p>
        </w:tc>
      </w:tr>
      <w:tr w:rsidR="00605A25" w:rsidRPr="00633711">
        <w:tc>
          <w:tcPr>
            <w:tcW w:w="523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OPBRENGSTEN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Afgeleverd ………………</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Totale verkopen (a)</w:t>
            </w:r>
          </w:p>
        </w:tc>
        <w:tc>
          <w:tcPr>
            <w:tcW w:w="1923"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5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20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c>
          <w:tcPr>
            <w:tcW w:w="523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TOEGEREKENDE KOSTEN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Aankoop dier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Transport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Voer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Gezondheidszorg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Elektriciteit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Verwarming (brandstof)</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Water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Uitval</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Rente levende have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rPr>
                <w:rFonts w:ascii="Arial" w:hAnsi="Arial" w:cs="Arial"/>
              </w:rPr>
            </w:pPr>
            <w:r w:rsidRPr="00633711">
              <w:rPr>
                <w:rFonts w:ascii="Arial" w:hAnsi="Arial" w:cs="Arial"/>
              </w:rPr>
              <w:t>Overige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Totaal toegerekende kosten (b)</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923"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5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20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c>
          <w:tcPr>
            <w:tcW w:w="5232"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Saldo per afgeleverd …………….. (a-b)</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Omzetsnelheid per jaar</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923"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5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20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c>
          <w:tcPr>
            <w:tcW w:w="8211" w:type="dxa"/>
            <w:gridSpan w:val="3"/>
            <w:tcBorders>
              <w:top w:val="single" w:sz="7" w:space="0" w:color="000000"/>
              <w:left w:val="single" w:sz="7" w:space="0" w:color="000000"/>
              <w:bottom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SALDO PER ………………………………………</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1200"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r>
    </w:tbl>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b/>
        </w:rPr>
      </w:pPr>
      <w:r w:rsidRPr="00633711">
        <w:rPr>
          <w:rFonts w:ascii="Arial" w:hAnsi="Arial" w:cs="Arial"/>
          <w:b/>
        </w:rPr>
        <w:t xml:space="preserve">12. </w:t>
      </w:r>
      <w:r w:rsidRPr="00633711">
        <w:rPr>
          <w:rFonts w:ascii="Arial" w:hAnsi="Arial" w:cs="Arial"/>
          <w:b/>
        </w:rPr>
        <w:tab/>
        <w:t>BEDRIJFSBEGROTING PLAN : BESTAANDE SITUATIE</w:t>
      </w:r>
    </w:p>
    <w:tbl>
      <w:tblPr>
        <w:tblW w:w="0" w:type="auto"/>
        <w:tblInd w:w="168" w:type="dxa"/>
        <w:tblLayout w:type="fixed"/>
        <w:tblCellMar>
          <w:left w:w="168" w:type="dxa"/>
          <w:right w:w="168" w:type="dxa"/>
        </w:tblCellMar>
        <w:tblLook w:val="0000" w:firstRow="0" w:lastRow="0" w:firstColumn="0" w:lastColumn="0" w:noHBand="0" w:noVBand="0"/>
      </w:tblPr>
      <w:tblGrid>
        <w:gridCol w:w="2039"/>
        <w:gridCol w:w="866"/>
        <w:gridCol w:w="1096"/>
        <w:gridCol w:w="985"/>
        <w:gridCol w:w="866"/>
        <w:gridCol w:w="665"/>
        <w:gridCol w:w="777"/>
        <w:gridCol w:w="626"/>
        <w:gridCol w:w="638"/>
      </w:tblGrid>
      <w:tr w:rsidR="00605A25" w:rsidRPr="00633711">
        <w:trPr>
          <w:cantSplit/>
          <w:trHeight w:val="607"/>
        </w:trPr>
        <w:tc>
          <w:tcPr>
            <w:tcW w:w="2039" w:type="dxa"/>
            <w:vMerge w:val="restart"/>
            <w:tcBorders>
              <w:top w:val="single" w:sz="7" w:space="0" w:color="000000"/>
              <w:left w:val="single" w:sz="2"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Om</w:t>
            </w:r>
            <w:r w:rsidRPr="00633711">
              <w:rPr>
                <w:rFonts w:ascii="Arial" w:hAnsi="Arial" w:cs="Arial"/>
              </w:rPr>
              <w:softHyphen/>
              <w:t>schrij</w:t>
            </w:r>
            <w:r w:rsidRPr="00633711">
              <w:rPr>
                <w:rFonts w:ascii="Arial" w:hAnsi="Arial" w:cs="Arial"/>
              </w:rPr>
              <w:softHyphen/>
              <w:t>ving</w:t>
            </w:r>
          </w:p>
        </w:tc>
        <w:tc>
          <w:tcPr>
            <w:tcW w:w="866"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aantal </w:t>
            </w:r>
            <w:proofErr w:type="spellStart"/>
            <w:r w:rsidRPr="00633711">
              <w:rPr>
                <w:rFonts w:ascii="Arial" w:hAnsi="Arial" w:cs="Arial"/>
              </w:rPr>
              <w:t>eenh</w:t>
            </w:r>
            <w:proofErr w:type="spellEnd"/>
            <w:r w:rsidRPr="00633711">
              <w:rPr>
                <w:rFonts w:ascii="Arial" w:hAnsi="Arial" w:cs="Arial"/>
              </w:rPr>
              <w:t>.</w:t>
            </w:r>
          </w:p>
        </w:tc>
        <w:tc>
          <w:tcPr>
            <w:tcW w:w="1096"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per </w:t>
            </w:r>
            <w:proofErr w:type="spellStart"/>
            <w:r w:rsidRPr="00633711">
              <w:rPr>
                <w:rFonts w:ascii="Arial" w:hAnsi="Arial" w:cs="Arial"/>
              </w:rPr>
              <w:t>eenh</w:t>
            </w:r>
            <w:proofErr w:type="spellEnd"/>
            <w:r w:rsidRPr="00633711">
              <w:rPr>
                <w:rFonts w:ascii="Arial" w:hAnsi="Arial" w:cs="Arial"/>
              </w:rPr>
              <w:t xml:space="preserve">. bruto </w:t>
            </w:r>
            <w:proofErr w:type="spellStart"/>
            <w:r w:rsidRPr="00633711">
              <w:rPr>
                <w:rFonts w:ascii="Arial" w:hAnsi="Arial" w:cs="Arial"/>
              </w:rPr>
              <w:t>opb</w:t>
            </w:r>
            <w:proofErr w:type="spellEnd"/>
          </w:p>
        </w:tc>
        <w:tc>
          <w:tcPr>
            <w:tcW w:w="985"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in € saldo</w:t>
            </w:r>
          </w:p>
        </w:tc>
        <w:tc>
          <w:tcPr>
            <w:tcW w:w="861"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totaal saldo</w:t>
            </w:r>
          </w:p>
        </w:tc>
        <w:tc>
          <w:tcPr>
            <w:tcW w:w="1442" w:type="dxa"/>
            <w:gridSpan w:val="2"/>
            <w:tcBorders>
              <w:top w:val="single" w:sz="7" w:space="0" w:color="000000"/>
              <w:left w:val="single" w:sz="7"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roofErr w:type="spellStart"/>
            <w:r w:rsidRPr="00633711">
              <w:rPr>
                <w:rFonts w:ascii="Arial" w:hAnsi="Arial" w:cs="Arial"/>
              </w:rPr>
              <w:t>ber</w:t>
            </w:r>
            <w:proofErr w:type="spellEnd"/>
            <w:r w:rsidRPr="00633711">
              <w:rPr>
                <w:rFonts w:ascii="Arial" w:hAnsi="Arial" w:cs="Arial"/>
              </w:rPr>
              <w:t>. rente</w:t>
            </w:r>
          </w:p>
        </w:tc>
        <w:tc>
          <w:tcPr>
            <w:tcW w:w="626" w:type="dxa"/>
            <w:tcBorders>
              <w:top w:val="single" w:sz="6" w:space="0" w:color="FFFFFF"/>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6" w:space="0" w:color="FFFFFF"/>
              <w:lef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cantSplit/>
          <w:trHeight w:val="137"/>
        </w:trPr>
        <w:tc>
          <w:tcPr>
            <w:tcW w:w="2039" w:type="dxa"/>
            <w:vMerge/>
            <w:tcBorders>
              <w:left w:val="single" w:sz="2"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6"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5"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1"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208"/>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t>%</w:t>
            </w: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to</w:t>
            </w:r>
            <w:r w:rsidRPr="00633711">
              <w:rPr>
                <w:rFonts w:ascii="Arial" w:hAnsi="Arial" w:cs="Arial"/>
              </w:rPr>
              <w:softHyphen/>
              <w:t>t</w:t>
            </w:r>
            <w:r w:rsidRPr="00633711">
              <w:rPr>
                <w:rFonts w:ascii="Arial" w:hAnsi="Arial" w:cs="Arial"/>
              </w:rPr>
              <w:softHyphen/>
              <w:t>aal</w:t>
            </w:r>
          </w:p>
        </w:tc>
        <w:tc>
          <w:tcPr>
            <w:tcW w:w="626" w:type="dxa"/>
            <w:tcBorders>
              <w:top w:val="single" w:sz="6" w:space="0" w:color="FFFFFF"/>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6" w:space="0" w:color="FFFFFF"/>
              <w:left w:val="single" w:sz="6" w:space="0" w:color="FFFFFF"/>
              <w:bottom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07"/>
        </w:trPr>
        <w:tc>
          <w:tcPr>
            <w:tcW w:w="2039" w:type="dxa"/>
            <w:tcBorders>
              <w:top w:val="single" w:sz="7" w:space="0" w:color="000000"/>
              <w:left w:val="single" w:sz="2"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1"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lef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23"/>
        </w:trPr>
        <w:tc>
          <w:tcPr>
            <w:tcW w:w="2039" w:type="dxa"/>
            <w:tcBorders>
              <w:top w:val="single" w:sz="7" w:space="0" w:color="000000"/>
              <w:left w:val="single" w:sz="2"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1"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6" w:space="0" w:color="FFFFFF"/>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6" w:space="0" w:color="FFFFFF"/>
              <w:left w:val="single" w:sz="6" w:space="0" w:color="FFFFFF"/>
              <w:bottom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23"/>
        </w:trPr>
        <w:tc>
          <w:tcPr>
            <w:tcW w:w="5847" w:type="dxa"/>
            <w:gridSpan w:val="5"/>
            <w:tcBorders>
              <w:top w:val="single" w:sz="7" w:space="0" w:color="000000"/>
              <w:left w:val="single" w:sz="2"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Totaal</w:t>
            </w: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264" w:type="dxa"/>
            <w:gridSpan w:val="2"/>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99026C">
            <w:pPr>
              <w:tabs>
                <w:tab w:val="center" w:pos="186"/>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r>
            <w:proofErr w:type="spellStart"/>
            <w:r w:rsidRPr="00633711">
              <w:rPr>
                <w:rFonts w:ascii="Arial" w:hAnsi="Arial" w:cs="Arial"/>
              </w:rPr>
              <w:t>afschr</w:t>
            </w:r>
            <w:proofErr w:type="spellEnd"/>
            <w:r w:rsidRPr="00633711">
              <w:rPr>
                <w:rFonts w:ascii="Arial" w:hAnsi="Arial" w:cs="Arial"/>
              </w:rPr>
              <w:t>.</w:t>
            </w:r>
          </w:p>
        </w:tc>
      </w:tr>
      <w:tr w:rsidR="00605A25" w:rsidRPr="00633711">
        <w:trPr>
          <w:trHeight w:val="910"/>
        </w:trPr>
        <w:tc>
          <w:tcPr>
            <w:tcW w:w="2905" w:type="dxa"/>
            <w:gridSpan w:val="2"/>
            <w:tcBorders>
              <w:top w:val="single" w:sz="7" w:space="0" w:color="000000"/>
              <w:left w:val="single" w:sz="2"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Niet </w:t>
            </w:r>
            <w:proofErr w:type="spellStart"/>
            <w:r w:rsidRPr="00633711">
              <w:rPr>
                <w:rFonts w:ascii="Arial" w:hAnsi="Arial" w:cs="Arial"/>
              </w:rPr>
              <w:t>toegerek</w:t>
            </w:r>
            <w:proofErr w:type="spellEnd"/>
            <w:r w:rsidRPr="00633711">
              <w:rPr>
                <w:rFonts w:ascii="Arial" w:hAnsi="Arial" w:cs="Arial"/>
              </w:rPr>
              <w:t>. kosten</w:t>
            </w: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roofErr w:type="spellStart"/>
            <w:r w:rsidRPr="00633711">
              <w:rPr>
                <w:rFonts w:ascii="Arial" w:hAnsi="Arial" w:cs="Arial"/>
              </w:rPr>
              <w:t>hoe</w:t>
            </w:r>
            <w:r w:rsidRPr="00633711">
              <w:rPr>
                <w:rFonts w:ascii="Arial" w:hAnsi="Arial" w:cs="Arial"/>
              </w:rPr>
              <w:softHyphen/>
              <w:t>ve</w:t>
            </w:r>
            <w:r w:rsidRPr="00633711">
              <w:rPr>
                <w:rFonts w:ascii="Arial" w:hAnsi="Arial" w:cs="Arial"/>
              </w:rPr>
              <w:softHyphen/>
              <w:t>elh</w:t>
            </w:r>
            <w:proofErr w:type="spellEnd"/>
            <w:r w:rsidRPr="00633711">
              <w:rPr>
                <w:rFonts w:ascii="Arial" w:hAnsi="Arial" w:cs="Arial"/>
              </w:rPr>
              <w:t>.</w:t>
            </w: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prijs (€) </w:t>
            </w: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be</w:t>
            </w:r>
            <w:r w:rsidRPr="00633711">
              <w:rPr>
                <w:rFonts w:ascii="Arial" w:hAnsi="Arial" w:cs="Arial"/>
              </w:rPr>
              <w:softHyphen/>
              <w:t>drag</w:t>
            </w: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186"/>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t>%</w:t>
            </w: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99026C">
            <w:pPr>
              <w:tabs>
                <w:tab w:val="center" w:pos="192"/>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t>to</w:t>
            </w:r>
            <w:r w:rsidRPr="00633711">
              <w:rPr>
                <w:rFonts w:ascii="Arial" w:hAnsi="Arial" w:cs="Arial"/>
              </w:rPr>
              <w:softHyphen/>
              <w:t>taal</w:t>
            </w:r>
          </w:p>
        </w:tc>
      </w:tr>
      <w:tr w:rsidR="00605A25" w:rsidRPr="00633711">
        <w:trPr>
          <w:trHeight w:val="974"/>
        </w:trPr>
        <w:tc>
          <w:tcPr>
            <w:tcW w:w="2905" w:type="dxa"/>
            <w:gridSpan w:val="2"/>
            <w:tcBorders>
              <w:top w:val="single" w:sz="7" w:space="0" w:color="000000"/>
              <w:left w:val="single" w:sz="2"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roofErr w:type="spellStart"/>
            <w:r w:rsidRPr="00633711">
              <w:rPr>
                <w:rFonts w:ascii="Arial" w:hAnsi="Arial" w:cs="Arial"/>
              </w:rPr>
              <w:t>Gep.grond+</w:t>
            </w:r>
            <w:r w:rsidRPr="00633711">
              <w:rPr>
                <w:rFonts w:ascii="Arial" w:hAnsi="Arial" w:cs="Arial"/>
              </w:rPr>
              <w:softHyphen/>
              <w:t>on</w:t>
            </w:r>
            <w:r w:rsidRPr="00633711">
              <w:rPr>
                <w:rFonts w:ascii="Arial" w:hAnsi="Arial" w:cs="Arial"/>
              </w:rPr>
              <w:softHyphen/>
              <w:t>derh</w:t>
            </w:r>
            <w:proofErr w:type="spellEnd"/>
            <w:r w:rsidRPr="00633711">
              <w:rPr>
                <w:rFonts w:ascii="Arial" w:hAnsi="Arial" w:cs="Arial"/>
              </w:rPr>
              <w: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Lasten </w:t>
            </w:r>
            <w:proofErr w:type="spellStart"/>
            <w:r w:rsidRPr="00633711">
              <w:rPr>
                <w:rFonts w:ascii="Arial" w:hAnsi="Arial" w:cs="Arial"/>
              </w:rPr>
              <w:t>onroer.goed</w:t>
            </w:r>
            <w:proofErr w:type="spellEnd"/>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23"/>
        </w:trPr>
        <w:tc>
          <w:tcPr>
            <w:tcW w:w="2905" w:type="dxa"/>
            <w:gridSpan w:val="2"/>
            <w:tcBorders>
              <w:top w:val="single" w:sz="7" w:space="0" w:color="000000"/>
              <w:left w:val="single" w:sz="2"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Grondrente  </w:t>
            </w: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1596"/>
        </w:trPr>
        <w:tc>
          <w:tcPr>
            <w:tcW w:w="2905" w:type="dxa"/>
            <w:gridSpan w:val="2"/>
            <w:tcBorders>
              <w:top w:val="single" w:sz="7" w:space="0" w:color="000000"/>
              <w:left w:val="single" w:sz="2"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Gebouwen/</w:t>
            </w:r>
            <w:proofErr w:type="spellStart"/>
            <w:r w:rsidRPr="00633711">
              <w:rPr>
                <w:rFonts w:ascii="Arial" w:hAnsi="Arial" w:cs="Arial"/>
              </w:rPr>
              <w:t>inst</w:t>
            </w:r>
            <w:proofErr w:type="spellEnd"/>
            <w:r w:rsidRPr="00633711">
              <w:rPr>
                <w:rFonts w:ascii="Arial" w:hAnsi="Arial" w:cs="Arial"/>
              </w:rPr>
              <w:t>.</w:t>
            </w:r>
          </w:p>
          <w:p w:rsidR="00605A25" w:rsidRPr="00633711" w:rsidRDefault="00605A25">
            <w:pPr>
              <w:tabs>
                <w:tab w:val="left" w:pos="-1440"/>
                <w:tab w:val="left" w:pos="-720"/>
                <w:tab w:val="left" w:pos="0"/>
                <w:tab w:val="left" w:pos="720"/>
                <w:tab w:val="left" w:pos="1440"/>
                <w:tab w:val="left" w:pos="1488"/>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w:t>
            </w: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right" w:pos="777"/>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ab/>
              <w:t>%</w:t>
            </w:r>
          </w:p>
          <w:p w:rsidR="00605A25" w:rsidRPr="00633711" w:rsidRDefault="0099026C">
            <w:pPr>
              <w:tabs>
                <w:tab w:val="right" w:pos="777"/>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ab/>
              <w:t>%</w:t>
            </w:r>
          </w:p>
          <w:p w:rsidR="00605A25" w:rsidRPr="00633711" w:rsidRDefault="0099026C">
            <w:pPr>
              <w:tabs>
                <w:tab w:val="right" w:pos="777"/>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ab/>
              <w:t>%</w:t>
            </w: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07"/>
        </w:trPr>
        <w:tc>
          <w:tcPr>
            <w:tcW w:w="2905" w:type="dxa"/>
            <w:gridSpan w:val="2"/>
            <w:tcBorders>
              <w:top w:val="single" w:sz="7" w:space="0" w:color="000000"/>
              <w:left w:val="single" w:sz="2"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Machines/werkt.</w:t>
            </w: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w:t>
            </w: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right" w:pos="777"/>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t>%</w:t>
            </w: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23"/>
        </w:trPr>
        <w:tc>
          <w:tcPr>
            <w:tcW w:w="2905" w:type="dxa"/>
            <w:gridSpan w:val="2"/>
            <w:tcBorders>
              <w:top w:val="single" w:sz="7" w:space="0" w:color="000000"/>
              <w:left w:val="single" w:sz="2"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Niet </w:t>
            </w:r>
            <w:proofErr w:type="spellStart"/>
            <w:r w:rsidRPr="00633711">
              <w:rPr>
                <w:rFonts w:ascii="Arial" w:hAnsi="Arial" w:cs="Arial"/>
              </w:rPr>
              <w:t>toeger.loonwerk</w:t>
            </w:r>
            <w:proofErr w:type="spellEnd"/>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23"/>
        </w:trPr>
        <w:tc>
          <w:tcPr>
            <w:tcW w:w="2905" w:type="dxa"/>
            <w:gridSpan w:val="2"/>
            <w:tcBorders>
              <w:top w:val="single" w:sz="7" w:space="0" w:color="000000"/>
              <w:left w:val="single" w:sz="2" w:space="0" w:color="000000"/>
              <w:bottom w:val="single" w:sz="6" w:space="0" w:color="FFFFFF"/>
            </w:tcBorders>
          </w:tcPr>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Loon meewerkende gezinsle</w:t>
            </w:r>
            <w:r w:rsidRPr="00633711">
              <w:rPr>
                <w:rFonts w:ascii="Arial" w:hAnsi="Arial" w:cs="Arial"/>
              </w:rPr>
              <w:softHyphen/>
              <w:t>den</w:t>
            </w: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23"/>
        </w:trPr>
        <w:tc>
          <w:tcPr>
            <w:tcW w:w="2905" w:type="dxa"/>
            <w:gridSpan w:val="2"/>
            <w:tcBorders>
              <w:top w:val="single" w:sz="7" w:space="0" w:color="000000"/>
              <w:left w:val="single" w:sz="2" w:space="0" w:color="000000"/>
              <w:bottom w:val="single" w:sz="6" w:space="0" w:color="FFFFFF"/>
            </w:tcBorders>
          </w:tcPr>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Mestkosten</w:t>
            </w: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570"/>
        </w:trPr>
        <w:tc>
          <w:tcPr>
            <w:tcW w:w="2905" w:type="dxa"/>
            <w:gridSpan w:val="2"/>
            <w:tcBorders>
              <w:top w:val="single" w:sz="7" w:space="0" w:color="000000"/>
              <w:left w:val="single" w:sz="2" w:space="0" w:color="000000"/>
              <w:bottom w:val="single" w:sz="6" w:space="0" w:color="FFFFFF"/>
            </w:tcBorders>
          </w:tcPr>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Algemene kosten</w:t>
            </w:r>
          </w:p>
        </w:tc>
        <w:tc>
          <w:tcPr>
            <w:tcW w:w="109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98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23"/>
        </w:trPr>
        <w:tc>
          <w:tcPr>
            <w:tcW w:w="4981" w:type="dxa"/>
            <w:gridSpan w:val="4"/>
            <w:tcBorders>
              <w:top w:val="single" w:sz="7" w:space="0" w:color="000000"/>
              <w:left w:val="single" w:sz="2"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Totaal niet toegerekende kosten enz.</w:t>
            </w:r>
          </w:p>
        </w:tc>
        <w:tc>
          <w:tcPr>
            <w:tcW w:w="86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777"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638" w:type="dxa"/>
            <w:tcBorders>
              <w:top w:val="single" w:sz="7" w:space="0" w:color="000000"/>
              <w:left w:val="single" w:sz="7" w:space="0" w:color="000000"/>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trHeight w:val="639"/>
        </w:trPr>
        <w:tc>
          <w:tcPr>
            <w:tcW w:w="4981" w:type="dxa"/>
            <w:gridSpan w:val="4"/>
            <w:tcBorders>
              <w:top w:val="single" w:sz="7" w:space="0" w:color="000000"/>
              <w:left w:val="single" w:sz="2" w:space="0" w:color="000000"/>
              <w:bottom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r w:rsidRPr="00633711">
              <w:rPr>
                <w:rFonts w:ascii="Arial" w:hAnsi="Arial" w:cs="Arial"/>
              </w:rPr>
              <w:t>Arbeidsopbrengst ondernemer</w:t>
            </w:r>
          </w:p>
        </w:tc>
        <w:tc>
          <w:tcPr>
            <w:tcW w:w="866"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665"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777" w:type="dxa"/>
            <w:tcBorders>
              <w:top w:val="single" w:sz="7" w:space="0" w:color="000000"/>
              <w:left w:val="single" w:sz="6" w:space="0" w:color="FFFFFF"/>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626" w:type="dxa"/>
            <w:tcBorders>
              <w:top w:val="single" w:sz="7" w:space="0" w:color="000000"/>
              <w:left w:val="single" w:sz="6" w:space="0" w:color="FFFFFF"/>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638" w:type="dxa"/>
            <w:tcBorders>
              <w:top w:val="single" w:sz="7" w:space="0" w:color="000000"/>
              <w:left w:val="single" w:sz="6" w:space="0" w:color="FFFFFF"/>
              <w:bottom w:val="single" w:sz="6" w:space="0" w:color="FFFFFF"/>
              <w:right w:val="single" w:sz="2"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r>
    </w:tbl>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b/>
        </w:rPr>
      </w:pPr>
      <w:r w:rsidRPr="00633711">
        <w:rPr>
          <w:rFonts w:ascii="Arial" w:hAnsi="Arial" w:cs="Arial"/>
          <w:b/>
        </w:rPr>
        <w:t>19.</w:t>
      </w:r>
      <w:r w:rsidRPr="00633711">
        <w:rPr>
          <w:rFonts w:ascii="Arial" w:hAnsi="Arial" w:cs="Arial"/>
          <w:b/>
        </w:rPr>
        <w:tab/>
        <w:t>BEGINBALANS DIRECT NA DE INVESTERING</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b/>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b/>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rPr>
      </w:pPr>
      <w:r w:rsidRPr="00633711">
        <w:rPr>
          <w:rFonts w:ascii="Arial" w:hAnsi="Arial" w:cs="Arial"/>
        </w:rPr>
        <w:t>SAMENSTELLING VAN HET VERMOGEN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rPr>
      </w:pPr>
      <w:r w:rsidRPr="00633711">
        <w:rPr>
          <w:rFonts w:ascii="Arial" w:hAnsi="Arial" w:cs="Arial"/>
        </w:rPr>
        <w:t>Beginbalans in de nieuwe situatie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rPr>
      </w:pPr>
    </w:p>
    <w:tbl>
      <w:tblPr>
        <w:tblW w:w="0" w:type="auto"/>
        <w:tblInd w:w="169" w:type="dxa"/>
        <w:tblLayout w:type="fixed"/>
        <w:tblCellMar>
          <w:left w:w="169" w:type="dxa"/>
          <w:right w:w="169" w:type="dxa"/>
        </w:tblCellMar>
        <w:tblLook w:val="0000" w:firstRow="0" w:lastRow="0" w:firstColumn="0" w:lastColumn="0" w:noHBand="0" w:noVBand="0"/>
      </w:tblPr>
      <w:tblGrid>
        <w:gridCol w:w="1800"/>
        <w:gridCol w:w="2520"/>
        <w:gridCol w:w="1350"/>
        <w:gridCol w:w="2160"/>
        <w:gridCol w:w="1170"/>
      </w:tblGrid>
      <w:tr w:rsidR="00605A25" w:rsidRPr="00633711">
        <w:tc>
          <w:tcPr>
            <w:tcW w:w="180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 xml:space="preserve">Benodigde </w:t>
            </w:r>
            <w:proofErr w:type="spellStart"/>
            <w:r w:rsidRPr="00633711">
              <w:rPr>
                <w:rFonts w:ascii="Arial" w:hAnsi="Arial" w:cs="Arial"/>
              </w:rPr>
              <w:t>in</w:t>
            </w:r>
            <w:r w:rsidRPr="00633711">
              <w:rPr>
                <w:rFonts w:ascii="Arial" w:hAnsi="Arial" w:cs="Arial"/>
              </w:rPr>
              <w:softHyphen/>
              <w:t>vest</w:t>
            </w:r>
            <w:proofErr w:type="spellEnd"/>
            <w:r w:rsidRPr="00633711">
              <w:rPr>
                <w:rFonts w:ascii="Arial" w:hAnsi="Arial" w:cs="Arial"/>
              </w:rPr>
              <w:t>.</w:t>
            </w:r>
          </w:p>
        </w:tc>
        <w:tc>
          <w:tcPr>
            <w:tcW w:w="252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Bezittingen</w:t>
            </w:r>
          </w:p>
        </w:tc>
        <w:tc>
          <w:tcPr>
            <w:tcW w:w="135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Bedrag</w:t>
            </w:r>
          </w:p>
        </w:tc>
        <w:tc>
          <w:tcPr>
            <w:tcW w:w="216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Schulden</w:t>
            </w:r>
          </w:p>
        </w:tc>
        <w:tc>
          <w:tcPr>
            <w:tcW w:w="117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Bedrag</w:t>
            </w:r>
          </w:p>
        </w:tc>
      </w:tr>
      <w:tr w:rsidR="00605A25" w:rsidRPr="00633711">
        <w:tc>
          <w:tcPr>
            <w:tcW w:w="180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252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Grond</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roofErr w:type="spellStart"/>
            <w:r w:rsidRPr="00633711">
              <w:rPr>
                <w:rFonts w:ascii="Arial" w:hAnsi="Arial" w:cs="Arial"/>
              </w:rPr>
              <w:t>Invest</w:t>
            </w:r>
            <w:proofErr w:type="spellEnd"/>
            <w:r w:rsidRPr="00633711">
              <w:rPr>
                <w:rFonts w:ascii="Arial" w:hAnsi="Arial" w:cs="Arial"/>
              </w:rPr>
              <w:t>. in de grond</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Erf</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Woonhuis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xml:space="preserve">Geb./vaste </w:t>
            </w:r>
            <w:proofErr w:type="spellStart"/>
            <w:r w:rsidRPr="00633711">
              <w:rPr>
                <w:rFonts w:ascii="Arial" w:hAnsi="Arial" w:cs="Arial"/>
              </w:rPr>
              <w:t>install</w:t>
            </w:r>
            <w:proofErr w:type="spellEnd"/>
            <w:r w:rsidRPr="00633711">
              <w:rPr>
                <w:rFonts w:ascii="Arial" w:hAnsi="Arial" w:cs="Arial"/>
              </w:rPr>
              <w: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Financieringskosten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roofErr w:type="spellStart"/>
            <w:r w:rsidRPr="00633711">
              <w:rPr>
                <w:rFonts w:ascii="Arial" w:hAnsi="Arial" w:cs="Arial"/>
              </w:rPr>
              <w:t>Lev.duurz.prod.m</w:t>
            </w:r>
            <w:r w:rsidRPr="00633711">
              <w:rPr>
                <w:rFonts w:ascii="Arial" w:hAnsi="Arial" w:cs="Arial"/>
              </w:rPr>
              <w:softHyphen/>
              <w:t>idd</w:t>
            </w:r>
            <w:proofErr w:type="spellEnd"/>
            <w:r w:rsidRPr="00633711">
              <w:rPr>
                <w:rFonts w:ascii="Arial" w:hAnsi="Arial" w:cs="Arial"/>
              </w:rPr>
              <w: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Te velde st. gewas</w:t>
            </w:r>
            <w:r w:rsidRPr="00633711">
              <w:rPr>
                <w:rFonts w:ascii="Arial" w:hAnsi="Arial" w:cs="Arial"/>
              </w:rPr>
              <w:softHyphen/>
              <w:t>sen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Machines &amp; werktui</w:t>
            </w:r>
            <w:r w:rsidRPr="00633711">
              <w:rPr>
                <w:rFonts w:ascii="Arial" w:hAnsi="Arial" w:cs="Arial"/>
              </w:rPr>
              <w:softHyphen/>
              <w:t>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Voorraden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Vorderingen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Deelnemingen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Kas/Bank/Giro</w:t>
            </w:r>
          </w:p>
        </w:tc>
        <w:tc>
          <w:tcPr>
            <w:tcW w:w="135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216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Leningen &amp;</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kredieten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 xml:space="preserve">Kort lopende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schulden</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Eigen vermo</w:t>
            </w:r>
            <w:r w:rsidRPr="00633711">
              <w:rPr>
                <w:rFonts w:ascii="Arial" w:hAnsi="Arial" w:cs="Arial"/>
              </w:rPr>
              <w:softHyphen/>
              <w:t>gen</w:t>
            </w:r>
          </w:p>
        </w:tc>
        <w:tc>
          <w:tcPr>
            <w:tcW w:w="117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c>
          <w:tcPr>
            <w:tcW w:w="1800"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2520"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r w:rsidRPr="00633711">
              <w:rPr>
                <w:rFonts w:ascii="Arial" w:hAnsi="Arial" w:cs="Arial"/>
              </w:rPr>
              <w:t>Totaal</w:t>
            </w:r>
          </w:p>
        </w:tc>
        <w:tc>
          <w:tcPr>
            <w:tcW w:w="1350"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2160"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r w:rsidRPr="00633711">
              <w:rPr>
                <w:rFonts w:ascii="Arial" w:hAnsi="Arial" w:cs="Arial"/>
              </w:rPr>
              <w:t>Totaal</w:t>
            </w:r>
          </w:p>
        </w:tc>
        <w:tc>
          <w:tcPr>
            <w:tcW w:w="1170"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r>
    </w:tbl>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rPr>
      </w:pPr>
    </w:p>
    <w:p w:rsidR="00605A25" w:rsidRPr="00633711" w:rsidRDefault="0099026C">
      <w:pPr>
        <w:tabs>
          <w:tab w:val="right" w:pos="9354"/>
        </w:tabs>
        <w:spacing w:line="310" w:lineRule="exact"/>
        <w:jc w:val="both"/>
        <w:rPr>
          <w:rFonts w:ascii="Arial" w:hAnsi="Arial" w:cs="Arial"/>
        </w:rPr>
      </w:pPr>
      <w:r w:rsidRPr="00633711">
        <w:rPr>
          <w:rFonts w:ascii="Arial" w:hAnsi="Arial" w:cs="Arial"/>
        </w:rPr>
        <w:tab/>
        <w:t xml:space="preserve">                  </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rPr>
      </w:pPr>
    </w:p>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ind w:left="720" w:hanging="720"/>
        <w:jc w:val="both"/>
        <w:rPr>
          <w:rFonts w:ascii="Arial" w:hAnsi="Arial" w:cs="Arial"/>
        </w:rPr>
      </w:pPr>
      <w:r w:rsidRPr="00633711">
        <w:rPr>
          <w:rFonts w:ascii="Arial" w:hAnsi="Arial" w:cs="Arial"/>
          <w:b/>
        </w:rPr>
        <w:t>20</w:t>
      </w:r>
      <w:r w:rsidRPr="00633711">
        <w:rPr>
          <w:rFonts w:ascii="Arial" w:hAnsi="Arial" w:cs="Arial"/>
          <w:b/>
        </w:rPr>
        <w:tab/>
        <w:t>SPECIFICATIE LENINGEN EN KREDIETEN</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rPr>
      </w:pPr>
      <w:r w:rsidRPr="00633711">
        <w:rPr>
          <w:rFonts w:ascii="Arial" w:hAnsi="Arial" w:cs="Arial"/>
        </w:rPr>
        <w:t>De som van de leningen en kredieten moet €           zijn.</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jc w:val="both"/>
        <w:rPr>
          <w:rFonts w:ascii="Arial" w:hAnsi="Arial" w:cs="Arial"/>
        </w:rPr>
      </w:pPr>
    </w:p>
    <w:tbl>
      <w:tblPr>
        <w:tblW w:w="0" w:type="auto"/>
        <w:tblInd w:w="169" w:type="dxa"/>
        <w:tblLayout w:type="fixed"/>
        <w:tblCellMar>
          <w:left w:w="169" w:type="dxa"/>
          <w:right w:w="169" w:type="dxa"/>
        </w:tblCellMar>
        <w:tblLook w:val="0000" w:firstRow="0" w:lastRow="0" w:firstColumn="0" w:lastColumn="0" w:noHBand="0" w:noVBand="0"/>
      </w:tblPr>
      <w:tblGrid>
        <w:gridCol w:w="1653"/>
        <w:gridCol w:w="1653"/>
        <w:gridCol w:w="1786"/>
        <w:gridCol w:w="1388"/>
        <w:gridCol w:w="1260"/>
        <w:gridCol w:w="1530"/>
      </w:tblGrid>
      <w:tr w:rsidR="00605A25" w:rsidRPr="00633711">
        <w:trPr>
          <w:cantSplit/>
        </w:trPr>
        <w:tc>
          <w:tcPr>
            <w:tcW w:w="1653"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Kredietgever</w:t>
            </w:r>
          </w:p>
        </w:tc>
        <w:tc>
          <w:tcPr>
            <w:tcW w:w="1653"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Zekerheid</w:t>
            </w:r>
          </w:p>
        </w:tc>
        <w:tc>
          <w:tcPr>
            <w:tcW w:w="1786"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Bedrag bij nie</w:t>
            </w:r>
            <w:r w:rsidRPr="00633711">
              <w:rPr>
                <w:rFonts w:ascii="Arial" w:hAnsi="Arial" w:cs="Arial"/>
              </w:rPr>
              <w:softHyphen/>
              <w:t>uwe situa</w:t>
            </w:r>
            <w:r w:rsidRPr="00633711">
              <w:rPr>
                <w:rFonts w:ascii="Arial" w:hAnsi="Arial" w:cs="Arial"/>
              </w:rPr>
              <w:softHyphen/>
              <w:t>tie</w:t>
            </w:r>
          </w:p>
        </w:tc>
        <w:tc>
          <w:tcPr>
            <w:tcW w:w="2648" w:type="dxa"/>
            <w:gridSpan w:val="2"/>
            <w:tcBorders>
              <w:top w:val="single" w:sz="7" w:space="0" w:color="000000"/>
              <w:left w:val="single" w:sz="7" w:space="0" w:color="000000"/>
              <w:bottom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Rente</w:t>
            </w:r>
          </w:p>
        </w:tc>
        <w:tc>
          <w:tcPr>
            <w:tcW w:w="1530" w:type="dxa"/>
            <w:vMerge w:val="restart"/>
            <w:tcBorders>
              <w:top w:val="single" w:sz="7" w:space="0" w:color="000000"/>
              <w:left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Aflos</w:t>
            </w:r>
            <w:r w:rsidRPr="00633711">
              <w:rPr>
                <w:rFonts w:ascii="Arial" w:hAnsi="Arial" w:cs="Arial"/>
              </w:rPr>
              <w:softHyphen/>
              <w:t>sing/jaar</w:t>
            </w:r>
          </w:p>
        </w:tc>
      </w:tr>
      <w:tr w:rsidR="00605A25" w:rsidRPr="00633711">
        <w:trPr>
          <w:cantSplit/>
        </w:trPr>
        <w:tc>
          <w:tcPr>
            <w:tcW w:w="1653"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653"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786" w:type="dxa"/>
            <w:vMerge/>
            <w:tcBorders>
              <w:left w:val="single" w:sz="7" w:space="0" w:color="000000"/>
              <w:bottom w:val="single" w:sz="6" w:space="0" w:color="FFFFFF"/>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388"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525"/>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t>%</w:t>
            </w:r>
          </w:p>
        </w:tc>
        <w:tc>
          <w:tcPr>
            <w:tcW w:w="126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center" w:pos="591"/>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t>Bedrag</w:t>
            </w:r>
          </w:p>
        </w:tc>
        <w:tc>
          <w:tcPr>
            <w:tcW w:w="1530" w:type="dxa"/>
            <w:vMerge/>
            <w:tcBorders>
              <w:left w:val="single" w:sz="7" w:space="0" w:color="000000"/>
              <w:bottom w:val="single" w:sz="6" w:space="0" w:color="FFFFFF"/>
              <w:right w:val="single" w:sz="7" w:space="0" w:color="000000"/>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r>
      <w:tr w:rsidR="00605A25" w:rsidRPr="00633711">
        <w:trPr>
          <w:cantSplit/>
        </w:trPr>
        <w:tc>
          <w:tcPr>
            <w:tcW w:w="1653"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bank</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bank</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bank</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Bank</w:t>
            </w:r>
          </w:p>
        </w:tc>
        <w:tc>
          <w:tcPr>
            <w:tcW w:w="1653"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Hypotheek</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R.c.</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R.c.</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Hypotheek</w:t>
            </w:r>
          </w:p>
        </w:tc>
        <w:tc>
          <w:tcPr>
            <w:tcW w:w="1786"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center" w:pos="724"/>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w:t>
            </w:r>
            <w:r w:rsidRPr="00633711">
              <w:rPr>
                <w:rFonts w:ascii="Arial" w:hAnsi="Arial" w:cs="Arial"/>
              </w:rPr>
              <w:softHyphen/>
            </w:r>
          </w:p>
        </w:tc>
        <w:tc>
          <w:tcPr>
            <w:tcW w:w="1388"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260" w:type="dxa"/>
            <w:vMerge w:val="restart"/>
            <w:tcBorders>
              <w:top w:val="single" w:sz="7" w:space="0" w:color="000000"/>
              <w:left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center" w:pos="591"/>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r w:rsidRPr="00633711">
              <w:rPr>
                <w:rFonts w:ascii="Arial" w:hAnsi="Arial" w:cs="Arial"/>
              </w:rPr>
              <w:tab/>
              <w:t>=====</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p>
        </w:tc>
        <w:tc>
          <w:tcPr>
            <w:tcW w:w="1530" w:type="dxa"/>
            <w:vMerge w:val="restart"/>
            <w:tcBorders>
              <w:top w:val="single" w:sz="7" w:space="0" w:color="000000"/>
              <w:left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310" w:lineRule="exact"/>
              <w:rPr>
                <w:rFonts w:ascii="Arial" w:hAnsi="Arial" w:cs="Arial"/>
              </w:rPr>
            </w:pPr>
          </w:p>
          <w:p w:rsidR="00605A25" w:rsidRPr="00633711" w:rsidRDefault="0099026C">
            <w:pPr>
              <w:tabs>
                <w:tab w:val="center" w:pos="791"/>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310" w:lineRule="exact"/>
              <w:rPr>
                <w:rFonts w:ascii="Arial" w:hAnsi="Arial" w:cs="Arial"/>
              </w:rPr>
            </w:pPr>
            <w:r w:rsidRPr="00633711">
              <w:rPr>
                <w:rFonts w:ascii="Arial" w:hAnsi="Arial" w:cs="Arial"/>
              </w:rPr>
              <w:tab/>
              <w:t>=======</w:t>
            </w:r>
          </w:p>
        </w:tc>
      </w:tr>
      <w:tr w:rsidR="00605A25" w:rsidRPr="00633711">
        <w:trPr>
          <w:cantSplit/>
        </w:trPr>
        <w:tc>
          <w:tcPr>
            <w:tcW w:w="3306" w:type="dxa"/>
            <w:gridSpan w:val="2"/>
            <w:tcBorders>
              <w:top w:val="single" w:sz="7" w:space="0" w:color="000000"/>
              <w:left w:val="single" w:sz="7" w:space="0" w:color="000000"/>
              <w:bottom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r w:rsidRPr="00633711">
              <w:rPr>
                <w:rFonts w:ascii="Arial" w:hAnsi="Arial" w:cs="Arial"/>
              </w:rPr>
              <w:t>Totaal</w:t>
            </w:r>
          </w:p>
        </w:tc>
        <w:tc>
          <w:tcPr>
            <w:tcW w:w="1786" w:type="dxa"/>
            <w:vMerge/>
            <w:tcBorders>
              <w:left w:val="single" w:sz="7" w:space="0" w:color="000000"/>
              <w:bottom w:val="single" w:sz="7" w:space="0" w:color="000000"/>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1388"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1260" w:type="dxa"/>
            <w:vMerge/>
            <w:tcBorders>
              <w:left w:val="single" w:sz="7" w:space="0" w:color="000000"/>
              <w:bottom w:val="single" w:sz="7" w:space="0" w:color="000000"/>
              <w:right w:val="single" w:sz="6" w:space="0" w:color="FFFFFF"/>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c>
          <w:tcPr>
            <w:tcW w:w="1530" w:type="dxa"/>
            <w:vMerge/>
            <w:tcBorders>
              <w:left w:val="single" w:sz="7" w:space="0" w:color="000000"/>
              <w:bottom w:val="single" w:sz="7" w:space="0" w:color="000000"/>
              <w:right w:val="single" w:sz="7" w:space="0" w:color="000000"/>
            </w:tcBorders>
          </w:tcPr>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310" w:lineRule="exact"/>
              <w:rPr>
                <w:rFonts w:ascii="Arial" w:hAnsi="Arial" w:cs="Arial"/>
              </w:rPr>
            </w:pPr>
          </w:p>
        </w:tc>
      </w:tr>
    </w:tbl>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b/>
        </w:rPr>
      </w:pPr>
      <w:r w:rsidRPr="00633711">
        <w:rPr>
          <w:rFonts w:ascii="Arial" w:hAnsi="Arial" w:cs="Arial"/>
          <w:b/>
        </w:rPr>
        <w:t xml:space="preserve">21 REKENSCHEMA VOOR INKOMSTENBELASTING </w:t>
      </w:r>
    </w:p>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r w:rsidRPr="00633711">
        <w:rPr>
          <w:rFonts w:ascii="Arial" w:hAnsi="Arial" w:cs="Arial"/>
          <w:b/>
        </w:rPr>
        <w:t>22.</w:t>
      </w:r>
      <w:r w:rsidRPr="00633711">
        <w:rPr>
          <w:rFonts w:ascii="Arial" w:hAnsi="Arial" w:cs="Arial"/>
          <w:b/>
        </w:rPr>
        <w:tab/>
        <w:t xml:space="preserve">BEREKENING BESPARINGEN EN LIQUIDITEIT </w:t>
      </w:r>
      <w:r w:rsidRPr="00633711">
        <w:rPr>
          <w:rFonts w:ascii="Arial" w:hAnsi="Arial" w:cs="Arial"/>
          <w:b/>
        </w:rPr>
        <w:tab/>
        <w:t>NIEUWE SITUATIE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r w:rsidRPr="00633711">
        <w:rPr>
          <w:rFonts w:ascii="Arial" w:hAnsi="Arial" w:cs="Arial"/>
        </w:rPr>
        <w:t>BESPARINGEN</w:t>
      </w:r>
    </w:p>
    <w:tbl>
      <w:tblPr>
        <w:tblW w:w="0" w:type="auto"/>
        <w:tblInd w:w="172" w:type="dxa"/>
        <w:tblLayout w:type="fixed"/>
        <w:tblCellMar>
          <w:left w:w="172" w:type="dxa"/>
          <w:right w:w="172" w:type="dxa"/>
        </w:tblCellMar>
        <w:tblLook w:val="0000" w:firstRow="0" w:lastRow="0" w:firstColumn="0" w:lastColumn="0" w:noHBand="0" w:noVBand="0"/>
      </w:tblPr>
      <w:tblGrid>
        <w:gridCol w:w="5626"/>
        <w:gridCol w:w="2962"/>
      </w:tblGrid>
      <w:tr w:rsidR="00605A25" w:rsidRPr="00633711">
        <w:tc>
          <w:tcPr>
            <w:tcW w:w="5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Arbeidsinkomen van de ondernemer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Berekende rente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Te betalen rente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=Ondernemersinkomen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+Berekend loon gezinsleden + overigen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=Inkomen uit het bedrijf</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+Neveninkomen (netto)</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=Totaal inkomen</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Gezinsuitgaven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xml:space="preserve">- Arbeidsong. </w:t>
            </w:r>
            <w:proofErr w:type="spellStart"/>
            <w:r w:rsidRPr="00633711">
              <w:rPr>
                <w:rFonts w:ascii="Arial" w:hAnsi="Arial" w:cs="Arial"/>
              </w:rPr>
              <w:t>verz</w:t>
            </w:r>
            <w:proofErr w:type="spellEnd"/>
            <w:r w:rsidRPr="00633711">
              <w:rPr>
                <w:rFonts w:ascii="Arial" w:hAnsi="Arial" w:cs="Arial"/>
              </w:rPr>
              <w:t>. e.d.</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Inkomstenbelasting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Vermogensbelasting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Afschrijving woning/auto</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r w:rsidRPr="00633711">
              <w:rPr>
                <w:rFonts w:ascii="Arial" w:hAnsi="Arial" w:cs="Arial"/>
              </w:rPr>
              <w:t>- Bijz. gezinsuitgaven</w:t>
            </w:r>
          </w:p>
        </w:tc>
        <w:tc>
          <w:tcPr>
            <w:tcW w:w="2962"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p>
        </w:tc>
      </w:tr>
      <w:tr w:rsidR="00605A25" w:rsidRPr="00633711">
        <w:tc>
          <w:tcPr>
            <w:tcW w:w="5626"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259" w:lineRule="exact"/>
              <w:rPr>
                <w:rFonts w:ascii="Arial" w:hAnsi="Arial" w:cs="Arial"/>
              </w:rPr>
            </w:pPr>
            <w:r w:rsidRPr="00633711">
              <w:rPr>
                <w:rFonts w:ascii="Arial" w:hAnsi="Arial" w:cs="Arial"/>
              </w:rPr>
              <w:t>Besparingen</w:t>
            </w:r>
          </w:p>
        </w:tc>
        <w:tc>
          <w:tcPr>
            <w:tcW w:w="2962"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259" w:lineRule="exact"/>
              <w:rPr>
                <w:rFonts w:ascii="Arial" w:hAnsi="Arial" w:cs="Arial"/>
              </w:rPr>
            </w:pPr>
          </w:p>
        </w:tc>
      </w:tr>
    </w:tbl>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r w:rsidRPr="00633711">
        <w:rPr>
          <w:rFonts w:ascii="Arial" w:hAnsi="Arial" w:cs="Arial"/>
        </w:rPr>
        <w:t>LIQUIDITEIT</w:t>
      </w:r>
    </w:p>
    <w:tbl>
      <w:tblPr>
        <w:tblW w:w="0" w:type="auto"/>
        <w:tblInd w:w="172" w:type="dxa"/>
        <w:tblLayout w:type="fixed"/>
        <w:tblCellMar>
          <w:left w:w="172" w:type="dxa"/>
          <w:right w:w="172" w:type="dxa"/>
        </w:tblCellMar>
        <w:tblLook w:val="0000" w:firstRow="0" w:lastRow="0" w:firstColumn="0" w:lastColumn="0" w:noHBand="0" w:noVBand="0"/>
      </w:tblPr>
      <w:tblGrid>
        <w:gridCol w:w="5626"/>
        <w:gridCol w:w="2964"/>
      </w:tblGrid>
      <w:tr w:rsidR="00605A25" w:rsidRPr="00633711">
        <w:tc>
          <w:tcPr>
            <w:tcW w:w="5626"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Besparingen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Afschrijvingen: Bedrijf/Woning/Auto</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Totaal beschikbaar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xml:space="preserve">- Jaarlijkse </w:t>
            </w:r>
            <w:proofErr w:type="spellStart"/>
            <w:r w:rsidRPr="00633711">
              <w:rPr>
                <w:rFonts w:ascii="Arial" w:hAnsi="Arial" w:cs="Arial"/>
              </w:rPr>
              <w:t>verv</w:t>
            </w:r>
            <w:proofErr w:type="spellEnd"/>
            <w:r w:rsidRPr="00633711">
              <w:rPr>
                <w:rFonts w:ascii="Arial" w:hAnsi="Arial" w:cs="Arial"/>
              </w:rPr>
              <w:t xml:space="preserve">. </w:t>
            </w:r>
            <w:proofErr w:type="spellStart"/>
            <w:r w:rsidRPr="00633711">
              <w:rPr>
                <w:rFonts w:ascii="Arial" w:hAnsi="Arial" w:cs="Arial"/>
              </w:rPr>
              <w:t>inv</w:t>
            </w:r>
            <w:proofErr w:type="spellEnd"/>
            <w:r w:rsidRPr="00633711">
              <w:rPr>
                <w:rFonts w:ascii="Arial" w:hAnsi="Arial" w:cs="Arial"/>
              </w:rPr>
              <w: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Vastleggingen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=Beschikbaar voor aflossing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r w:rsidRPr="00633711">
              <w:rPr>
                <w:rFonts w:ascii="Arial" w:hAnsi="Arial" w:cs="Arial"/>
              </w:rPr>
              <w:t>- Aflossingen</w:t>
            </w:r>
          </w:p>
        </w:tc>
        <w:tc>
          <w:tcPr>
            <w:tcW w:w="2964"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p>
        </w:tc>
      </w:tr>
      <w:tr w:rsidR="00605A25" w:rsidRPr="00633711">
        <w:tc>
          <w:tcPr>
            <w:tcW w:w="5626"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259" w:lineRule="exact"/>
              <w:rPr>
                <w:rFonts w:ascii="Arial" w:hAnsi="Arial" w:cs="Arial"/>
              </w:rPr>
            </w:pPr>
            <w:r w:rsidRPr="00633711">
              <w:rPr>
                <w:rFonts w:ascii="Arial" w:hAnsi="Arial" w:cs="Arial"/>
              </w:rPr>
              <w:t>Toeneming liquide middelen</w:t>
            </w:r>
          </w:p>
        </w:tc>
        <w:tc>
          <w:tcPr>
            <w:tcW w:w="2964"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259" w:lineRule="exact"/>
              <w:rPr>
                <w:rFonts w:ascii="Arial" w:hAnsi="Arial" w:cs="Arial"/>
              </w:rPr>
            </w:pPr>
          </w:p>
        </w:tc>
      </w:tr>
    </w:tbl>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r w:rsidRPr="00633711">
        <w:rPr>
          <w:rFonts w:ascii="Arial" w:hAnsi="Arial" w:cs="Arial"/>
          <w:b/>
        </w:rPr>
        <w:t>23. BEREKENING VAN DE LEEN- EN BETALINGSCAPACITEIT</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ind w:firstLine="2160"/>
        <w:jc w:val="both"/>
        <w:rPr>
          <w:rFonts w:ascii="Arial" w:hAnsi="Arial" w:cs="Arial"/>
        </w:rPr>
      </w:pPr>
      <w:r w:rsidRPr="00633711">
        <w:rPr>
          <w:rFonts w:ascii="Arial" w:hAnsi="Arial" w:cs="Arial"/>
        </w:rPr>
        <w:t>Fiscale winst ondernemer</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99026C">
      <w:pPr>
        <w:pStyle w:val="Snel"/>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ind w:left="1440" w:firstLine="0"/>
        <w:jc w:val="both"/>
        <w:rPr>
          <w:rFonts w:ascii="Arial" w:hAnsi="Arial" w:cs="Arial"/>
          <w:sz w:val="18"/>
          <w:lang w:val="nl-NL"/>
        </w:rPr>
      </w:pPr>
      <w:r w:rsidRPr="00633711">
        <w:rPr>
          <w:rFonts w:ascii="Arial" w:hAnsi="Arial" w:cs="Arial"/>
          <w:sz w:val="18"/>
          <w:lang w:val="nl-NL"/>
        </w:rPr>
        <w:t>-</w:t>
      </w:r>
      <w:r w:rsidRPr="00633711">
        <w:rPr>
          <w:rFonts w:ascii="Arial" w:hAnsi="Arial" w:cs="Arial"/>
          <w:sz w:val="18"/>
          <w:lang w:val="nl-NL"/>
        </w:rPr>
        <w:tab/>
        <w:t>gezinsuitgaven</w:t>
      </w:r>
    </w:p>
    <w:p w:rsidR="00605A25" w:rsidRPr="00633711" w:rsidRDefault="0099026C">
      <w:pPr>
        <w:pStyle w:val="Snel"/>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ind w:left="1440" w:firstLine="0"/>
        <w:jc w:val="both"/>
        <w:rPr>
          <w:rFonts w:ascii="Arial" w:hAnsi="Arial" w:cs="Arial"/>
          <w:sz w:val="18"/>
          <w:lang w:val="nl-NL"/>
        </w:rPr>
      </w:pPr>
      <w:r w:rsidRPr="00633711">
        <w:rPr>
          <w:rFonts w:ascii="Arial" w:hAnsi="Arial" w:cs="Arial"/>
          <w:sz w:val="18"/>
          <w:lang w:val="nl-NL"/>
        </w:rPr>
        <w:t>-</w:t>
      </w:r>
      <w:r w:rsidRPr="00633711">
        <w:rPr>
          <w:rFonts w:ascii="Arial" w:hAnsi="Arial" w:cs="Arial"/>
          <w:sz w:val="18"/>
          <w:lang w:val="nl-NL"/>
        </w:rPr>
        <w:tab/>
        <w:t>belastingen</w:t>
      </w:r>
    </w:p>
    <w:p w:rsidR="00605A25" w:rsidRPr="00633711" w:rsidRDefault="0099026C">
      <w:pPr>
        <w:pStyle w:val="Snel"/>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ind w:left="1440" w:firstLine="0"/>
        <w:jc w:val="both"/>
        <w:rPr>
          <w:rFonts w:ascii="Arial" w:hAnsi="Arial" w:cs="Arial"/>
          <w:sz w:val="18"/>
          <w:lang w:val="nl-NL"/>
        </w:rPr>
      </w:pPr>
      <w:r w:rsidRPr="00633711">
        <w:rPr>
          <w:rFonts w:ascii="Arial" w:hAnsi="Arial" w:cs="Arial"/>
          <w:sz w:val="18"/>
          <w:lang w:val="nl-NL"/>
        </w:rPr>
        <w:t>-</w:t>
      </w:r>
      <w:r w:rsidRPr="00633711">
        <w:rPr>
          <w:rFonts w:ascii="Arial" w:hAnsi="Arial" w:cs="Arial"/>
          <w:sz w:val="18"/>
          <w:lang w:val="nl-NL"/>
        </w:rPr>
        <w:tab/>
        <w:t>verzekeringen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ind w:firstLine="1440"/>
        <w:jc w:val="both"/>
        <w:rPr>
          <w:rFonts w:ascii="Arial" w:hAnsi="Arial" w:cs="Arial"/>
        </w:rPr>
      </w:pPr>
      <w:r w:rsidRPr="00633711">
        <w:rPr>
          <w:rFonts w:ascii="Arial" w:hAnsi="Arial" w:cs="Arial"/>
        </w:rPr>
        <w:t>+</w:t>
      </w:r>
      <w:r w:rsidRPr="00633711">
        <w:rPr>
          <w:rFonts w:ascii="Arial" w:hAnsi="Arial" w:cs="Arial"/>
        </w:rPr>
        <w:tab/>
        <w:t>afschrijvingen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ind w:firstLine="1440"/>
        <w:jc w:val="both"/>
        <w:rPr>
          <w:rFonts w:ascii="Arial" w:hAnsi="Arial" w:cs="Arial"/>
        </w:rPr>
      </w:pPr>
      <w:r w:rsidRPr="00633711">
        <w:rPr>
          <w:rFonts w:ascii="Arial" w:hAnsi="Arial" w:cs="Arial"/>
        </w:rPr>
        <w:t>+</w:t>
      </w:r>
      <w:r w:rsidRPr="00633711">
        <w:rPr>
          <w:rFonts w:ascii="Arial" w:hAnsi="Arial" w:cs="Arial"/>
        </w:rPr>
        <w:tab/>
        <w:t>betaalde rente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ind w:firstLine="1440"/>
        <w:jc w:val="both"/>
        <w:rPr>
          <w:rFonts w:ascii="Arial" w:hAnsi="Arial" w:cs="Arial"/>
        </w:rPr>
      </w:pPr>
      <w:r w:rsidRPr="00633711">
        <w:rPr>
          <w:rFonts w:ascii="Arial" w:hAnsi="Arial" w:cs="Arial"/>
        </w:rPr>
        <w:t xml:space="preserve">+ </w:t>
      </w:r>
      <w:r w:rsidRPr="00633711">
        <w:rPr>
          <w:rFonts w:ascii="Arial" w:hAnsi="Arial" w:cs="Arial"/>
        </w:rPr>
        <w:tab/>
        <w:t>privé inkomsten</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ind w:firstLine="2160"/>
        <w:jc w:val="both"/>
        <w:rPr>
          <w:rFonts w:ascii="Arial" w:hAnsi="Arial" w:cs="Arial"/>
        </w:rPr>
      </w:pPr>
      <w:r w:rsidRPr="00633711">
        <w:rPr>
          <w:rFonts w:ascii="Arial" w:hAnsi="Arial" w:cs="Arial"/>
        </w:rPr>
        <w:t>______________</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r w:rsidRPr="00633711">
        <w:rPr>
          <w:rFonts w:ascii="Arial" w:hAnsi="Arial" w:cs="Arial"/>
        </w:rPr>
        <w:t>betalingscapaciteit</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99026C">
      <w:pPr>
        <w:pStyle w:val="Snel"/>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ind w:left="1440" w:firstLine="0"/>
        <w:jc w:val="both"/>
        <w:rPr>
          <w:rFonts w:ascii="Arial" w:hAnsi="Arial" w:cs="Arial"/>
          <w:sz w:val="18"/>
          <w:lang w:val="nl-NL"/>
        </w:rPr>
      </w:pPr>
      <w:r w:rsidRPr="00633711">
        <w:rPr>
          <w:rFonts w:ascii="Arial" w:hAnsi="Arial" w:cs="Arial"/>
          <w:sz w:val="18"/>
          <w:lang w:val="nl-NL"/>
        </w:rPr>
        <w:t>-</w:t>
      </w:r>
      <w:r w:rsidRPr="00633711">
        <w:rPr>
          <w:rFonts w:ascii="Arial" w:hAnsi="Arial" w:cs="Arial"/>
          <w:sz w:val="18"/>
          <w:lang w:val="nl-NL"/>
        </w:rPr>
        <w:tab/>
        <w:t>vervangingsinvesteringen</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ind w:firstLine="2160"/>
        <w:jc w:val="both"/>
        <w:rPr>
          <w:rFonts w:ascii="Arial" w:hAnsi="Arial" w:cs="Arial"/>
        </w:rPr>
      </w:pPr>
      <w:r w:rsidRPr="00633711">
        <w:rPr>
          <w:rFonts w:ascii="Arial" w:hAnsi="Arial" w:cs="Arial"/>
        </w:rPr>
        <w:t>_____________________</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r w:rsidRPr="00633711">
        <w:rPr>
          <w:rFonts w:ascii="Arial" w:hAnsi="Arial" w:cs="Arial"/>
        </w:rPr>
        <w:t>beschikbaar voor</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r w:rsidRPr="00633711">
        <w:rPr>
          <w:rFonts w:ascii="Arial" w:hAnsi="Arial" w:cs="Arial"/>
        </w:rPr>
        <w:t>rente en aflossing</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99026C">
      <w:pPr>
        <w:pStyle w:val="Snel"/>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ind w:left="1440" w:firstLine="0"/>
        <w:jc w:val="both"/>
        <w:rPr>
          <w:rFonts w:ascii="Arial" w:hAnsi="Arial" w:cs="Arial"/>
          <w:sz w:val="18"/>
          <w:lang w:val="nl-NL"/>
        </w:rPr>
      </w:pPr>
      <w:r w:rsidRPr="00633711">
        <w:rPr>
          <w:rFonts w:ascii="Arial" w:hAnsi="Arial" w:cs="Arial"/>
          <w:sz w:val="18"/>
          <w:lang w:val="nl-NL"/>
        </w:rPr>
        <w:t>-</w:t>
      </w:r>
      <w:r w:rsidRPr="00633711">
        <w:rPr>
          <w:rFonts w:ascii="Arial" w:hAnsi="Arial" w:cs="Arial"/>
          <w:sz w:val="18"/>
          <w:lang w:val="nl-NL"/>
        </w:rPr>
        <w:tab/>
        <w:t>rente na financiering</w:t>
      </w:r>
    </w:p>
    <w:p w:rsidR="00605A25" w:rsidRPr="00633711" w:rsidRDefault="0099026C">
      <w:pPr>
        <w:pStyle w:val="Snel"/>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ind w:left="1440" w:firstLine="0"/>
        <w:jc w:val="both"/>
        <w:rPr>
          <w:rFonts w:ascii="Arial" w:hAnsi="Arial" w:cs="Arial"/>
          <w:sz w:val="18"/>
          <w:lang w:val="nl-NL"/>
        </w:rPr>
      </w:pPr>
      <w:r w:rsidRPr="00633711">
        <w:rPr>
          <w:rFonts w:ascii="Arial" w:hAnsi="Arial" w:cs="Arial"/>
          <w:sz w:val="18"/>
          <w:lang w:val="nl-NL"/>
        </w:rPr>
        <w:t>-</w:t>
      </w:r>
      <w:r w:rsidRPr="00633711">
        <w:rPr>
          <w:rFonts w:ascii="Arial" w:hAnsi="Arial" w:cs="Arial"/>
          <w:sz w:val="18"/>
          <w:lang w:val="nl-NL"/>
        </w:rPr>
        <w:tab/>
        <w:t>aflossing na financiering</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ind w:firstLine="1440"/>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ind w:firstLine="2160"/>
        <w:jc w:val="both"/>
        <w:rPr>
          <w:rFonts w:ascii="Arial" w:hAnsi="Arial" w:cs="Arial"/>
        </w:rPr>
      </w:pPr>
      <w:r w:rsidRPr="00633711">
        <w:rPr>
          <w:rFonts w:ascii="Arial" w:hAnsi="Arial" w:cs="Arial"/>
        </w:rPr>
        <w:t>______________________</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b/>
        </w:rPr>
      </w:pPr>
      <w:r w:rsidRPr="00633711">
        <w:rPr>
          <w:rFonts w:ascii="Arial" w:hAnsi="Arial" w:cs="Arial"/>
          <w:b/>
        </w:rPr>
        <w:t>MARGE</w:t>
      </w:r>
    </w:p>
    <w:p w:rsidR="00605A25" w:rsidRPr="00633711" w:rsidRDefault="00605A25">
      <w:pPr>
        <w:rPr>
          <w:rFonts w:ascii="Arial" w:hAnsi="Arial" w:cs="Arial"/>
        </w:rPr>
        <w:sectPr w:rsidR="00605A25" w:rsidRPr="00633711">
          <w:pgSz w:w="11906" w:h="16838" w:code="9"/>
          <w:pgMar w:top="1985" w:right="1134" w:bottom="1361" w:left="2155" w:header="708" w:footer="708" w:gutter="0"/>
          <w:cols w:space="708"/>
          <w:docGrid w:linePitch="245"/>
        </w:sect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b/>
        </w:rPr>
      </w:pPr>
      <w:r w:rsidRPr="00633711">
        <w:rPr>
          <w:rFonts w:ascii="Arial" w:hAnsi="Arial" w:cs="Arial"/>
          <w:b/>
        </w:rPr>
        <w:t>24. EINDBALANS NA EEN JAAR</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b/>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r w:rsidRPr="00633711">
        <w:rPr>
          <w:rFonts w:ascii="Arial" w:hAnsi="Arial" w:cs="Arial"/>
        </w:rPr>
        <w:t>SAMENSTELLING VAN HET VERMOGEN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r w:rsidRPr="00633711">
        <w:rPr>
          <w:rFonts w:ascii="Arial" w:hAnsi="Arial" w:cs="Arial"/>
        </w:rPr>
        <w:t>Eindbalans in de nieuwe situatie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tbl>
      <w:tblPr>
        <w:tblW w:w="0" w:type="auto"/>
        <w:tblInd w:w="169" w:type="dxa"/>
        <w:tblLayout w:type="fixed"/>
        <w:tblCellMar>
          <w:left w:w="169" w:type="dxa"/>
          <w:right w:w="169" w:type="dxa"/>
        </w:tblCellMar>
        <w:tblLook w:val="0000" w:firstRow="0" w:lastRow="0" w:firstColumn="0" w:lastColumn="0" w:noHBand="0" w:noVBand="0"/>
      </w:tblPr>
      <w:tblGrid>
        <w:gridCol w:w="1710"/>
        <w:gridCol w:w="2610"/>
        <w:gridCol w:w="1170"/>
        <w:gridCol w:w="1890"/>
        <w:gridCol w:w="1440"/>
      </w:tblGrid>
      <w:tr w:rsidR="00605A25" w:rsidRPr="00633711">
        <w:tc>
          <w:tcPr>
            <w:tcW w:w="171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r w:rsidRPr="00633711">
              <w:rPr>
                <w:rFonts w:ascii="Arial" w:hAnsi="Arial" w:cs="Arial"/>
              </w:rPr>
              <w:t xml:space="preserve">Benodigde </w:t>
            </w:r>
            <w:proofErr w:type="spellStart"/>
            <w:r w:rsidRPr="00633711">
              <w:rPr>
                <w:rFonts w:ascii="Arial" w:hAnsi="Arial" w:cs="Arial"/>
              </w:rPr>
              <w:t>in</w:t>
            </w:r>
            <w:r w:rsidRPr="00633711">
              <w:rPr>
                <w:rFonts w:ascii="Arial" w:hAnsi="Arial" w:cs="Arial"/>
              </w:rPr>
              <w:softHyphen/>
              <w:t>vest</w:t>
            </w:r>
            <w:proofErr w:type="spellEnd"/>
            <w:r w:rsidRPr="00633711">
              <w:rPr>
                <w:rFonts w:ascii="Arial" w:hAnsi="Arial" w:cs="Arial"/>
              </w:rPr>
              <w:t>.</w:t>
            </w:r>
          </w:p>
        </w:tc>
        <w:tc>
          <w:tcPr>
            <w:tcW w:w="261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r w:rsidRPr="00633711">
              <w:rPr>
                <w:rFonts w:ascii="Arial" w:hAnsi="Arial" w:cs="Arial"/>
              </w:rPr>
              <w:t>Bezittingen</w:t>
            </w:r>
          </w:p>
        </w:tc>
        <w:tc>
          <w:tcPr>
            <w:tcW w:w="117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r w:rsidRPr="00633711">
              <w:rPr>
                <w:rFonts w:ascii="Arial" w:hAnsi="Arial" w:cs="Arial"/>
              </w:rPr>
              <w:t>Bedrag</w:t>
            </w:r>
          </w:p>
        </w:tc>
        <w:tc>
          <w:tcPr>
            <w:tcW w:w="189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r w:rsidRPr="00633711">
              <w:rPr>
                <w:rFonts w:ascii="Arial" w:hAnsi="Arial" w:cs="Arial"/>
              </w:rPr>
              <w:t>Schulden</w:t>
            </w:r>
          </w:p>
        </w:tc>
        <w:tc>
          <w:tcPr>
            <w:tcW w:w="144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r w:rsidRPr="00633711">
              <w:rPr>
                <w:rFonts w:ascii="Arial" w:hAnsi="Arial" w:cs="Arial"/>
              </w:rPr>
              <w:t>Bedrag</w:t>
            </w:r>
          </w:p>
        </w:tc>
      </w:tr>
      <w:tr w:rsidR="00605A25" w:rsidRPr="00633711">
        <w:tc>
          <w:tcPr>
            <w:tcW w:w="171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p>
        </w:tc>
        <w:tc>
          <w:tcPr>
            <w:tcW w:w="261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Grond</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proofErr w:type="spellStart"/>
            <w:r w:rsidRPr="00633711">
              <w:rPr>
                <w:rFonts w:ascii="Arial" w:hAnsi="Arial" w:cs="Arial"/>
              </w:rPr>
              <w:t>Invest</w:t>
            </w:r>
            <w:proofErr w:type="spellEnd"/>
            <w:r w:rsidRPr="00633711">
              <w:rPr>
                <w:rFonts w:ascii="Arial" w:hAnsi="Arial" w:cs="Arial"/>
              </w:rPr>
              <w:t>. in de grond</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Erf</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Woonhuis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xml:space="preserve">Geb./vaste </w:t>
            </w:r>
            <w:proofErr w:type="spellStart"/>
            <w:r w:rsidRPr="00633711">
              <w:rPr>
                <w:rFonts w:ascii="Arial" w:hAnsi="Arial" w:cs="Arial"/>
              </w:rPr>
              <w:t>install</w:t>
            </w:r>
            <w:proofErr w:type="spellEnd"/>
            <w:r w:rsidRPr="00633711">
              <w:rPr>
                <w:rFonts w:ascii="Arial" w:hAnsi="Arial" w:cs="Arial"/>
              </w:rPr>
              <w: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Financieringskosten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proofErr w:type="spellStart"/>
            <w:r w:rsidRPr="00633711">
              <w:rPr>
                <w:rFonts w:ascii="Arial" w:hAnsi="Arial" w:cs="Arial"/>
              </w:rPr>
              <w:t>Lev.duurz.prod.m</w:t>
            </w:r>
            <w:r w:rsidRPr="00633711">
              <w:rPr>
                <w:rFonts w:ascii="Arial" w:hAnsi="Arial" w:cs="Arial"/>
              </w:rPr>
              <w:softHyphen/>
              <w:t>idd</w:t>
            </w:r>
            <w:proofErr w:type="spellEnd"/>
            <w:r w:rsidRPr="00633711">
              <w:rPr>
                <w:rFonts w:ascii="Arial" w:hAnsi="Arial" w:cs="Arial"/>
              </w:rPr>
              <w:t>.</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Te velde st. gewas</w:t>
            </w:r>
            <w:r w:rsidRPr="00633711">
              <w:rPr>
                <w:rFonts w:ascii="Arial" w:hAnsi="Arial" w:cs="Arial"/>
              </w:rPr>
              <w:softHyphen/>
              <w:t>sen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Machines &amp; werktui</w:t>
            </w:r>
            <w:r w:rsidRPr="00633711">
              <w:rPr>
                <w:rFonts w:ascii="Arial" w:hAnsi="Arial" w:cs="Arial"/>
              </w:rPr>
              <w:softHyphen/>
              <w:t>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Voorraden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Vorderingen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Deelnemingen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r w:rsidRPr="00633711">
              <w:rPr>
                <w:rFonts w:ascii="Arial" w:hAnsi="Arial" w:cs="Arial"/>
              </w:rPr>
              <w:t>Kas/Bank/Giro</w:t>
            </w:r>
          </w:p>
        </w:tc>
        <w:tc>
          <w:tcPr>
            <w:tcW w:w="117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p>
        </w:tc>
        <w:tc>
          <w:tcPr>
            <w:tcW w:w="189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Leningen &amp;</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kredieten</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xml:space="preserve">Kort lopende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schulden</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r w:rsidRPr="00633711">
              <w:rPr>
                <w:rFonts w:ascii="Arial" w:hAnsi="Arial" w:cs="Arial"/>
              </w:rPr>
              <w:t>Eigen vermo</w:t>
            </w:r>
            <w:r w:rsidRPr="00633711">
              <w:rPr>
                <w:rFonts w:ascii="Arial" w:hAnsi="Arial" w:cs="Arial"/>
              </w:rPr>
              <w:softHyphen/>
              <w:t>gen</w:t>
            </w:r>
          </w:p>
        </w:tc>
        <w:tc>
          <w:tcPr>
            <w:tcW w:w="144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p>
        </w:tc>
      </w:tr>
      <w:tr w:rsidR="00605A25" w:rsidRPr="00633711">
        <w:tc>
          <w:tcPr>
            <w:tcW w:w="1710"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259" w:lineRule="exact"/>
              <w:rPr>
                <w:rFonts w:ascii="Arial" w:hAnsi="Arial" w:cs="Arial"/>
              </w:rPr>
            </w:pPr>
          </w:p>
        </w:tc>
        <w:tc>
          <w:tcPr>
            <w:tcW w:w="2610"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259" w:lineRule="exact"/>
              <w:rPr>
                <w:rFonts w:ascii="Arial" w:hAnsi="Arial" w:cs="Arial"/>
              </w:rPr>
            </w:pPr>
            <w:r w:rsidRPr="00633711">
              <w:rPr>
                <w:rFonts w:ascii="Arial" w:hAnsi="Arial" w:cs="Arial"/>
              </w:rPr>
              <w:t>Totaal</w:t>
            </w:r>
          </w:p>
        </w:tc>
        <w:tc>
          <w:tcPr>
            <w:tcW w:w="1170"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259" w:lineRule="exact"/>
              <w:rPr>
                <w:rFonts w:ascii="Arial" w:hAnsi="Arial" w:cs="Arial"/>
              </w:rPr>
            </w:pPr>
          </w:p>
        </w:tc>
        <w:tc>
          <w:tcPr>
            <w:tcW w:w="1890"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259" w:lineRule="exact"/>
              <w:rPr>
                <w:rFonts w:ascii="Arial" w:hAnsi="Arial" w:cs="Arial"/>
              </w:rPr>
            </w:pPr>
            <w:r w:rsidRPr="00633711">
              <w:rPr>
                <w:rFonts w:ascii="Arial" w:hAnsi="Arial" w:cs="Arial"/>
              </w:rPr>
              <w:t>Totaal</w:t>
            </w:r>
          </w:p>
        </w:tc>
        <w:tc>
          <w:tcPr>
            <w:tcW w:w="1440"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259" w:lineRule="exact"/>
              <w:rPr>
                <w:rFonts w:ascii="Arial" w:hAnsi="Arial" w:cs="Arial"/>
              </w:rPr>
            </w:pPr>
          </w:p>
        </w:tc>
      </w:tr>
    </w:tbl>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r w:rsidRPr="00633711">
        <w:rPr>
          <w:rFonts w:ascii="Arial" w:hAnsi="Arial" w:cs="Arial"/>
        </w:rPr>
        <w:br w:type="page"/>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r w:rsidRPr="00633711">
        <w:rPr>
          <w:rFonts w:ascii="Arial" w:hAnsi="Arial" w:cs="Arial"/>
        </w:rPr>
        <w:t xml:space="preserve">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r w:rsidRPr="00633711">
        <w:rPr>
          <w:rFonts w:ascii="Arial" w:hAnsi="Arial" w:cs="Arial"/>
          <w:b/>
        </w:rPr>
        <w:t>25. GEVOELIGHEIDSANALYSE</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jc w:val="both"/>
        <w:rPr>
          <w:rFonts w:ascii="Arial" w:hAnsi="Arial" w:cs="Arial"/>
        </w:rPr>
      </w:pPr>
    </w:p>
    <w:tbl>
      <w:tblPr>
        <w:tblW w:w="0" w:type="auto"/>
        <w:tblInd w:w="170" w:type="dxa"/>
        <w:tblLayout w:type="fixed"/>
        <w:tblCellMar>
          <w:left w:w="170" w:type="dxa"/>
          <w:right w:w="170" w:type="dxa"/>
        </w:tblCellMar>
        <w:tblLook w:val="0000" w:firstRow="0" w:lastRow="0" w:firstColumn="0" w:lastColumn="0" w:noHBand="0" w:noVBand="0"/>
      </w:tblPr>
      <w:tblGrid>
        <w:gridCol w:w="3690"/>
        <w:gridCol w:w="2340"/>
        <w:gridCol w:w="2610"/>
      </w:tblGrid>
      <w:tr w:rsidR="00605A25" w:rsidRPr="00633711">
        <w:tc>
          <w:tcPr>
            <w:tcW w:w="369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r w:rsidRPr="00633711">
              <w:rPr>
                <w:rFonts w:ascii="Arial" w:hAnsi="Arial" w:cs="Arial"/>
              </w:rPr>
              <w:t>Technisch</w:t>
            </w:r>
          </w:p>
        </w:tc>
        <w:tc>
          <w:tcPr>
            <w:tcW w:w="234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r w:rsidRPr="00633711">
              <w:rPr>
                <w:rFonts w:ascii="Arial" w:hAnsi="Arial" w:cs="Arial"/>
              </w:rPr>
              <w:t>Bestaande situa</w:t>
            </w:r>
            <w:r w:rsidRPr="00633711">
              <w:rPr>
                <w:rFonts w:ascii="Arial" w:hAnsi="Arial" w:cs="Arial"/>
              </w:rPr>
              <w:softHyphen/>
              <w:t>tie</w:t>
            </w:r>
          </w:p>
        </w:tc>
        <w:tc>
          <w:tcPr>
            <w:tcW w:w="261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r w:rsidRPr="00633711">
              <w:rPr>
                <w:rFonts w:ascii="Arial" w:hAnsi="Arial" w:cs="Arial"/>
              </w:rPr>
              <w:t>Nieuwe situatie</w:t>
            </w:r>
          </w:p>
        </w:tc>
      </w:tr>
      <w:tr w:rsidR="00605A25" w:rsidRPr="00633711">
        <w:tc>
          <w:tcPr>
            <w:tcW w:w="369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een big per zeug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+/- 10 gram groei/dag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+/- 0,01 voederconversie</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xml:space="preserve">+/- 1   </w:t>
            </w:r>
            <w:proofErr w:type="spellStart"/>
            <w:r w:rsidRPr="00633711">
              <w:rPr>
                <w:rFonts w:ascii="Arial" w:hAnsi="Arial" w:cs="Arial"/>
              </w:rPr>
              <w:t>uitvals</w:t>
            </w:r>
            <w:proofErr w:type="spellEnd"/>
            <w:r w:rsidRPr="00633711">
              <w:rPr>
                <w:rFonts w:ascii="Arial" w:hAnsi="Arial" w:cs="Arial"/>
              </w:rPr>
              <w:t xml:space="preserve"> %</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r w:rsidRPr="00633711">
              <w:rPr>
                <w:rFonts w:ascii="Arial" w:hAnsi="Arial" w:cs="Arial"/>
              </w:rPr>
              <w:t xml:space="preserve"> </w:t>
            </w:r>
          </w:p>
        </w:tc>
        <w:tc>
          <w:tcPr>
            <w:tcW w:w="2340"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p>
        </w:tc>
        <w:tc>
          <w:tcPr>
            <w:tcW w:w="2610" w:type="dxa"/>
            <w:tcBorders>
              <w:top w:val="single" w:sz="7" w:space="0" w:color="000000"/>
              <w:left w:val="single" w:sz="7" w:space="0" w:color="000000"/>
              <w:bottom w:val="single" w:sz="6" w:space="0" w:color="FFFFFF"/>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38" w:line="259" w:lineRule="exact"/>
              <w:rPr>
                <w:rFonts w:ascii="Arial" w:hAnsi="Arial" w:cs="Arial"/>
              </w:rPr>
            </w:pPr>
          </w:p>
        </w:tc>
      </w:tr>
      <w:tr w:rsidR="00605A25" w:rsidRPr="00633711">
        <w:tc>
          <w:tcPr>
            <w:tcW w:w="3690"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u w:val="single"/>
              </w:rPr>
              <w:t>Financieel</w:t>
            </w: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€ 0,01 opbrengstprijs/kg vlees</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line="259" w:lineRule="exact"/>
              <w:rPr>
                <w:rFonts w:ascii="Arial" w:hAnsi="Arial" w:cs="Arial"/>
              </w:rPr>
            </w:pPr>
            <w:r w:rsidRPr="00633711">
              <w:rPr>
                <w:rFonts w:ascii="Arial" w:hAnsi="Arial" w:cs="Arial"/>
              </w:rPr>
              <w:t>+/- € 5 prijs big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259" w:lineRule="exact"/>
              <w:rPr>
                <w:rFonts w:ascii="Arial" w:hAnsi="Arial" w:cs="Arial"/>
              </w:rPr>
            </w:pPr>
            <w:r w:rsidRPr="00633711">
              <w:rPr>
                <w:rFonts w:ascii="Arial" w:hAnsi="Arial" w:cs="Arial"/>
              </w:rPr>
              <w:t>+/- € 1,-- voerprijs/100 kg</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259" w:lineRule="exact"/>
              <w:rPr>
                <w:rFonts w:ascii="Arial" w:hAnsi="Arial" w:cs="Arial"/>
              </w:rPr>
            </w:pPr>
            <w:r w:rsidRPr="00633711">
              <w:rPr>
                <w:rFonts w:ascii="Arial" w:hAnsi="Arial" w:cs="Arial"/>
              </w:rPr>
              <w:t>+/- € 10,-- investering stal / m2</w:t>
            </w:r>
          </w:p>
          <w:p w:rsidR="00605A25" w:rsidRPr="00633711" w:rsidRDefault="0099026C">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259" w:lineRule="exact"/>
              <w:rPr>
                <w:rFonts w:ascii="Arial" w:hAnsi="Arial" w:cs="Arial"/>
              </w:rPr>
            </w:pPr>
            <w:r w:rsidRPr="00633711">
              <w:rPr>
                <w:rFonts w:ascii="Arial" w:hAnsi="Arial" w:cs="Arial"/>
              </w:rPr>
              <w:t>+/- € 20,-- investering inventaris /m2</w:t>
            </w:r>
          </w:p>
        </w:tc>
        <w:tc>
          <w:tcPr>
            <w:tcW w:w="2340" w:type="dxa"/>
            <w:tcBorders>
              <w:top w:val="single" w:sz="7" w:space="0" w:color="000000"/>
              <w:left w:val="single" w:sz="7" w:space="0" w:color="000000"/>
              <w:bottom w:val="single" w:sz="7" w:space="0" w:color="000000"/>
              <w:right w:val="single" w:sz="6" w:space="0" w:color="FFFFFF"/>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259" w:lineRule="exact"/>
              <w:rPr>
                <w:rFonts w:ascii="Arial" w:hAnsi="Arial" w:cs="Arial"/>
              </w:rPr>
            </w:pPr>
          </w:p>
        </w:tc>
        <w:tc>
          <w:tcPr>
            <w:tcW w:w="2610" w:type="dxa"/>
            <w:tcBorders>
              <w:top w:val="single" w:sz="7" w:space="0" w:color="000000"/>
              <w:left w:val="single" w:sz="7" w:space="0" w:color="000000"/>
              <w:bottom w:val="single" w:sz="7" w:space="0" w:color="000000"/>
              <w:right w:val="single" w:sz="7" w:space="0" w:color="000000"/>
            </w:tcBorders>
          </w:tcPr>
          <w:p w:rsidR="00605A25" w:rsidRPr="00633711" w:rsidRDefault="00605A25">
            <w:pPr>
              <w:spacing w:line="240" w:lineRule="exact"/>
              <w:rPr>
                <w:rFonts w:ascii="Arial" w:hAnsi="Arial" w:cs="Arial"/>
              </w:rPr>
            </w:pPr>
          </w:p>
          <w:p w:rsidR="00605A25" w:rsidRPr="00633711" w:rsidRDefault="00605A25">
            <w:pPr>
              <w:tabs>
                <w:tab w:val="left" w:pos="-1440"/>
                <w:tab w:val="left" w:pos="-720"/>
                <w:tab w:val="left" w:pos="0"/>
                <w:tab w:val="left" w:pos="720"/>
                <w:tab w:val="left" w:pos="1440"/>
                <w:tab w:val="left" w:pos="2160"/>
                <w:tab w:val="left" w:pos="2880"/>
                <w:tab w:val="left" w:pos="3600"/>
                <w:tab w:val="left" w:pos="4620"/>
                <w:tab w:val="left" w:pos="5040"/>
                <w:tab w:val="left" w:pos="5460"/>
                <w:tab w:val="left" w:pos="5760"/>
                <w:tab w:val="left" w:pos="6480"/>
                <w:tab w:val="left" w:pos="7392"/>
                <w:tab w:val="left" w:pos="7920"/>
                <w:tab w:val="left" w:pos="8640"/>
              </w:tabs>
              <w:spacing w:after="58" w:line="259" w:lineRule="exact"/>
              <w:rPr>
                <w:rFonts w:ascii="Arial" w:hAnsi="Arial" w:cs="Arial"/>
              </w:rPr>
            </w:pPr>
          </w:p>
        </w:tc>
      </w:tr>
    </w:tbl>
    <w:p w:rsidR="00605A25" w:rsidRPr="00633711" w:rsidRDefault="00605A25">
      <w:pPr>
        <w:tabs>
          <w:tab w:val="left" w:pos="-1696"/>
          <w:tab w:val="left" w:pos="-976"/>
          <w:tab w:val="left" w:pos="-256"/>
          <w:tab w:val="left" w:pos="32"/>
          <w:tab w:val="left" w:pos="176"/>
          <w:tab w:val="left" w:pos="464"/>
          <w:tab w:val="left" w:pos="608"/>
          <w:tab w:val="left" w:pos="1184"/>
          <w:tab w:val="left" w:pos="1328"/>
          <w:tab w:val="left" w:pos="1904"/>
          <w:tab w:val="left" w:pos="2624"/>
          <w:tab w:val="left" w:pos="3344"/>
          <w:tab w:val="left" w:pos="4064"/>
          <w:tab w:val="left" w:pos="4784"/>
          <w:tab w:val="left" w:pos="5504"/>
          <w:tab w:val="left" w:pos="6224"/>
          <w:tab w:val="left" w:pos="6944"/>
          <w:tab w:val="left" w:pos="7664"/>
          <w:tab w:val="left" w:pos="8384"/>
        </w:tabs>
        <w:rPr>
          <w:rFonts w:ascii="Arial" w:hAnsi="Arial" w:cs="Arial"/>
          <w:b/>
          <w:sz w:val="28"/>
        </w:rPr>
      </w:pPr>
    </w:p>
    <w:p w:rsidR="00605A25" w:rsidRDefault="004553E6" w:rsidP="004553E6">
      <w:pPr>
        <w:pStyle w:val="Kop2"/>
      </w:pPr>
      <w:bookmarkStart w:id="63" w:name="_Toc397255215"/>
      <w:proofErr w:type="spellStart"/>
      <w:r w:rsidRPr="004553E6">
        <w:t>Vragen</w:t>
      </w:r>
      <w:proofErr w:type="spellEnd"/>
      <w:r>
        <w:t xml:space="preserve"> </w:t>
      </w:r>
      <w:proofErr w:type="spellStart"/>
      <w:r>
        <w:t>hoofdstuk</w:t>
      </w:r>
      <w:proofErr w:type="spellEnd"/>
      <w:r>
        <w:t xml:space="preserve"> 4</w:t>
      </w:r>
      <w:bookmarkEnd w:id="63"/>
    </w:p>
    <w:p w:rsidR="004553E6" w:rsidRPr="004553E6" w:rsidRDefault="004553E6" w:rsidP="004553E6">
      <w:pPr>
        <w:rPr>
          <w:rFonts w:ascii="Arial" w:hAnsi="Arial" w:cs="Arial"/>
          <w:sz w:val="20"/>
          <w:lang w:val="en-GB"/>
        </w:rPr>
      </w:pPr>
    </w:p>
    <w:p w:rsidR="004553E6" w:rsidRPr="004553E6" w:rsidRDefault="004553E6" w:rsidP="004553E6">
      <w:pPr>
        <w:pStyle w:val="Lijstalinea"/>
        <w:numPr>
          <w:ilvl w:val="0"/>
          <w:numId w:val="15"/>
        </w:numPr>
        <w:rPr>
          <w:rFonts w:ascii="Arial" w:hAnsi="Arial" w:cs="Arial"/>
          <w:sz w:val="20"/>
        </w:rPr>
      </w:pPr>
      <w:r w:rsidRPr="004553E6">
        <w:rPr>
          <w:rFonts w:ascii="Arial" w:hAnsi="Arial" w:cs="Arial"/>
          <w:sz w:val="20"/>
        </w:rPr>
        <w:t>Wat is een bedrijfsplan?</w:t>
      </w:r>
    </w:p>
    <w:p w:rsidR="004553E6" w:rsidRDefault="004553E6" w:rsidP="004553E6">
      <w:pPr>
        <w:pStyle w:val="Lijstalinea"/>
        <w:numPr>
          <w:ilvl w:val="0"/>
          <w:numId w:val="15"/>
        </w:numPr>
        <w:rPr>
          <w:rFonts w:ascii="Arial" w:hAnsi="Arial" w:cs="Arial"/>
          <w:sz w:val="20"/>
        </w:rPr>
      </w:pPr>
      <w:r w:rsidRPr="004553E6">
        <w:rPr>
          <w:rFonts w:ascii="Arial" w:hAnsi="Arial" w:cs="Arial"/>
          <w:sz w:val="20"/>
        </w:rPr>
        <w:t xml:space="preserve">Wat zijn de belangrijkste punten van een bedrijfsplan? </w:t>
      </w:r>
    </w:p>
    <w:p w:rsidR="004553E6" w:rsidRDefault="004553E6" w:rsidP="004553E6">
      <w:pPr>
        <w:rPr>
          <w:rFonts w:ascii="Arial" w:hAnsi="Arial" w:cs="Arial"/>
          <w:sz w:val="20"/>
        </w:rPr>
      </w:pPr>
    </w:p>
    <w:p w:rsidR="004553E6" w:rsidRDefault="00892562" w:rsidP="004553E6">
      <w:pPr>
        <w:pStyle w:val="Lijstalinea"/>
        <w:numPr>
          <w:ilvl w:val="0"/>
          <w:numId w:val="15"/>
        </w:numPr>
        <w:rPr>
          <w:rFonts w:ascii="Arial" w:hAnsi="Arial" w:cs="Arial"/>
          <w:sz w:val="20"/>
        </w:rPr>
      </w:pPr>
      <w:r>
        <w:rPr>
          <w:rFonts w:ascii="Arial" w:hAnsi="Arial" w:cs="Arial"/>
          <w:sz w:val="20"/>
        </w:rPr>
        <w:t>Heeft het bedrijf waar je werkt recent een bedrijfsplan gemaakt, bespreek dit met je werkplekbegeleider. Schrijf op in grote lijnen waarom</w:t>
      </w:r>
      <w:r w:rsidR="00385068">
        <w:rPr>
          <w:rFonts w:ascii="Arial" w:hAnsi="Arial" w:cs="Arial"/>
          <w:sz w:val="20"/>
        </w:rPr>
        <w:t xml:space="preserve"> en</w:t>
      </w:r>
      <w:r>
        <w:rPr>
          <w:rFonts w:ascii="Arial" w:hAnsi="Arial" w:cs="Arial"/>
          <w:sz w:val="20"/>
        </w:rPr>
        <w:t xml:space="preserve"> </w:t>
      </w:r>
      <w:r w:rsidR="00385068">
        <w:rPr>
          <w:rFonts w:ascii="Arial" w:hAnsi="Arial" w:cs="Arial"/>
          <w:sz w:val="20"/>
        </w:rPr>
        <w:t xml:space="preserve">hoe </w:t>
      </w:r>
      <w:r>
        <w:rPr>
          <w:rFonts w:ascii="Arial" w:hAnsi="Arial" w:cs="Arial"/>
          <w:sz w:val="20"/>
        </w:rPr>
        <w:t>dit bedrijfsplan gemaakt is.</w:t>
      </w:r>
    </w:p>
    <w:p w:rsidR="00892562" w:rsidRPr="00892562" w:rsidRDefault="00892562" w:rsidP="00892562">
      <w:pPr>
        <w:pStyle w:val="Lijstalinea"/>
        <w:rPr>
          <w:rFonts w:ascii="Arial" w:hAnsi="Arial" w:cs="Arial"/>
          <w:sz w:val="20"/>
        </w:rPr>
      </w:pPr>
    </w:p>
    <w:p w:rsidR="00892562" w:rsidRPr="004553E6" w:rsidRDefault="00892562" w:rsidP="004553E6">
      <w:pPr>
        <w:pStyle w:val="Lijstalinea"/>
        <w:numPr>
          <w:ilvl w:val="0"/>
          <w:numId w:val="15"/>
        </w:numPr>
        <w:rPr>
          <w:rFonts w:ascii="Arial" w:hAnsi="Arial" w:cs="Arial"/>
          <w:sz w:val="20"/>
        </w:rPr>
      </w:pPr>
      <w:r>
        <w:rPr>
          <w:rFonts w:ascii="Arial" w:hAnsi="Arial" w:cs="Arial"/>
          <w:sz w:val="20"/>
        </w:rPr>
        <w:t>Welke gegevens moet je uitwerken voor een bedrijfsplan?</w:t>
      </w:r>
    </w:p>
    <w:p w:rsidR="00605A25" w:rsidRPr="00633711" w:rsidRDefault="00605A25">
      <w:pPr>
        <w:pStyle w:val="Kop1"/>
        <w:rPr>
          <w:rFonts w:ascii="Arial" w:hAnsi="Arial" w:cs="Arial"/>
        </w:rPr>
        <w:sectPr w:rsidR="00605A25" w:rsidRPr="00633711">
          <w:pgSz w:w="11906" w:h="16838"/>
          <w:pgMar w:top="1985" w:right="1077" w:bottom="1242" w:left="1985" w:header="1021" w:footer="794" w:gutter="0"/>
          <w:cols w:space="708"/>
          <w:noEndnote/>
        </w:sectPr>
      </w:pPr>
    </w:p>
    <w:p w:rsidR="00605A25" w:rsidRPr="00633711" w:rsidRDefault="0099026C">
      <w:pPr>
        <w:pStyle w:val="Kop1"/>
        <w:rPr>
          <w:rFonts w:ascii="Arial" w:hAnsi="Arial" w:cs="Arial"/>
        </w:rPr>
      </w:pPr>
      <w:bookmarkStart w:id="64" w:name="_Toc98737492"/>
      <w:bookmarkStart w:id="65" w:name="_Toc397255216"/>
      <w:r w:rsidRPr="00633711">
        <w:rPr>
          <w:rFonts w:ascii="Arial" w:hAnsi="Arial" w:cs="Arial"/>
        </w:rPr>
        <w:t>Contracten in de varkenshouderij</w:t>
      </w:r>
      <w:bookmarkEnd w:id="64"/>
      <w:bookmarkEnd w:id="65"/>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b/>
        </w:rPr>
      </w:pPr>
      <w:r w:rsidRPr="00633711">
        <w:rPr>
          <w:rFonts w:ascii="Arial" w:hAnsi="Arial" w:cs="Arial"/>
          <w:b/>
        </w:rPr>
        <w:t>Doelstelling:</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b/>
        </w:rPr>
      </w:pPr>
      <w:r w:rsidRPr="00633711">
        <w:rPr>
          <w:rFonts w:ascii="Arial" w:hAnsi="Arial" w:cs="Arial"/>
          <w:b/>
        </w:rPr>
        <w:t>Risicobeheer is een belangrijke taak van de ondernemer. Een moge</w:t>
      </w:r>
      <w:r w:rsidRPr="00633711">
        <w:rPr>
          <w:rFonts w:ascii="Arial" w:hAnsi="Arial" w:cs="Arial"/>
          <w:b/>
        </w:rPr>
        <w:softHyphen/>
        <w:t>lijkheid om risico's te spreiden is het aangaan van contracten.</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b/>
        </w:rPr>
      </w:pPr>
      <w:r w:rsidRPr="00633711">
        <w:rPr>
          <w:rFonts w:ascii="Arial" w:hAnsi="Arial" w:cs="Arial"/>
          <w:b/>
        </w:rPr>
        <w:t>Naast de achtergronden dient de deelnemer de praktische uitwerking goed te beheer</w:t>
      </w:r>
      <w:r w:rsidRPr="00633711">
        <w:rPr>
          <w:rFonts w:ascii="Arial" w:hAnsi="Arial" w:cs="Arial"/>
          <w:b/>
        </w:rPr>
        <w:softHyphen/>
        <w:t>sen.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pStyle w:val="Kop2"/>
        <w:rPr>
          <w:rFonts w:cs="Arial"/>
          <w:lang w:val="nl-NL"/>
        </w:rPr>
      </w:pPr>
      <w:bookmarkStart w:id="66" w:name="_Toc98737493"/>
      <w:bookmarkStart w:id="67" w:name="_Toc397255217"/>
      <w:r w:rsidRPr="00633711">
        <w:rPr>
          <w:rFonts w:cs="Arial"/>
          <w:lang w:val="nl-NL"/>
        </w:rPr>
        <w:t>Risicobeheer</w:t>
      </w:r>
      <w:bookmarkEnd w:id="66"/>
      <w:bookmarkEnd w:id="67"/>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Ondernemen is risico lopen met </w:t>
      </w:r>
      <w:r w:rsidRPr="00633711">
        <w:rPr>
          <w:rFonts w:ascii="Arial" w:hAnsi="Arial" w:cs="Arial"/>
          <w:b/>
        </w:rPr>
        <w:t>vermogen en arbeid</w:t>
      </w:r>
      <w:r w:rsidRPr="00633711">
        <w:rPr>
          <w:rFonts w:ascii="Arial" w:hAnsi="Arial" w:cs="Arial"/>
        </w:rPr>
        <w:t xml:space="preserve"> om een inkomen te behalen.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Risicobeheer houdt op de eerste plaats in dat je alle risico's die </w:t>
      </w:r>
      <w:r w:rsidRPr="00633711">
        <w:rPr>
          <w:rFonts w:ascii="Arial" w:hAnsi="Arial" w:cs="Arial"/>
          <w:u w:val="single"/>
        </w:rPr>
        <w:t>gezin en bedrijf</w:t>
      </w:r>
      <w:r w:rsidRPr="00633711">
        <w:rPr>
          <w:rFonts w:ascii="Arial" w:hAnsi="Arial" w:cs="Arial"/>
        </w:rPr>
        <w:t xml:space="preserve"> kunnen bedreigen </w:t>
      </w:r>
      <w:r w:rsidRPr="00633711">
        <w:rPr>
          <w:rFonts w:ascii="Arial" w:hAnsi="Arial" w:cs="Arial"/>
          <w:b/>
        </w:rPr>
        <w:t>onderkent</w:t>
      </w:r>
      <w:r w:rsidRPr="00633711">
        <w:rPr>
          <w:rFonts w:ascii="Arial" w:hAnsi="Arial" w:cs="Arial"/>
        </w:rPr>
        <w:t xml:space="preserve">.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Met andere woor</w:t>
      </w:r>
      <w:r w:rsidRPr="00633711">
        <w:rPr>
          <w:rFonts w:ascii="Arial" w:hAnsi="Arial" w:cs="Arial"/>
        </w:rPr>
        <w:softHyphen/>
        <w:t>den: men moet deze risico's inventari</w:t>
      </w:r>
      <w:r w:rsidRPr="00633711">
        <w:rPr>
          <w:rFonts w:ascii="Arial" w:hAnsi="Arial" w:cs="Arial"/>
        </w:rPr>
        <w:softHyphen/>
        <w:t>se</w:t>
      </w:r>
      <w:r w:rsidRPr="00633711">
        <w:rPr>
          <w:rFonts w:ascii="Arial" w:hAnsi="Arial" w:cs="Arial"/>
        </w:rPr>
        <w:softHyphen/>
        <w:t>ren.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Vervol</w:t>
      </w:r>
      <w:r w:rsidRPr="00633711">
        <w:rPr>
          <w:rFonts w:ascii="Arial" w:hAnsi="Arial" w:cs="Arial"/>
        </w:rPr>
        <w:softHyphen/>
        <w:t>gens zal men moeten na</w:t>
      </w:r>
      <w:r w:rsidRPr="00633711">
        <w:rPr>
          <w:rFonts w:ascii="Arial" w:hAnsi="Arial" w:cs="Arial"/>
        </w:rPr>
        <w:softHyphen/>
        <w:t xml:space="preserve">gaan welke maatregelen men kan nemen om de </w:t>
      </w:r>
      <w:r w:rsidRPr="00633711">
        <w:rPr>
          <w:rFonts w:ascii="Arial" w:hAnsi="Arial" w:cs="Arial"/>
          <w:u w:val="single"/>
        </w:rPr>
        <w:t>gevolgen</w:t>
      </w:r>
      <w:r w:rsidRPr="00633711">
        <w:rPr>
          <w:rFonts w:ascii="Arial" w:hAnsi="Arial" w:cs="Arial"/>
        </w:rPr>
        <w:t xml:space="preserve"> van die risico's te verminderen, dan wel te ver</w:t>
      </w:r>
      <w:r w:rsidRPr="00633711">
        <w:rPr>
          <w:rFonts w:ascii="Arial" w:hAnsi="Arial" w:cs="Arial"/>
        </w:rPr>
        <w:softHyphen/>
        <w:t xml:space="preserve">kleinen.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Preventie komt daar</w:t>
      </w:r>
      <w:r w:rsidRPr="00633711">
        <w:rPr>
          <w:rFonts w:ascii="Arial" w:hAnsi="Arial" w:cs="Arial"/>
        </w:rPr>
        <w:softHyphen/>
        <w:t>bij op de eerste plaats.</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Daarna komen vragen aan de orde als:</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hanging="292"/>
        <w:rPr>
          <w:rFonts w:ascii="Arial" w:hAnsi="Arial" w:cs="Arial"/>
        </w:rPr>
      </w:pPr>
      <w:r w:rsidRPr="00633711">
        <w:rPr>
          <w:rFonts w:ascii="Arial" w:hAnsi="Arial" w:cs="Arial"/>
        </w:rPr>
        <w:t>1.</w:t>
      </w:r>
      <w:r w:rsidRPr="00633711">
        <w:rPr>
          <w:rFonts w:ascii="Arial" w:hAnsi="Arial" w:cs="Arial"/>
        </w:rPr>
        <w:tab/>
        <w:t xml:space="preserve">Welke risico's kun je of moet je zelf dragen ?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hanging="292"/>
        <w:rPr>
          <w:rFonts w:ascii="Arial" w:hAnsi="Arial" w:cs="Arial"/>
        </w:rPr>
      </w:pPr>
      <w:r w:rsidRPr="00633711">
        <w:rPr>
          <w:rFonts w:ascii="Arial" w:hAnsi="Arial" w:cs="Arial"/>
        </w:rPr>
        <w:t>2.</w:t>
      </w:r>
      <w:r w:rsidRPr="00633711">
        <w:rPr>
          <w:rFonts w:ascii="Arial" w:hAnsi="Arial" w:cs="Arial"/>
        </w:rPr>
        <w:tab/>
        <w:t xml:space="preserve">Welke risico's kun je of wil je beslist niet zelf dragen en met welke </w:t>
      </w:r>
      <w:r w:rsidRPr="00633711">
        <w:rPr>
          <w:rFonts w:ascii="Arial" w:hAnsi="Arial" w:cs="Arial"/>
          <w:u w:val="single"/>
        </w:rPr>
        <w:t>particuliere verzeke</w:t>
      </w:r>
      <w:r w:rsidRPr="00633711">
        <w:rPr>
          <w:rFonts w:ascii="Arial" w:hAnsi="Arial" w:cs="Arial"/>
          <w:u w:val="single"/>
        </w:rPr>
        <w:softHyphen/>
        <w:t>ringen</w:t>
      </w:r>
      <w:r w:rsidRPr="00633711">
        <w:rPr>
          <w:rFonts w:ascii="Arial" w:hAnsi="Arial" w:cs="Arial"/>
        </w:rPr>
        <w:t xml:space="preserve"> of contracten kun je de gevol</w:t>
      </w:r>
      <w:r w:rsidRPr="00633711">
        <w:rPr>
          <w:rFonts w:ascii="Arial" w:hAnsi="Arial" w:cs="Arial"/>
        </w:rPr>
        <w:softHyphen/>
        <w:t>gen van die risico's verminderen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hanging="292"/>
        <w:rPr>
          <w:rFonts w:ascii="Arial" w:hAnsi="Arial" w:cs="Arial"/>
        </w:rPr>
      </w:pPr>
      <w:r w:rsidRPr="00633711">
        <w:rPr>
          <w:rFonts w:ascii="Arial" w:hAnsi="Arial" w:cs="Arial"/>
        </w:rPr>
        <w:t>3.</w:t>
      </w:r>
      <w:r w:rsidRPr="00633711">
        <w:rPr>
          <w:rFonts w:ascii="Arial" w:hAnsi="Arial" w:cs="Arial"/>
        </w:rPr>
        <w:tab/>
        <w:t xml:space="preserve">Voor welke risico's heeft de overheid via de </w:t>
      </w:r>
      <w:r w:rsidRPr="00633711">
        <w:rPr>
          <w:rFonts w:ascii="Arial" w:hAnsi="Arial" w:cs="Arial"/>
          <w:u w:val="single"/>
        </w:rPr>
        <w:t>sociale verze</w:t>
      </w:r>
      <w:r w:rsidRPr="00633711">
        <w:rPr>
          <w:rFonts w:ascii="Arial" w:hAnsi="Arial" w:cs="Arial"/>
          <w:u w:val="single"/>
        </w:rPr>
        <w:softHyphen/>
        <w:t>ke</w:t>
      </w:r>
      <w:r w:rsidRPr="00633711">
        <w:rPr>
          <w:rFonts w:ascii="Arial" w:hAnsi="Arial" w:cs="Arial"/>
          <w:u w:val="single"/>
        </w:rPr>
        <w:softHyphen/>
        <w:t>ringen</w:t>
      </w:r>
      <w:r w:rsidRPr="00633711">
        <w:rPr>
          <w:rFonts w:ascii="Arial" w:hAnsi="Arial" w:cs="Arial"/>
        </w:rPr>
        <w:t xml:space="preserve"> reeds voorzieningen getroffen ?</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Bij het inventariseren van de risico's kan het navolgende sche</w:t>
      </w:r>
      <w:r w:rsidRPr="00633711">
        <w:rPr>
          <w:rFonts w:ascii="Arial" w:hAnsi="Arial" w:cs="Arial"/>
        </w:rPr>
        <w:softHyphen/>
        <w:t xml:space="preserve">ma dienst doen.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Hier zie je in welke vier groepen je de risico's kunt verde</w:t>
      </w:r>
      <w:r w:rsidRPr="00633711">
        <w:rPr>
          <w:rFonts w:ascii="Arial" w:hAnsi="Arial" w:cs="Arial"/>
        </w:rPr>
        <w:softHyphen/>
        <w:t>len.</w:t>
      </w:r>
    </w:p>
    <w:p w:rsidR="00385068" w:rsidRDefault="00385068">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b/>
          <w:u w:val="single"/>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b/>
          <w:u w:val="single"/>
        </w:rPr>
      </w:pPr>
      <w:r w:rsidRPr="00633711">
        <w:rPr>
          <w:rFonts w:ascii="Arial" w:hAnsi="Arial" w:cs="Arial"/>
          <w:b/>
          <w:u w:val="single"/>
        </w:rPr>
        <w:t>Tabel 6.1  Overzicht risico's</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tbl>
      <w:tblPr>
        <w:tblW w:w="0" w:type="auto"/>
        <w:tblInd w:w="141" w:type="dxa"/>
        <w:tblLayout w:type="fixed"/>
        <w:tblCellMar>
          <w:left w:w="141" w:type="dxa"/>
          <w:right w:w="141" w:type="dxa"/>
        </w:tblCellMar>
        <w:tblLook w:val="0000" w:firstRow="0" w:lastRow="0" w:firstColumn="0" w:lastColumn="0" w:noHBand="0" w:noVBand="0"/>
      </w:tblPr>
      <w:tblGrid>
        <w:gridCol w:w="2353"/>
        <w:gridCol w:w="2353"/>
        <w:gridCol w:w="2353"/>
        <w:gridCol w:w="2353"/>
      </w:tblGrid>
      <w:tr w:rsidR="00605A25" w:rsidRPr="00633711">
        <w:tc>
          <w:tcPr>
            <w:tcW w:w="2353" w:type="dxa"/>
            <w:tcBorders>
              <w:top w:val="double" w:sz="7" w:space="0" w:color="000000"/>
              <w:left w:val="double" w:sz="7" w:space="0" w:color="000000"/>
              <w:bottom w:val="single" w:sz="6" w:space="0" w:color="FFFFFF"/>
              <w:right w:val="single" w:sz="6" w:space="0" w:color="FFFFFF"/>
            </w:tcBorders>
          </w:tcPr>
          <w:p w:rsidR="00605A25" w:rsidRPr="00633711" w:rsidRDefault="00605A25">
            <w:pPr>
              <w:spacing w:line="201" w:lineRule="exact"/>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Risicogroepen</w:t>
            </w:r>
          </w:p>
        </w:tc>
        <w:tc>
          <w:tcPr>
            <w:tcW w:w="2353" w:type="dxa"/>
            <w:tcBorders>
              <w:top w:val="double" w:sz="7" w:space="0" w:color="000000"/>
              <w:left w:val="single" w:sz="7" w:space="0" w:color="000000"/>
              <w:bottom w:val="single" w:sz="6" w:space="0" w:color="FFFFFF"/>
              <w:right w:val="single" w:sz="6" w:space="0" w:color="FFFFFF"/>
            </w:tcBorders>
          </w:tcPr>
          <w:p w:rsidR="00605A25" w:rsidRPr="00633711" w:rsidRDefault="00605A25">
            <w:pPr>
              <w:spacing w:line="201" w:lineRule="exact"/>
              <w:rPr>
                <w:rFonts w:ascii="Arial" w:hAnsi="Arial" w:cs="Arial"/>
              </w:rPr>
            </w:pP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tc>
        <w:tc>
          <w:tcPr>
            <w:tcW w:w="2353" w:type="dxa"/>
            <w:tcBorders>
              <w:top w:val="double" w:sz="7" w:space="0" w:color="000000"/>
              <w:left w:val="single" w:sz="7" w:space="0" w:color="000000"/>
              <w:bottom w:val="single" w:sz="6" w:space="0" w:color="FFFFFF"/>
              <w:right w:val="single" w:sz="6" w:space="0" w:color="FFFFFF"/>
            </w:tcBorders>
          </w:tcPr>
          <w:p w:rsidR="00605A25" w:rsidRPr="00633711" w:rsidRDefault="00605A25">
            <w:pPr>
              <w:spacing w:line="201" w:lineRule="exact"/>
              <w:rPr>
                <w:rFonts w:ascii="Arial" w:hAnsi="Arial" w:cs="Arial"/>
              </w:rPr>
            </w:pP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tc>
        <w:tc>
          <w:tcPr>
            <w:tcW w:w="2353" w:type="dxa"/>
            <w:tcBorders>
              <w:top w:val="double" w:sz="7" w:space="0" w:color="000000"/>
              <w:left w:val="single" w:sz="7" w:space="0" w:color="000000"/>
              <w:bottom w:val="single" w:sz="6" w:space="0" w:color="FFFFFF"/>
              <w:right w:val="double" w:sz="7" w:space="0" w:color="000000"/>
            </w:tcBorders>
          </w:tcPr>
          <w:p w:rsidR="00605A25" w:rsidRPr="00633711" w:rsidRDefault="00605A25">
            <w:pPr>
              <w:spacing w:line="201" w:lineRule="exact"/>
              <w:rPr>
                <w:rFonts w:ascii="Arial" w:hAnsi="Arial" w:cs="Arial"/>
              </w:rPr>
            </w:pP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tc>
      </w:tr>
      <w:tr w:rsidR="00605A25" w:rsidRPr="00633711">
        <w:tc>
          <w:tcPr>
            <w:tcW w:w="2353" w:type="dxa"/>
            <w:tcBorders>
              <w:top w:val="single" w:sz="7" w:space="0" w:color="000000"/>
              <w:left w:val="double" w:sz="7" w:space="0" w:color="000000"/>
              <w:bottom w:val="single" w:sz="6" w:space="0" w:color="FFFFFF"/>
              <w:right w:val="single" w:sz="6" w:space="0" w:color="FFFFFF"/>
            </w:tcBorders>
          </w:tcPr>
          <w:p w:rsidR="00605A25" w:rsidRPr="00633711" w:rsidRDefault="00605A25">
            <w:pPr>
              <w:spacing w:line="163" w:lineRule="exact"/>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Onroerend goed</w:t>
            </w:r>
          </w:p>
        </w:tc>
        <w:tc>
          <w:tcPr>
            <w:tcW w:w="2353"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163" w:lineRule="exact"/>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Roerend goed</w:t>
            </w:r>
          </w:p>
        </w:tc>
        <w:tc>
          <w:tcPr>
            <w:tcW w:w="2353" w:type="dxa"/>
            <w:tcBorders>
              <w:top w:val="single" w:sz="7" w:space="0" w:color="000000"/>
              <w:left w:val="single" w:sz="7" w:space="0" w:color="000000"/>
              <w:bottom w:val="single" w:sz="6" w:space="0" w:color="FFFFFF"/>
              <w:right w:val="single" w:sz="6" w:space="0" w:color="FFFFFF"/>
            </w:tcBorders>
          </w:tcPr>
          <w:p w:rsidR="00605A25" w:rsidRPr="00633711" w:rsidRDefault="00605A25">
            <w:pPr>
              <w:spacing w:line="163" w:lineRule="exact"/>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Vermogen</w:t>
            </w:r>
          </w:p>
        </w:tc>
        <w:tc>
          <w:tcPr>
            <w:tcW w:w="2353" w:type="dxa"/>
            <w:tcBorders>
              <w:top w:val="single" w:sz="7" w:space="0" w:color="000000"/>
              <w:left w:val="single" w:sz="7" w:space="0" w:color="000000"/>
              <w:bottom w:val="single" w:sz="6" w:space="0" w:color="FFFFFF"/>
              <w:right w:val="double" w:sz="7" w:space="0" w:color="000000"/>
            </w:tcBorders>
          </w:tcPr>
          <w:p w:rsidR="00605A25" w:rsidRPr="00633711" w:rsidRDefault="00605A25">
            <w:pPr>
              <w:spacing w:line="163" w:lineRule="exact"/>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Personen</w:t>
            </w:r>
          </w:p>
        </w:tc>
      </w:tr>
      <w:tr w:rsidR="00605A25" w:rsidRPr="00633711">
        <w:tc>
          <w:tcPr>
            <w:tcW w:w="2353" w:type="dxa"/>
            <w:tcBorders>
              <w:top w:val="single" w:sz="7" w:space="0" w:color="000000"/>
              <w:left w:val="double" w:sz="7" w:space="0" w:color="000000"/>
              <w:bottom w:val="double" w:sz="7" w:space="0" w:color="000000"/>
              <w:right w:val="single" w:sz="6" w:space="0" w:color="FFFFFF"/>
            </w:tcBorders>
          </w:tcPr>
          <w:p w:rsidR="00605A25" w:rsidRPr="00633711" w:rsidRDefault="00605A25">
            <w:pPr>
              <w:spacing w:line="163" w:lineRule="exact"/>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brand</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storm</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blikseminslag</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ontploffing</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aanrijding</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hagel</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overstroming</w:t>
            </w:r>
          </w:p>
          <w:p w:rsidR="00605A25" w:rsidRPr="00633711" w:rsidRDefault="0099026C" w:rsidP="00385068">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droogte</w:t>
            </w:r>
          </w:p>
        </w:tc>
        <w:tc>
          <w:tcPr>
            <w:tcW w:w="2353" w:type="dxa"/>
            <w:tcBorders>
              <w:top w:val="single" w:sz="7" w:space="0" w:color="000000"/>
              <w:left w:val="single" w:sz="7" w:space="0" w:color="000000"/>
              <w:bottom w:val="double" w:sz="7" w:space="0" w:color="000000"/>
              <w:right w:val="single" w:sz="6" w:space="0" w:color="FFFFFF"/>
            </w:tcBorders>
          </w:tcPr>
          <w:p w:rsidR="00605A25" w:rsidRPr="00633711" w:rsidRDefault="00605A25">
            <w:pPr>
              <w:spacing w:line="163" w:lineRule="exact"/>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brand</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storm</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veeziekte</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ontploffing</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spacing w:after="58"/>
              <w:rPr>
                <w:rFonts w:ascii="Arial" w:hAnsi="Arial" w:cs="Arial"/>
              </w:rPr>
            </w:pPr>
            <w:r w:rsidRPr="00633711">
              <w:rPr>
                <w:rFonts w:ascii="Arial" w:hAnsi="Arial" w:cs="Arial"/>
              </w:rPr>
              <w:t xml:space="preserve"> - marktrisico</w:t>
            </w:r>
          </w:p>
        </w:tc>
        <w:tc>
          <w:tcPr>
            <w:tcW w:w="2353" w:type="dxa"/>
            <w:tcBorders>
              <w:top w:val="single" w:sz="7" w:space="0" w:color="000000"/>
              <w:left w:val="single" w:sz="7" w:space="0" w:color="000000"/>
              <w:bottom w:val="double" w:sz="7" w:space="0" w:color="000000"/>
              <w:right w:val="single" w:sz="6" w:space="0" w:color="FFFFFF"/>
            </w:tcBorders>
          </w:tcPr>
          <w:p w:rsidR="00605A25" w:rsidRPr="00633711" w:rsidRDefault="00605A25">
            <w:pPr>
              <w:spacing w:line="163" w:lineRule="exact"/>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overheidsmaatregelen</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vorderingen i.v.m.</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aansprakelijkheid</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bedrijfsschade</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investeringsschade</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milieuwetten</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spacing w:after="58"/>
              <w:rPr>
                <w:rFonts w:ascii="Arial" w:hAnsi="Arial" w:cs="Arial"/>
              </w:rPr>
            </w:pPr>
            <w:r w:rsidRPr="00633711">
              <w:rPr>
                <w:rFonts w:ascii="Arial" w:hAnsi="Arial" w:cs="Arial"/>
              </w:rPr>
              <w:t xml:space="preserve"> - quoteringsregelingen</w:t>
            </w:r>
          </w:p>
        </w:tc>
        <w:tc>
          <w:tcPr>
            <w:tcW w:w="2353" w:type="dxa"/>
            <w:tcBorders>
              <w:top w:val="single" w:sz="7" w:space="0" w:color="000000"/>
              <w:left w:val="single" w:sz="7" w:space="0" w:color="000000"/>
              <w:bottom w:val="double" w:sz="7" w:space="0" w:color="000000"/>
              <w:right w:val="double" w:sz="7" w:space="0" w:color="000000"/>
            </w:tcBorders>
          </w:tcPr>
          <w:p w:rsidR="00605A25" w:rsidRPr="00633711" w:rsidRDefault="00605A25">
            <w:pPr>
              <w:spacing w:line="163" w:lineRule="exact"/>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ziekte</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ziektekosten</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ongeval</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ouderdom</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 overlijden</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spacing w:after="58"/>
              <w:rPr>
                <w:rFonts w:ascii="Arial" w:hAnsi="Arial" w:cs="Arial"/>
              </w:rPr>
            </w:pPr>
          </w:p>
        </w:tc>
      </w:tr>
    </w:tbl>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Het treffen van voorzorgsmaatregelen (preventie) is een eerste vereiste om de risico's en de fi</w:t>
      </w:r>
      <w:r w:rsidRPr="00633711">
        <w:rPr>
          <w:rFonts w:ascii="Arial" w:hAnsi="Arial" w:cs="Arial"/>
        </w:rPr>
        <w:softHyphen/>
        <w:t>nan</w:t>
      </w:r>
      <w:r w:rsidRPr="00633711">
        <w:rPr>
          <w:rFonts w:ascii="Arial" w:hAnsi="Arial" w:cs="Arial"/>
        </w:rPr>
        <w:softHyphen/>
        <w:t>ciële gevol</w:t>
      </w:r>
      <w:r w:rsidRPr="00633711">
        <w:rPr>
          <w:rFonts w:ascii="Arial" w:hAnsi="Arial" w:cs="Arial"/>
        </w:rPr>
        <w:softHyphen/>
        <w:t>gen daarvan zo klein moge</w:t>
      </w:r>
      <w:r w:rsidRPr="00633711">
        <w:rPr>
          <w:rFonts w:ascii="Arial" w:hAnsi="Arial" w:cs="Arial"/>
        </w:rPr>
        <w:softHyphen/>
        <w:t>lijk te ma</w:t>
      </w:r>
      <w:r w:rsidRPr="00633711">
        <w:rPr>
          <w:rFonts w:ascii="Arial" w:hAnsi="Arial" w:cs="Arial"/>
        </w:rPr>
        <w:softHyphen/>
        <w:t>ken.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Dit kan onder andere door </w:t>
      </w:r>
      <w:r w:rsidRPr="00633711">
        <w:rPr>
          <w:rFonts w:ascii="Arial" w:hAnsi="Arial" w:cs="Arial"/>
          <w:u w:val="single"/>
        </w:rPr>
        <w:t>contracten</w:t>
      </w:r>
      <w:r w:rsidRPr="00633711">
        <w:rPr>
          <w:rFonts w:ascii="Arial" w:hAnsi="Arial" w:cs="Arial"/>
        </w:rPr>
        <w:t>.</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pStyle w:val="Kop2"/>
        <w:rPr>
          <w:rFonts w:cs="Arial"/>
          <w:lang w:val="nl-NL"/>
        </w:rPr>
      </w:pPr>
      <w:bookmarkStart w:id="68" w:name="_Toc98737494"/>
      <w:bookmarkStart w:id="69" w:name="_Toc397255218"/>
      <w:r w:rsidRPr="00633711">
        <w:rPr>
          <w:rFonts w:cs="Arial"/>
          <w:lang w:val="nl-NL"/>
        </w:rPr>
        <w:t>Contracten</w:t>
      </w:r>
      <w:bookmarkEnd w:id="68"/>
      <w:bookmarkEnd w:id="69"/>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De bedrijfsgrootte in de varkenshouderij is verveelvoudigd.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Door de groei van de bedrij</w:t>
      </w:r>
      <w:r w:rsidRPr="00633711">
        <w:rPr>
          <w:rFonts w:ascii="Arial" w:hAnsi="Arial" w:cs="Arial"/>
        </w:rPr>
        <w:softHyphen/>
        <w:t>ven is de behoefte aan vermogen toege</w:t>
      </w:r>
      <w:r w:rsidRPr="00633711">
        <w:rPr>
          <w:rFonts w:ascii="Arial" w:hAnsi="Arial" w:cs="Arial"/>
        </w:rPr>
        <w:softHyphen/>
        <w:t>no</w:t>
      </w:r>
      <w:r w:rsidRPr="00633711">
        <w:rPr>
          <w:rFonts w:ascii="Arial" w:hAnsi="Arial" w:cs="Arial"/>
        </w:rPr>
        <w:softHyphen/>
        <w:t xml:space="preserve">men.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Een aantal varkenshouders vindt het risico dat ze lopen met hun arbeid en kapi</w:t>
      </w:r>
      <w:r w:rsidRPr="00633711">
        <w:rPr>
          <w:rFonts w:ascii="Arial" w:hAnsi="Arial" w:cs="Arial"/>
        </w:rPr>
        <w:softHyphen/>
        <w:t>taal te groot en probe</w:t>
      </w:r>
      <w:r w:rsidRPr="00633711">
        <w:rPr>
          <w:rFonts w:ascii="Arial" w:hAnsi="Arial" w:cs="Arial"/>
        </w:rPr>
        <w:softHyphen/>
        <w:t>ren de risico's die ge</w:t>
      </w:r>
      <w:r w:rsidRPr="00633711">
        <w:rPr>
          <w:rFonts w:ascii="Arial" w:hAnsi="Arial" w:cs="Arial"/>
        </w:rPr>
        <w:softHyphen/>
        <w:t>paard gaan met de productie onder te brengen bij derden.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Dit zou men kunnen doen door mid</w:t>
      </w:r>
      <w:r w:rsidRPr="00633711">
        <w:rPr>
          <w:rFonts w:ascii="Arial" w:hAnsi="Arial" w:cs="Arial"/>
        </w:rPr>
        <w:softHyphen/>
        <w:t>del van een con</w:t>
      </w:r>
      <w:r w:rsidRPr="00633711">
        <w:rPr>
          <w:rFonts w:ascii="Arial" w:hAnsi="Arial" w:cs="Arial"/>
        </w:rPr>
        <w:softHyphen/>
        <w:t>tract.</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Als men geen contract afsluit maakt men gebruik van commerciële eigenschappen, een goede liquiditeitspositie en kennis van de markt.</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pStyle w:val="Kop2"/>
        <w:rPr>
          <w:rFonts w:cs="Arial"/>
          <w:lang w:val="nl-NL"/>
        </w:rPr>
      </w:pPr>
      <w:bookmarkStart w:id="70" w:name="_Toc98737495"/>
      <w:bookmarkStart w:id="71" w:name="_Toc397255219"/>
      <w:r w:rsidRPr="00633711">
        <w:rPr>
          <w:rFonts w:cs="Arial"/>
          <w:lang w:val="nl-NL"/>
        </w:rPr>
        <w:t>Wat is een contract ?</w:t>
      </w:r>
      <w:bookmarkEnd w:id="70"/>
      <w:bookmarkEnd w:id="71"/>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Een contract is een schriftelijk vastgelegde overeenkomst, waarin weder</w:t>
      </w:r>
      <w:r w:rsidRPr="00633711">
        <w:rPr>
          <w:rFonts w:ascii="Arial" w:hAnsi="Arial" w:cs="Arial"/>
        </w:rPr>
        <w:softHyphen/>
        <w:t>zijd</w:t>
      </w:r>
      <w:r w:rsidRPr="00633711">
        <w:rPr>
          <w:rFonts w:ascii="Arial" w:hAnsi="Arial" w:cs="Arial"/>
        </w:rPr>
        <w:softHyphen/>
        <w:t>se verplich</w:t>
      </w:r>
      <w:r w:rsidRPr="00633711">
        <w:rPr>
          <w:rFonts w:ascii="Arial" w:hAnsi="Arial" w:cs="Arial"/>
        </w:rPr>
        <w:softHyphen/>
        <w:t>tingen wor</w:t>
      </w:r>
      <w:r w:rsidRPr="00633711">
        <w:rPr>
          <w:rFonts w:ascii="Arial" w:hAnsi="Arial" w:cs="Arial"/>
        </w:rPr>
        <w:softHyphen/>
        <w:t>den aangegaan.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Drie begrippen zijn hierbij van belang, namelijk: </w:t>
      </w:r>
      <w:r w:rsidRPr="00633711">
        <w:rPr>
          <w:rFonts w:ascii="Arial" w:hAnsi="Arial" w:cs="Arial"/>
          <w:u w:val="single"/>
        </w:rPr>
        <w:t>contract</w:t>
      </w:r>
      <w:r w:rsidRPr="00633711">
        <w:rPr>
          <w:rFonts w:ascii="Arial" w:hAnsi="Arial" w:cs="Arial"/>
        </w:rPr>
        <w:t xml:space="preserve">, </w:t>
      </w:r>
      <w:r w:rsidRPr="00633711">
        <w:rPr>
          <w:rFonts w:ascii="Arial" w:hAnsi="Arial" w:cs="Arial"/>
          <w:u w:val="single"/>
        </w:rPr>
        <w:t>schriftelijke</w:t>
      </w:r>
      <w:r w:rsidRPr="00633711">
        <w:rPr>
          <w:rFonts w:ascii="Arial" w:hAnsi="Arial" w:cs="Arial"/>
        </w:rPr>
        <w:t xml:space="preserve"> en </w:t>
      </w:r>
      <w:r w:rsidRPr="00633711">
        <w:rPr>
          <w:rFonts w:ascii="Arial" w:hAnsi="Arial" w:cs="Arial"/>
          <w:u w:val="single"/>
        </w:rPr>
        <w:t>weder</w:t>
      </w:r>
      <w:r w:rsidRPr="00633711">
        <w:rPr>
          <w:rFonts w:ascii="Arial" w:hAnsi="Arial" w:cs="Arial"/>
          <w:u w:val="single"/>
        </w:rPr>
        <w:softHyphen/>
        <w:t>zijdse</w:t>
      </w:r>
      <w:r w:rsidRPr="00633711">
        <w:rPr>
          <w:rFonts w:ascii="Arial" w:hAnsi="Arial" w:cs="Arial"/>
        </w:rPr>
        <w:t xml:space="preserve">.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Enkele aspecten van deze drie be</w:t>
      </w:r>
      <w:r w:rsidRPr="00633711">
        <w:rPr>
          <w:rFonts w:ascii="Arial" w:hAnsi="Arial" w:cs="Arial"/>
        </w:rPr>
        <w:softHyphen/>
        <w:t>grippen zullen verder omschreven worden.</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u w:val="single"/>
        </w:rPr>
        <w:t>1. Het begrip "Contract"</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Met name contractgevers stellen contractmodellen op. Voor elke speci</w:t>
      </w:r>
      <w:r w:rsidRPr="00633711">
        <w:rPr>
          <w:rFonts w:ascii="Arial" w:hAnsi="Arial" w:cs="Arial"/>
        </w:rPr>
        <w:softHyphen/>
        <w:t>fieke situa</w:t>
      </w:r>
      <w:r w:rsidRPr="00633711">
        <w:rPr>
          <w:rFonts w:ascii="Arial" w:hAnsi="Arial" w:cs="Arial"/>
        </w:rPr>
        <w:softHyphen/>
        <w:t xml:space="preserve">tie wordt een model ontworpen.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Vanuit de land</w:t>
      </w:r>
      <w:r w:rsidRPr="00633711">
        <w:rPr>
          <w:rFonts w:ascii="Arial" w:hAnsi="Arial" w:cs="Arial"/>
        </w:rPr>
        <w:softHyphen/>
        <w:t>bouw is erop aangedrongen meer uniformiteit te be</w:t>
      </w:r>
      <w:r w:rsidRPr="00633711">
        <w:rPr>
          <w:rFonts w:ascii="Arial" w:hAnsi="Arial" w:cs="Arial"/>
        </w:rPr>
        <w:softHyphen/>
        <w:t>werkstelli</w:t>
      </w:r>
      <w:r w:rsidRPr="00633711">
        <w:rPr>
          <w:rFonts w:ascii="Arial" w:hAnsi="Arial" w:cs="Arial"/>
        </w:rPr>
        <w:softHyphen/>
        <w:t xml:space="preserve">gen.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Dit is tot op zekere hoog</w:t>
      </w:r>
      <w:r w:rsidRPr="00633711">
        <w:rPr>
          <w:rFonts w:ascii="Arial" w:hAnsi="Arial" w:cs="Arial"/>
        </w:rPr>
        <w:softHyphen/>
        <w:t>te bereikt door het op</w:t>
      </w:r>
      <w:r w:rsidRPr="00633711">
        <w:rPr>
          <w:rFonts w:ascii="Arial" w:hAnsi="Arial" w:cs="Arial"/>
        </w:rPr>
        <w:softHyphen/>
        <w:t>stellen van Al</w:t>
      </w:r>
      <w:r w:rsidRPr="00633711">
        <w:rPr>
          <w:rFonts w:ascii="Arial" w:hAnsi="Arial" w:cs="Arial"/>
        </w:rPr>
        <w:softHyphen/>
        <w:t xml:space="preserve">gemene Voorwaarden Contracten.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In de loop van de tijd zijn voor verschillende </w:t>
      </w:r>
      <w:proofErr w:type="spellStart"/>
      <w:r w:rsidRPr="00633711">
        <w:rPr>
          <w:rFonts w:ascii="Arial" w:hAnsi="Arial" w:cs="Arial"/>
        </w:rPr>
        <w:t>diercategoriën</w:t>
      </w:r>
      <w:proofErr w:type="spellEnd"/>
      <w:r w:rsidRPr="00633711">
        <w:rPr>
          <w:rFonts w:ascii="Arial" w:hAnsi="Arial" w:cs="Arial"/>
        </w:rPr>
        <w:t xml:space="preserve"> Algemene Voorwaarden opgesteld. Hier wordt weinig gebruik van gemaakt.</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Het invullen van het contract; d.w.z. het vermelden van de cij</w:t>
      </w:r>
      <w:r w:rsidRPr="00633711">
        <w:rPr>
          <w:rFonts w:ascii="Arial" w:hAnsi="Arial" w:cs="Arial"/>
        </w:rPr>
        <w:softHyphen/>
        <w:t xml:space="preserve">fers, is belangrijk.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Hierbij worden ver</w:t>
      </w:r>
      <w:r w:rsidRPr="00633711">
        <w:rPr>
          <w:rFonts w:ascii="Arial" w:hAnsi="Arial" w:cs="Arial"/>
        </w:rPr>
        <w:softHyphen/>
        <w:t>plich</w:t>
      </w:r>
      <w:r w:rsidRPr="00633711">
        <w:rPr>
          <w:rFonts w:ascii="Arial" w:hAnsi="Arial" w:cs="Arial"/>
        </w:rPr>
        <w:softHyphen/>
        <w:t>tingen aange</w:t>
      </w:r>
      <w:r w:rsidRPr="00633711">
        <w:rPr>
          <w:rFonts w:ascii="Arial" w:hAnsi="Arial" w:cs="Arial"/>
        </w:rPr>
        <w:softHyphen/>
        <w:t>gaan, die jaren bin</w:t>
      </w:r>
      <w:r w:rsidRPr="00633711">
        <w:rPr>
          <w:rFonts w:ascii="Arial" w:hAnsi="Arial" w:cs="Arial"/>
        </w:rPr>
        <w:softHyphen/>
        <w:t>dend zijn.</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Het re</w:t>
      </w:r>
      <w:r w:rsidRPr="00633711">
        <w:rPr>
          <w:rFonts w:ascii="Arial" w:hAnsi="Arial" w:cs="Arial"/>
        </w:rPr>
        <w:softHyphen/>
        <w:t>sul</w:t>
      </w:r>
      <w:r w:rsidRPr="00633711">
        <w:rPr>
          <w:rFonts w:ascii="Arial" w:hAnsi="Arial" w:cs="Arial"/>
        </w:rPr>
        <w:softHyphen/>
        <w:t>taat van het contract hangt af van enerzijds de commerciële vaardigheid van contract</w:t>
      </w:r>
      <w:r w:rsidRPr="00633711">
        <w:rPr>
          <w:rFonts w:ascii="Arial" w:hAnsi="Arial" w:cs="Arial"/>
        </w:rPr>
        <w:softHyphen/>
        <w:t>gever en contractnemer en an</w:t>
      </w:r>
      <w:r w:rsidRPr="00633711">
        <w:rPr>
          <w:rFonts w:ascii="Arial" w:hAnsi="Arial" w:cs="Arial"/>
        </w:rPr>
        <w:softHyphen/>
        <w:t>der</w:t>
      </w:r>
      <w:r w:rsidRPr="00633711">
        <w:rPr>
          <w:rFonts w:ascii="Arial" w:hAnsi="Arial" w:cs="Arial"/>
        </w:rPr>
        <w:softHyphen/>
        <w:t xml:space="preserve">zijds van vraag en aanbod. In tijden van slechte prijzen is de positie van de varkenshouder ongunstiger; daardoor worden dan ook in dergelijke tijden de meeste contracten aangeboden. </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Bij een contract kunnen we onderscheid maken tussen de </w:t>
      </w:r>
      <w:r w:rsidRPr="00633711">
        <w:rPr>
          <w:rFonts w:ascii="Arial" w:hAnsi="Arial" w:cs="Arial"/>
          <w:b/>
        </w:rPr>
        <w:t>juri</w:t>
      </w:r>
      <w:r w:rsidRPr="00633711">
        <w:rPr>
          <w:rFonts w:ascii="Arial" w:hAnsi="Arial" w:cs="Arial"/>
          <w:b/>
        </w:rPr>
        <w:softHyphen/>
        <w:t>dische</w:t>
      </w:r>
      <w:r w:rsidRPr="00633711">
        <w:rPr>
          <w:rFonts w:ascii="Arial" w:hAnsi="Arial" w:cs="Arial"/>
        </w:rPr>
        <w:t xml:space="preserve"> en </w:t>
      </w:r>
      <w:r w:rsidRPr="00633711">
        <w:rPr>
          <w:rFonts w:ascii="Arial" w:hAnsi="Arial" w:cs="Arial"/>
          <w:b/>
        </w:rPr>
        <w:t>economische</w:t>
      </w:r>
      <w:r w:rsidRPr="00633711">
        <w:rPr>
          <w:rFonts w:ascii="Arial" w:hAnsi="Arial" w:cs="Arial"/>
        </w:rPr>
        <w:t xml:space="preserve"> inhoud. </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De juridische inhoud heeft betrekking op de </w:t>
      </w:r>
      <w:r w:rsidRPr="00633711">
        <w:rPr>
          <w:rFonts w:ascii="Arial" w:hAnsi="Arial" w:cs="Arial"/>
          <w:u w:val="single"/>
        </w:rPr>
        <w:t>tekst</w:t>
      </w:r>
      <w:r w:rsidRPr="00633711">
        <w:rPr>
          <w:rFonts w:ascii="Arial" w:hAnsi="Arial" w:cs="Arial"/>
        </w:rPr>
        <w:t>, terwijl de economi</w:t>
      </w:r>
      <w:r w:rsidRPr="00633711">
        <w:rPr>
          <w:rFonts w:ascii="Arial" w:hAnsi="Arial" w:cs="Arial"/>
        </w:rPr>
        <w:softHyphen/>
        <w:t>sche inhoud betrek</w:t>
      </w:r>
      <w:r w:rsidRPr="00633711">
        <w:rPr>
          <w:rFonts w:ascii="Arial" w:hAnsi="Arial" w:cs="Arial"/>
        </w:rPr>
        <w:softHyphen/>
        <w:t xml:space="preserve">king heeft op de </w:t>
      </w:r>
      <w:r w:rsidRPr="00633711">
        <w:rPr>
          <w:rFonts w:ascii="Arial" w:hAnsi="Arial" w:cs="Arial"/>
          <w:u w:val="single"/>
        </w:rPr>
        <w:t>hoogte van de getal</w:t>
      </w:r>
      <w:r w:rsidRPr="00633711">
        <w:rPr>
          <w:rFonts w:ascii="Arial" w:hAnsi="Arial" w:cs="Arial"/>
          <w:u w:val="single"/>
        </w:rPr>
        <w:softHyphen/>
        <w:t>len</w:t>
      </w:r>
      <w:r w:rsidRPr="00633711">
        <w:rPr>
          <w:rFonts w:ascii="Arial" w:hAnsi="Arial" w:cs="Arial"/>
        </w:rPr>
        <w:t>.</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u w:val="single"/>
        </w:rPr>
        <w:t>2. Het begrip "schriftelijk"</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Een schriftelijk contract biedt natuurlijk meer mo</w:t>
      </w:r>
      <w:r w:rsidRPr="00633711">
        <w:rPr>
          <w:rFonts w:ascii="Arial" w:hAnsi="Arial" w:cs="Arial"/>
        </w:rPr>
        <w:softHyphen/>
        <w:t xml:space="preserve">gelijkheden tot bewijsvoering ten aanzien van de </w:t>
      </w:r>
      <w:r w:rsidRPr="00633711">
        <w:rPr>
          <w:rFonts w:ascii="Arial" w:hAnsi="Arial" w:cs="Arial"/>
          <w:b/>
          <w:u w:val="single"/>
        </w:rPr>
        <w:t>kwantitatie</w:t>
      </w:r>
      <w:r w:rsidRPr="00633711">
        <w:rPr>
          <w:rFonts w:ascii="Arial" w:hAnsi="Arial" w:cs="Arial"/>
          <w:b/>
          <w:u w:val="single"/>
        </w:rPr>
        <w:softHyphen/>
        <w:t>ve</w:t>
      </w:r>
      <w:r w:rsidRPr="00633711">
        <w:rPr>
          <w:rFonts w:ascii="Arial" w:hAnsi="Arial" w:cs="Arial"/>
        </w:rPr>
        <w:t xml:space="preserve"> aspecten, zoals </w:t>
      </w:r>
      <w:proofErr w:type="spellStart"/>
      <w:r w:rsidRPr="00633711">
        <w:rPr>
          <w:rFonts w:ascii="Arial" w:hAnsi="Arial" w:cs="Arial"/>
        </w:rPr>
        <w:t>voer</w:t>
      </w:r>
      <w:r w:rsidRPr="00633711">
        <w:rPr>
          <w:rFonts w:ascii="Arial" w:hAnsi="Arial" w:cs="Arial"/>
        </w:rPr>
        <w:softHyphen/>
        <w:t>prijs</w:t>
      </w:r>
      <w:proofErr w:type="spellEnd"/>
      <w:r w:rsidRPr="00633711">
        <w:rPr>
          <w:rFonts w:ascii="Arial" w:hAnsi="Arial" w:cs="Arial"/>
        </w:rPr>
        <w:t xml:space="preserve">, </w:t>
      </w:r>
      <w:proofErr w:type="spellStart"/>
      <w:r w:rsidRPr="00633711">
        <w:rPr>
          <w:rFonts w:ascii="Arial" w:hAnsi="Arial" w:cs="Arial"/>
        </w:rPr>
        <w:t>bigenprijs</w:t>
      </w:r>
      <w:proofErr w:type="spellEnd"/>
      <w:r w:rsidRPr="00633711">
        <w:rPr>
          <w:rFonts w:ascii="Arial" w:hAnsi="Arial" w:cs="Arial"/>
        </w:rPr>
        <w:t xml:space="preserve">, rente </w:t>
      </w:r>
      <w:r w:rsidRPr="00633711">
        <w:rPr>
          <w:rFonts w:ascii="Arial" w:hAnsi="Arial" w:cs="Arial"/>
        </w:rPr>
        <w:noBreakHyphen/>
        <w:t xml:space="preserve"> percentage, hoe</w:t>
      </w:r>
      <w:r w:rsidRPr="00633711">
        <w:rPr>
          <w:rFonts w:ascii="Arial" w:hAnsi="Arial" w:cs="Arial"/>
        </w:rPr>
        <w:softHyphen/>
        <w:t>veel</w:t>
      </w:r>
      <w:r w:rsidRPr="00633711">
        <w:rPr>
          <w:rFonts w:ascii="Arial" w:hAnsi="Arial" w:cs="Arial"/>
        </w:rPr>
        <w:softHyphen/>
        <w:t>heid voer, enz. dan een mondelin</w:t>
      </w:r>
      <w:r w:rsidRPr="00633711">
        <w:rPr>
          <w:rFonts w:ascii="Arial" w:hAnsi="Arial" w:cs="Arial"/>
        </w:rPr>
        <w:softHyphen/>
        <w:t>ge over</w:t>
      </w:r>
      <w:r w:rsidRPr="00633711">
        <w:rPr>
          <w:rFonts w:ascii="Arial" w:hAnsi="Arial" w:cs="Arial"/>
        </w:rPr>
        <w:softHyphen/>
        <w:t>eenkomst.</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Wat de </w:t>
      </w:r>
      <w:r w:rsidRPr="00633711">
        <w:rPr>
          <w:rFonts w:ascii="Arial" w:hAnsi="Arial" w:cs="Arial"/>
          <w:b/>
          <w:u w:val="single"/>
        </w:rPr>
        <w:t>kwalitatieve</w:t>
      </w:r>
      <w:r w:rsidRPr="00633711">
        <w:rPr>
          <w:rFonts w:ascii="Arial" w:hAnsi="Arial" w:cs="Arial"/>
        </w:rPr>
        <w:t xml:space="preserve"> aspecten betreft, zoals: kwaliteit biggen, samenstelling van het voer, genetische aanleg van de varkens, enz. hebben contracten minder juridische waarde en uit dat oogpunt dient de waarde van een contract dan ook niet over</w:t>
      </w:r>
      <w:r w:rsidRPr="00633711">
        <w:rPr>
          <w:rFonts w:ascii="Arial" w:hAnsi="Arial" w:cs="Arial"/>
        </w:rPr>
        <w:softHyphen/>
        <w:t>schat te worden.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u w:val="single"/>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u w:val="single"/>
        </w:rPr>
        <w:t>Weder</w:t>
      </w:r>
      <w:r w:rsidRPr="00633711">
        <w:rPr>
          <w:rFonts w:ascii="Arial" w:hAnsi="Arial" w:cs="Arial"/>
          <w:u w:val="single"/>
        </w:rPr>
        <w:softHyphen/>
        <w:t>zijds vertrouwen</w:t>
      </w:r>
      <w:r w:rsidRPr="00633711">
        <w:rPr>
          <w:rFonts w:ascii="Arial" w:hAnsi="Arial" w:cs="Arial"/>
        </w:rPr>
        <w:t>, bij welke overeenkomst dan ook, is het be</w:t>
      </w:r>
      <w:r w:rsidRPr="00633711">
        <w:rPr>
          <w:rFonts w:ascii="Arial" w:hAnsi="Arial" w:cs="Arial"/>
        </w:rPr>
        <w:softHyphen/>
        <w:t>lang</w:t>
      </w:r>
      <w:r w:rsidRPr="00633711">
        <w:rPr>
          <w:rFonts w:ascii="Arial" w:hAnsi="Arial" w:cs="Arial"/>
        </w:rPr>
        <w:softHyphen/>
        <w:t>rijkste.</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Hiermee wordt vaak geschermd. Toch is het verstandig om zaken goed op papier vast te leggen.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i/>
        </w:rPr>
        <w:t>In een contract moet staan wat er gebeurt, als er niet gebeurt, wat er in staat.</w:t>
      </w:r>
    </w:p>
    <w:p w:rsidR="00C87BAA" w:rsidRPr="00633711" w:rsidRDefault="00C87BAA">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u w:val="single"/>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u w:val="single"/>
        </w:rPr>
        <w:t>3. Het begrip "wederzijds"</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Omdat het aantal productieschakels in de primaire productie uit 4 à 5 eenheden bestaat en daarnaast het aantal toe</w:t>
      </w:r>
      <w:r w:rsidRPr="00633711">
        <w:rPr>
          <w:rFonts w:ascii="Arial" w:hAnsi="Arial" w:cs="Arial"/>
        </w:rPr>
        <w:softHyphen/>
        <w:t>leverende en af</w:t>
      </w:r>
      <w:r w:rsidRPr="00633711">
        <w:rPr>
          <w:rFonts w:ascii="Arial" w:hAnsi="Arial" w:cs="Arial"/>
        </w:rPr>
        <w:softHyphen/>
        <w:t>nemende bedrij</w:t>
      </w:r>
      <w:r w:rsidRPr="00633711">
        <w:rPr>
          <w:rFonts w:ascii="Arial" w:hAnsi="Arial" w:cs="Arial"/>
        </w:rPr>
        <w:softHyphen/>
        <w:t>ven (secundaire productie) groot is, worden er vaak con</w:t>
      </w:r>
      <w:r w:rsidRPr="00633711">
        <w:rPr>
          <w:rFonts w:ascii="Arial" w:hAnsi="Arial" w:cs="Arial"/>
        </w:rPr>
        <w:softHyphen/>
        <w:t>tracten afgesloten waar</w:t>
      </w:r>
      <w:r w:rsidRPr="00633711">
        <w:rPr>
          <w:rFonts w:ascii="Arial" w:hAnsi="Arial" w:cs="Arial"/>
        </w:rPr>
        <w:softHyphen/>
        <w:t>bij meerdere deelnemers in het geding zijn.</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Contracten worden alleen afgeslo</w:t>
      </w:r>
      <w:r w:rsidRPr="00633711">
        <w:rPr>
          <w:rFonts w:ascii="Arial" w:hAnsi="Arial" w:cs="Arial"/>
        </w:rPr>
        <w:softHyphen/>
        <w:t xml:space="preserve">ten, indien alle partners er baat bij menen te hebben </w:t>
      </w:r>
      <w:r w:rsidRPr="00633711">
        <w:rPr>
          <w:rFonts w:ascii="Arial" w:hAnsi="Arial" w:cs="Arial"/>
          <w:b/>
        </w:rPr>
        <w:t>(</w:t>
      </w:r>
      <w:r w:rsidRPr="00633711">
        <w:rPr>
          <w:rFonts w:ascii="Arial" w:hAnsi="Arial" w:cs="Arial"/>
          <w:b/>
          <w:u w:val="single"/>
        </w:rPr>
        <w:t>ver</w:t>
      </w:r>
      <w:r w:rsidRPr="00633711">
        <w:rPr>
          <w:rFonts w:ascii="Arial" w:hAnsi="Arial" w:cs="Arial"/>
          <w:b/>
          <w:u w:val="single"/>
        </w:rPr>
        <w:softHyphen/>
        <w:t>meend voordeel</w:t>
      </w:r>
      <w:r w:rsidRPr="00633711">
        <w:rPr>
          <w:rFonts w:ascii="Arial" w:hAnsi="Arial" w:cs="Arial"/>
          <w:b/>
        </w:rPr>
        <w:t>)</w:t>
      </w:r>
      <w:r w:rsidRPr="00633711">
        <w:rPr>
          <w:rFonts w:ascii="Arial" w:hAnsi="Arial" w:cs="Arial"/>
        </w:rPr>
        <w:t>.</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pStyle w:val="Kop2"/>
        <w:rPr>
          <w:rFonts w:cs="Arial"/>
          <w:lang w:val="nl-NL"/>
        </w:rPr>
      </w:pPr>
      <w:bookmarkStart w:id="72" w:name="_Toc98737496"/>
      <w:bookmarkStart w:id="73" w:name="_Toc397255220"/>
      <w:r w:rsidRPr="00633711">
        <w:rPr>
          <w:rFonts w:cs="Arial"/>
          <w:lang w:val="nl-NL"/>
        </w:rPr>
        <w:t>Functies van contracten</w:t>
      </w:r>
      <w:bookmarkEnd w:id="72"/>
      <w:bookmarkEnd w:id="73"/>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De functie van een contract kan zijn: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1.</w:t>
      </w:r>
      <w:r w:rsidRPr="00633711">
        <w:rPr>
          <w:rFonts w:ascii="Arial" w:hAnsi="Arial" w:cs="Arial"/>
        </w:rPr>
        <w:tab/>
        <w:t>coördinatie van de productiestroom;</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2.</w:t>
      </w:r>
      <w:r w:rsidRPr="00633711">
        <w:rPr>
          <w:rFonts w:ascii="Arial" w:hAnsi="Arial" w:cs="Arial"/>
        </w:rPr>
        <w:tab/>
        <w:t>beperken productierisico;</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3.</w:t>
      </w:r>
      <w:r w:rsidRPr="00633711">
        <w:rPr>
          <w:rFonts w:ascii="Arial" w:hAnsi="Arial" w:cs="Arial"/>
        </w:rPr>
        <w:tab/>
        <w:t>financieren levende have;</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4.</w:t>
      </w:r>
      <w:r w:rsidRPr="00633711">
        <w:rPr>
          <w:rFonts w:ascii="Arial" w:hAnsi="Arial" w:cs="Arial"/>
        </w:rPr>
        <w:tab/>
        <w:t>zekerheid van afzet;</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5.</w:t>
      </w:r>
      <w:r w:rsidRPr="00633711">
        <w:rPr>
          <w:rFonts w:ascii="Arial" w:hAnsi="Arial" w:cs="Arial"/>
        </w:rPr>
        <w:tab/>
        <w:t>overdracht van prijsrisico.</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ad. 1</w:t>
      </w:r>
      <w:r w:rsidRPr="00633711">
        <w:rPr>
          <w:rFonts w:ascii="Arial" w:hAnsi="Arial" w:cs="Arial"/>
        </w:rPr>
        <w:tab/>
        <w:t>Coördinatie van de productiestroom.</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firstLine="292"/>
        <w:rPr>
          <w:rFonts w:ascii="Arial" w:hAnsi="Arial" w:cs="Arial"/>
        </w:rPr>
      </w:pPr>
      <w:r w:rsidRPr="00633711">
        <w:rPr>
          <w:rFonts w:ascii="Arial" w:hAnsi="Arial" w:cs="Arial"/>
        </w:rPr>
        <w:t>Dit is vooral van toepassing in de vleessec</w:t>
      </w:r>
      <w:r w:rsidRPr="00633711">
        <w:rPr>
          <w:rFonts w:ascii="Arial" w:hAnsi="Arial" w:cs="Arial"/>
        </w:rPr>
        <w:softHyphen/>
        <w:t>tor.</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Door goede planning neemt de effici</w:t>
      </w:r>
      <w:r w:rsidRPr="00633711">
        <w:rPr>
          <w:rFonts w:ascii="Arial" w:hAnsi="Arial" w:cs="Arial"/>
        </w:rPr>
        <w:softHyphen/>
        <w:t>ëntie toe en dit komt het eindresultaat ten goede.</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ab/>
        <w:t>De varkenssector is hierin minder ver dan b.v. in de pluimveesector. In de biologische</w:t>
      </w:r>
      <w:r w:rsidRPr="00633711">
        <w:rPr>
          <w:rFonts w:ascii="Arial" w:hAnsi="Arial" w:cs="Arial"/>
        </w:rPr>
        <w:br/>
        <w:t xml:space="preserve">   keten is men wel meer geïntegreerd.</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868" w:hanging="868"/>
        <w:rPr>
          <w:rFonts w:ascii="Arial" w:hAnsi="Arial" w:cs="Arial"/>
        </w:rPr>
      </w:pPr>
      <w:r w:rsidRPr="00633711">
        <w:rPr>
          <w:rFonts w:ascii="Arial" w:hAnsi="Arial" w:cs="Arial"/>
        </w:rPr>
        <w:t xml:space="preserve">ad. 2 </w:t>
      </w:r>
      <w:r w:rsidRPr="00633711">
        <w:rPr>
          <w:rFonts w:ascii="Arial" w:hAnsi="Arial" w:cs="Arial"/>
        </w:rPr>
        <w:tab/>
        <w:t>Beperken van productierisico.</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Contracten met deze functie komen in beperkte mate voor. Het zou bij</w:t>
      </w:r>
      <w:r w:rsidRPr="00633711">
        <w:rPr>
          <w:rFonts w:ascii="Arial" w:hAnsi="Arial" w:cs="Arial"/>
        </w:rPr>
        <w:softHyphen/>
        <w:t>voor</w:t>
      </w:r>
      <w:r w:rsidRPr="00633711">
        <w:rPr>
          <w:rFonts w:ascii="Arial" w:hAnsi="Arial" w:cs="Arial"/>
        </w:rPr>
        <w:softHyphen/>
        <w:t>beeld bij vleesvarkens betekenen, dat de gevolgen van een hogere uitval op de contractpart</w:t>
      </w:r>
      <w:r w:rsidRPr="00633711">
        <w:rPr>
          <w:rFonts w:ascii="Arial" w:hAnsi="Arial" w:cs="Arial"/>
        </w:rPr>
        <w:softHyphen/>
        <w:t>ner afge</w:t>
      </w:r>
      <w:r w:rsidRPr="00633711">
        <w:rPr>
          <w:rFonts w:ascii="Arial" w:hAnsi="Arial" w:cs="Arial"/>
        </w:rPr>
        <w:softHyphen/>
        <w:t>wen</w:t>
      </w:r>
      <w:r w:rsidRPr="00633711">
        <w:rPr>
          <w:rFonts w:ascii="Arial" w:hAnsi="Arial" w:cs="Arial"/>
        </w:rPr>
        <w:softHyphen/>
        <w:t>teld worden.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588" w:hanging="588"/>
        <w:rPr>
          <w:rFonts w:ascii="Arial" w:hAnsi="Arial" w:cs="Arial"/>
        </w:rPr>
      </w:pPr>
      <w:r w:rsidRPr="00633711">
        <w:rPr>
          <w:rFonts w:ascii="Arial" w:hAnsi="Arial" w:cs="Arial"/>
        </w:rPr>
        <w:t>ad. 3</w:t>
      </w:r>
      <w:r w:rsidRPr="00633711">
        <w:rPr>
          <w:rFonts w:ascii="Arial" w:hAnsi="Arial" w:cs="Arial"/>
        </w:rPr>
        <w:tab/>
        <w:t>Financieren levende have.</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Dit gebeurt bijvoorbeeld in de vleesvarkens</w:t>
      </w:r>
      <w:r w:rsidRPr="00633711">
        <w:rPr>
          <w:rFonts w:ascii="Arial" w:hAnsi="Arial" w:cs="Arial"/>
        </w:rPr>
        <w:softHyphen/>
        <w:t>houderij, waar de varkens gefi</w:t>
      </w:r>
      <w:r w:rsidRPr="00633711">
        <w:rPr>
          <w:rFonts w:ascii="Arial" w:hAnsi="Arial" w:cs="Arial"/>
        </w:rPr>
        <w:softHyphen/>
        <w:t>nancierd wor</w:t>
      </w:r>
      <w:r w:rsidRPr="00633711">
        <w:rPr>
          <w:rFonts w:ascii="Arial" w:hAnsi="Arial" w:cs="Arial"/>
        </w:rPr>
        <w:softHyphen/>
        <w:t xml:space="preserve">den.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Het inschakelen van een bank is voor</w:t>
      </w:r>
      <w:r w:rsidRPr="00633711">
        <w:rPr>
          <w:rFonts w:ascii="Arial" w:hAnsi="Arial" w:cs="Arial"/>
        </w:rPr>
        <w:softHyphen/>
        <w:t>de</w:t>
      </w:r>
      <w:r w:rsidRPr="00633711">
        <w:rPr>
          <w:rFonts w:ascii="Arial" w:hAnsi="Arial" w:cs="Arial"/>
        </w:rPr>
        <w:softHyphen/>
        <w:t>liger voor de varkenshou</w:t>
      </w:r>
      <w:r w:rsidRPr="00633711">
        <w:rPr>
          <w:rFonts w:ascii="Arial" w:hAnsi="Arial" w:cs="Arial"/>
        </w:rPr>
        <w:softHyphen/>
        <w:t>der, dan het financieren via b.v. de mengvoederleverancier. De looptijd van leningen is langer, de zekerheidstelling is beter geregeld en de bank wil minder inspraak in de bedrijfsvoering.</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In de dier</w:t>
      </w:r>
      <w:r w:rsidRPr="00633711">
        <w:rPr>
          <w:rFonts w:ascii="Arial" w:hAnsi="Arial" w:cs="Arial"/>
        </w:rPr>
        <w:softHyphen/>
        <w:t>financiering wordt vaak ge</w:t>
      </w:r>
      <w:r w:rsidRPr="00633711">
        <w:rPr>
          <w:rFonts w:ascii="Arial" w:hAnsi="Arial" w:cs="Arial"/>
        </w:rPr>
        <w:softHyphen/>
        <w:t>bruik ge</w:t>
      </w:r>
      <w:r w:rsidRPr="00633711">
        <w:rPr>
          <w:rFonts w:ascii="Arial" w:hAnsi="Arial" w:cs="Arial"/>
        </w:rPr>
        <w:softHyphen/>
        <w:t>maakt van zoge</w:t>
      </w:r>
      <w:r w:rsidRPr="00633711">
        <w:rPr>
          <w:rFonts w:ascii="Arial" w:hAnsi="Arial" w:cs="Arial"/>
        </w:rPr>
        <w:softHyphen/>
        <w:t xml:space="preserve">naamde </w:t>
      </w:r>
      <w:r w:rsidRPr="00633711">
        <w:rPr>
          <w:rFonts w:ascii="Arial" w:hAnsi="Arial" w:cs="Arial"/>
          <w:b/>
        </w:rPr>
        <w:t>arrangement-financie</w:t>
      </w:r>
      <w:r w:rsidRPr="00633711">
        <w:rPr>
          <w:rFonts w:ascii="Arial" w:hAnsi="Arial" w:cs="Arial"/>
          <w:b/>
        </w:rPr>
        <w:softHyphen/>
        <w:t>ringen</w:t>
      </w:r>
      <w:r w:rsidRPr="00633711">
        <w:rPr>
          <w:rFonts w:ascii="Arial" w:hAnsi="Arial" w:cs="Arial"/>
        </w:rPr>
        <w:t xml:space="preserve">.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 xml:space="preserve">Hierbij staat een </w:t>
      </w:r>
      <w:r w:rsidRPr="00633711">
        <w:rPr>
          <w:rFonts w:ascii="Arial" w:hAnsi="Arial" w:cs="Arial"/>
          <w:u w:val="single"/>
        </w:rPr>
        <w:t>con</w:t>
      </w:r>
      <w:r w:rsidRPr="00633711">
        <w:rPr>
          <w:rFonts w:ascii="Arial" w:hAnsi="Arial" w:cs="Arial"/>
          <w:u w:val="single"/>
        </w:rPr>
        <w:softHyphen/>
        <w:t>tract</w:t>
      </w:r>
      <w:r w:rsidRPr="00633711">
        <w:rPr>
          <w:rFonts w:ascii="Arial" w:hAnsi="Arial" w:cs="Arial"/>
          <w:u w:val="single"/>
        </w:rPr>
        <w:softHyphen/>
        <w:t>ge</w:t>
      </w:r>
      <w:r w:rsidRPr="00633711">
        <w:rPr>
          <w:rFonts w:ascii="Arial" w:hAnsi="Arial" w:cs="Arial"/>
          <w:u w:val="single"/>
        </w:rPr>
        <w:softHyphen/>
        <w:t>ver</w:t>
      </w:r>
      <w:r w:rsidRPr="00633711">
        <w:rPr>
          <w:rFonts w:ascii="Arial" w:hAnsi="Arial" w:cs="Arial"/>
        </w:rPr>
        <w:t xml:space="preserve"> borg en de </w:t>
      </w:r>
      <w:r w:rsidRPr="00633711">
        <w:rPr>
          <w:rFonts w:ascii="Arial" w:hAnsi="Arial" w:cs="Arial"/>
          <w:u w:val="single"/>
        </w:rPr>
        <w:t>bank</w:t>
      </w:r>
      <w:r w:rsidRPr="00633711">
        <w:rPr>
          <w:rFonts w:ascii="Arial" w:hAnsi="Arial" w:cs="Arial"/>
        </w:rPr>
        <w:t xml:space="preserve"> verstrekt van</w:t>
      </w:r>
      <w:r w:rsidRPr="00633711">
        <w:rPr>
          <w:rFonts w:ascii="Arial" w:hAnsi="Arial" w:cs="Arial"/>
        </w:rPr>
        <w:softHyphen/>
        <w:t>we</w:t>
      </w:r>
      <w:r w:rsidRPr="00633711">
        <w:rPr>
          <w:rFonts w:ascii="Arial" w:hAnsi="Arial" w:cs="Arial"/>
        </w:rPr>
        <w:softHyphen/>
        <w:t>ge die borgstel</w:t>
      </w:r>
      <w:r w:rsidRPr="00633711">
        <w:rPr>
          <w:rFonts w:ascii="Arial" w:hAnsi="Arial" w:cs="Arial"/>
        </w:rPr>
        <w:softHyphen/>
        <w:t>ling een hoger krediet per dier.</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588" w:hanging="588"/>
        <w:rPr>
          <w:rFonts w:ascii="Arial" w:hAnsi="Arial" w:cs="Arial"/>
        </w:rPr>
      </w:pPr>
      <w:r w:rsidRPr="00633711">
        <w:rPr>
          <w:rFonts w:ascii="Arial" w:hAnsi="Arial" w:cs="Arial"/>
        </w:rPr>
        <w:t>ad. 4</w:t>
      </w:r>
      <w:r w:rsidRPr="00633711">
        <w:rPr>
          <w:rFonts w:ascii="Arial" w:hAnsi="Arial" w:cs="Arial"/>
        </w:rPr>
        <w:tab/>
        <w:t>Zekerheid van afzet.</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Dit aspect speelt uiteraard ook een rol in een coördi</w:t>
      </w:r>
      <w:r w:rsidRPr="00633711">
        <w:rPr>
          <w:rFonts w:ascii="Arial" w:hAnsi="Arial" w:cs="Arial"/>
        </w:rPr>
        <w:softHyphen/>
        <w:t>natie</w:t>
      </w:r>
      <w:r w:rsidRPr="00633711">
        <w:rPr>
          <w:rFonts w:ascii="Arial" w:hAnsi="Arial" w:cs="Arial"/>
        </w:rPr>
        <w:softHyphen/>
        <w:t xml:space="preserve">contract.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In de varkens</w:t>
      </w:r>
      <w:r w:rsidRPr="00633711">
        <w:rPr>
          <w:rFonts w:ascii="Arial" w:hAnsi="Arial" w:cs="Arial"/>
        </w:rPr>
        <w:softHyphen/>
        <w:t>houderij speelt de ze</w:t>
      </w:r>
      <w:r w:rsidRPr="00633711">
        <w:rPr>
          <w:rFonts w:ascii="Arial" w:hAnsi="Arial" w:cs="Arial"/>
        </w:rPr>
        <w:softHyphen/>
        <w:t>kerheid van afzet een be</w:t>
      </w:r>
      <w:r w:rsidRPr="00633711">
        <w:rPr>
          <w:rFonts w:ascii="Arial" w:hAnsi="Arial" w:cs="Arial"/>
        </w:rPr>
        <w:softHyphen/>
        <w:t>langrijke rol.</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588" w:hanging="588"/>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588" w:hanging="588"/>
        <w:rPr>
          <w:rFonts w:ascii="Arial" w:hAnsi="Arial" w:cs="Arial"/>
        </w:rPr>
      </w:pPr>
      <w:r w:rsidRPr="00633711">
        <w:rPr>
          <w:rFonts w:ascii="Arial" w:hAnsi="Arial" w:cs="Arial"/>
        </w:rPr>
        <w:t>ad. 5</w:t>
      </w:r>
      <w:r w:rsidRPr="00633711">
        <w:rPr>
          <w:rFonts w:ascii="Arial" w:hAnsi="Arial" w:cs="Arial"/>
        </w:rPr>
        <w:tab/>
        <w:t>Overdracht van prijsrisico.</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Een mogelijkheid om het risico</w:t>
      </w:r>
      <w:r w:rsidRPr="00633711">
        <w:rPr>
          <w:rFonts w:ascii="Arial" w:hAnsi="Arial" w:cs="Arial"/>
        </w:rPr>
        <w:softHyphen/>
        <w:t xml:space="preserve"> te sprei</w:t>
      </w:r>
      <w:r w:rsidRPr="00633711">
        <w:rPr>
          <w:rFonts w:ascii="Arial" w:hAnsi="Arial" w:cs="Arial"/>
        </w:rPr>
        <w:softHyphen/>
        <w:t>den, is het aan</w:t>
      </w:r>
      <w:r w:rsidRPr="00633711">
        <w:rPr>
          <w:rFonts w:ascii="Arial" w:hAnsi="Arial" w:cs="Arial"/>
        </w:rPr>
        <w:softHyphen/>
        <w:t>gaan van een contract dat egalise</w:t>
      </w:r>
      <w:r w:rsidRPr="00633711">
        <w:rPr>
          <w:rFonts w:ascii="Arial" w:hAnsi="Arial" w:cs="Arial"/>
        </w:rPr>
        <w:softHyphen/>
        <w:t>rend werkt.</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De veevoe</w:t>
      </w:r>
      <w:r w:rsidRPr="00633711">
        <w:rPr>
          <w:rFonts w:ascii="Arial" w:hAnsi="Arial" w:cs="Arial"/>
        </w:rPr>
        <w:softHyphen/>
        <w:t>derin</w:t>
      </w:r>
      <w:r w:rsidRPr="00633711">
        <w:rPr>
          <w:rFonts w:ascii="Arial" w:hAnsi="Arial" w:cs="Arial"/>
        </w:rPr>
        <w:softHyphen/>
        <w:t>dustrie is vaak de part</w:t>
      </w:r>
      <w:r w:rsidRPr="00633711">
        <w:rPr>
          <w:rFonts w:ascii="Arial" w:hAnsi="Arial" w:cs="Arial"/>
        </w:rPr>
        <w:softHyphen/>
        <w:t>ner die bereid is het prijsri</w:t>
      </w:r>
      <w:r w:rsidRPr="00633711">
        <w:rPr>
          <w:rFonts w:ascii="Arial" w:hAnsi="Arial" w:cs="Arial"/>
        </w:rPr>
        <w:softHyphen/>
        <w:t>sico, tegen een be</w:t>
      </w:r>
      <w:r w:rsidRPr="00633711">
        <w:rPr>
          <w:rFonts w:ascii="Arial" w:hAnsi="Arial" w:cs="Arial"/>
        </w:rPr>
        <w:softHyphen/>
        <w:t>paalde vergoe</w:t>
      </w:r>
      <w:r w:rsidRPr="00633711">
        <w:rPr>
          <w:rFonts w:ascii="Arial" w:hAnsi="Arial" w:cs="Arial"/>
        </w:rPr>
        <w:softHyphen/>
        <w:t xml:space="preserve">ding, te dragen.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In vele gevallen (gering eigen vermo</w:t>
      </w:r>
      <w:r w:rsidRPr="00633711">
        <w:rPr>
          <w:rFonts w:ascii="Arial" w:hAnsi="Arial" w:cs="Arial"/>
        </w:rPr>
        <w:softHyphen/>
        <w:t>gen door gro</w:t>
      </w:r>
      <w:r w:rsidRPr="00633711">
        <w:rPr>
          <w:rFonts w:ascii="Arial" w:hAnsi="Arial" w:cs="Arial"/>
        </w:rPr>
        <w:softHyphen/>
        <w:t>te inves</w:t>
      </w:r>
      <w:r w:rsidRPr="00633711">
        <w:rPr>
          <w:rFonts w:ascii="Arial" w:hAnsi="Arial" w:cs="Arial"/>
        </w:rPr>
        <w:softHyphen/>
        <w:t>terin</w:t>
      </w:r>
      <w:r w:rsidRPr="00633711">
        <w:rPr>
          <w:rFonts w:ascii="Arial" w:hAnsi="Arial" w:cs="Arial"/>
        </w:rPr>
        <w:softHyphen/>
        <w:t>gen of bedrijfsover</w:t>
      </w:r>
      <w:r w:rsidRPr="00633711">
        <w:rPr>
          <w:rFonts w:ascii="Arial" w:hAnsi="Arial" w:cs="Arial"/>
        </w:rPr>
        <w:softHyphen/>
        <w:t>name) is het af</w:t>
      </w:r>
      <w:r w:rsidRPr="00633711">
        <w:rPr>
          <w:rFonts w:ascii="Arial" w:hAnsi="Arial" w:cs="Arial"/>
        </w:rPr>
        <w:softHyphen/>
        <w:t>slui</w:t>
      </w:r>
      <w:r w:rsidRPr="00633711">
        <w:rPr>
          <w:rFonts w:ascii="Arial" w:hAnsi="Arial" w:cs="Arial"/>
        </w:rPr>
        <w:softHyphen/>
        <w:t>ten van een con</w:t>
      </w:r>
      <w:r w:rsidRPr="00633711">
        <w:rPr>
          <w:rFonts w:ascii="Arial" w:hAnsi="Arial" w:cs="Arial"/>
        </w:rPr>
        <w:softHyphen/>
        <w:t>tract, dat het prijsrisico overhevelt een goede mogelijk</w:t>
      </w:r>
      <w:r w:rsidRPr="00633711">
        <w:rPr>
          <w:rFonts w:ascii="Arial" w:hAnsi="Arial" w:cs="Arial"/>
        </w:rPr>
        <w:softHyphen/>
        <w:t>heid.</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pStyle w:val="Kop2"/>
        <w:rPr>
          <w:rFonts w:cs="Arial"/>
          <w:lang w:val="nl-NL"/>
        </w:rPr>
      </w:pPr>
      <w:bookmarkStart w:id="74" w:name="_Toc98737497"/>
      <w:bookmarkStart w:id="75" w:name="_Toc397255221"/>
      <w:r w:rsidRPr="00633711">
        <w:rPr>
          <w:rFonts w:cs="Arial"/>
          <w:lang w:val="nl-NL"/>
        </w:rPr>
        <w:t>Nadelen van contracten</w:t>
      </w:r>
      <w:bookmarkEnd w:id="74"/>
      <w:bookmarkEnd w:id="75"/>
      <w:r w:rsidRPr="00633711">
        <w:rPr>
          <w:rFonts w:cs="Arial"/>
          <w:lang w:val="nl-NL"/>
        </w:rPr>
        <w:t xml:space="preserve"> </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Wanneer een varkenshouder een contract afsluit, dan heeft dit nogal wat gevolgen voor het bedrijf.</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hanging="292"/>
        <w:rPr>
          <w:rFonts w:ascii="Arial" w:hAnsi="Arial" w:cs="Arial"/>
        </w:rPr>
      </w:pPr>
      <w:r w:rsidRPr="00633711">
        <w:rPr>
          <w:rFonts w:ascii="Arial" w:hAnsi="Arial" w:cs="Arial"/>
        </w:rPr>
        <w:t>-</w:t>
      </w:r>
      <w:r w:rsidRPr="00633711">
        <w:rPr>
          <w:rFonts w:ascii="Arial" w:hAnsi="Arial" w:cs="Arial"/>
        </w:rPr>
        <w:tab/>
      </w:r>
      <w:r w:rsidRPr="00633711">
        <w:rPr>
          <w:rFonts w:ascii="Arial" w:hAnsi="Arial" w:cs="Arial"/>
          <w:b/>
          <w:u w:val="single"/>
        </w:rPr>
        <w:t>Hij verliest een deel van zijn zelfstandigheid</w:t>
      </w:r>
      <w:r w:rsidRPr="00633711">
        <w:rPr>
          <w:rFonts w:ascii="Arial" w:hAnsi="Arial" w:cs="Arial"/>
        </w:rPr>
        <w:t>.</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Hij moet ac</w:t>
      </w:r>
      <w:r w:rsidRPr="00633711">
        <w:rPr>
          <w:rFonts w:ascii="Arial" w:hAnsi="Arial" w:cs="Arial"/>
        </w:rPr>
        <w:softHyphen/>
        <w:t>cep</w:t>
      </w:r>
      <w:r w:rsidRPr="00633711">
        <w:rPr>
          <w:rFonts w:ascii="Arial" w:hAnsi="Arial" w:cs="Arial"/>
        </w:rPr>
        <w:softHyphen/>
        <w:t>teren dat de ander een aantal beslissingen voor hem neemt wat invloed kan hebben op zijn inkomen.</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Ook een veranderende prijsstel</w:t>
      </w:r>
      <w:r w:rsidRPr="00633711">
        <w:rPr>
          <w:rFonts w:ascii="Arial" w:hAnsi="Arial" w:cs="Arial"/>
        </w:rPr>
        <w:softHyphen/>
        <w:t>ling of sa</w:t>
      </w:r>
      <w:r w:rsidRPr="00633711">
        <w:rPr>
          <w:rFonts w:ascii="Arial" w:hAnsi="Arial" w:cs="Arial"/>
        </w:rPr>
        <w:softHyphen/>
        <w:t>menstelling van het voer kan een negatieve invloed op het resultaat en dus op het inkomen van de varkenshouder.</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Een varkenshouder moet accepteren dat de contractgever een vol</w:t>
      </w:r>
      <w:r w:rsidRPr="00633711">
        <w:rPr>
          <w:rFonts w:ascii="Arial" w:hAnsi="Arial" w:cs="Arial"/>
        </w:rPr>
        <w:softHyphen/>
        <w:t>ledig inzicht heeft in de fi</w:t>
      </w:r>
      <w:r w:rsidRPr="00633711">
        <w:rPr>
          <w:rFonts w:ascii="Arial" w:hAnsi="Arial" w:cs="Arial"/>
        </w:rPr>
        <w:softHyphen/>
        <w:t>nanciële situatie van zijn bedrijf.</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hanging="292"/>
        <w:rPr>
          <w:rFonts w:ascii="Arial" w:hAnsi="Arial" w:cs="Arial"/>
        </w:rPr>
      </w:pPr>
      <w:r w:rsidRPr="00633711">
        <w:rPr>
          <w:rFonts w:ascii="Arial" w:hAnsi="Arial" w:cs="Arial"/>
        </w:rPr>
        <w:t>-</w:t>
      </w:r>
      <w:r w:rsidRPr="00633711">
        <w:rPr>
          <w:rFonts w:ascii="Arial" w:hAnsi="Arial" w:cs="Arial"/>
        </w:rPr>
        <w:tab/>
        <w:t>Soms staan er in een contract eenzijdige bepalingen over boe</w:t>
      </w:r>
      <w:r w:rsidRPr="00633711">
        <w:rPr>
          <w:rFonts w:ascii="Arial" w:hAnsi="Arial" w:cs="Arial"/>
        </w:rPr>
        <w:softHyphen/>
        <w:t xml:space="preserve">tes e.d. </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hanging="292"/>
        <w:rPr>
          <w:rFonts w:ascii="Arial" w:hAnsi="Arial" w:cs="Arial"/>
        </w:rPr>
      </w:pPr>
      <w:r w:rsidRPr="00633711">
        <w:rPr>
          <w:rFonts w:ascii="Arial" w:hAnsi="Arial" w:cs="Arial"/>
        </w:rPr>
        <w:t>-</w:t>
      </w:r>
      <w:r w:rsidRPr="00633711">
        <w:rPr>
          <w:rFonts w:ascii="Arial" w:hAnsi="Arial" w:cs="Arial"/>
        </w:rPr>
        <w:tab/>
        <w:t>De varkenshouder moet accepteren dat de contractgever toegang heeft tot het bedrijf.</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hanging="292"/>
        <w:rPr>
          <w:rFonts w:ascii="Arial" w:hAnsi="Arial" w:cs="Arial"/>
        </w:rPr>
      </w:pPr>
      <w:r w:rsidRPr="00633711">
        <w:rPr>
          <w:rFonts w:ascii="Arial" w:hAnsi="Arial" w:cs="Arial"/>
        </w:rPr>
        <w:t>-</w:t>
      </w:r>
      <w:r w:rsidRPr="00633711">
        <w:rPr>
          <w:rFonts w:ascii="Arial" w:hAnsi="Arial" w:cs="Arial"/>
        </w:rPr>
        <w:tab/>
        <w:t>Soms is er extra administratie nodig (verplicht).</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hanging="292"/>
        <w:rPr>
          <w:rFonts w:ascii="Arial" w:hAnsi="Arial" w:cs="Arial"/>
        </w:rPr>
      </w:pPr>
      <w:r w:rsidRPr="00633711">
        <w:rPr>
          <w:rFonts w:ascii="Arial" w:hAnsi="Arial" w:cs="Arial"/>
        </w:rPr>
        <w:t>-</w:t>
      </w:r>
      <w:r w:rsidRPr="00633711">
        <w:rPr>
          <w:rFonts w:ascii="Arial" w:hAnsi="Arial" w:cs="Arial"/>
        </w:rPr>
        <w:tab/>
        <w:t>Een specifiek nadeel van looncontracten is dat de varkens</w:t>
      </w:r>
      <w:r w:rsidRPr="00633711">
        <w:rPr>
          <w:rFonts w:ascii="Arial" w:hAnsi="Arial" w:cs="Arial"/>
        </w:rPr>
        <w:softHyphen/>
        <w:t>hou</w:t>
      </w:r>
      <w:r w:rsidRPr="00633711">
        <w:rPr>
          <w:rFonts w:ascii="Arial" w:hAnsi="Arial" w:cs="Arial"/>
        </w:rPr>
        <w:softHyphen/>
        <w:t>der niet gemotiveerd wordt om zijn stal tijdig te reno</w:t>
      </w:r>
      <w:r w:rsidRPr="00633711">
        <w:rPr>
          <w:rFonts w:ascii="Arial" w:hAnsi="Arial" w:cs="Arial"/>
        </w:rPr>
        <w:softHyphen/>
        <w:t>veren. Dit heeft tot gevolg dat zijn stal snel veroudert (het maakt immers toch niet uit wanneer men b.v. € 19 / opgehokt varken ont</w:t>
      </w:r>
      <w:r w:rsidRPr="00633711">
        <w:rPr>
          <w:rFonts w:ascii="Arial" w:hAnsi="Arial" w:cs="Arial"/>
        </w:rPr>
        <w:softHyphen/>
        <w:t xml:space="preserve">vangt).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Wanneer het contract afge</w:t>
      </w:r>
      <w:r w:rsidRPr="00633711">
        <w:rPr>
          <w:rFonts w:ascii="Arial" w:hAnsi="Arial" w:cs="Arial"/>
        </w:rPr>
        <w:softHyphen/>
        <w:t>lopen is omdat de technische re</w:t>
      </w:r>
      <w:r w:rsidRPr="00633711">
        <w:rPr>
          <w:rFonts w:ascii="Arial" w:hAnsi="Arial" w:cs="Arial"/>
        </w:rPr>
        <w:softHyphen/>
        <w:t>sulta</w:t>
      </w:r>
      <w:r w:rsidRPr="00633711">
        <w:rPr>
          <w:rFonts w:ascii="Arial" w:hAnsi="Arial" w:cs="Arial"/>
        </w:rPr>
        <w:softHyphen/>
        <w:t>ten door een slechte stal slecht worden zijn er vaak geen fi</w:t>
      </w:r>
      <w:r w:rsidRPr="00633711">
        <w:rPr>
          <w:rFonts w:ascii="Arial" w:hAnsi="Arial" w:cs="Arial"/>
        </w:rPr>
        <w:softHyphen/>
        <w:t>nanciële middelen om het bedrijf te verbete</w:t>
      </w:r>
      <w:r w:rsidRPr="00633711">
        <w:rPr>
          <w:rFonts w:ascii="Arial" w:hAnsi="Arial" w:cs="Arial"/>
        </w:rPr>
        <w:softHyphen/>
        <w:t>ren.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pStyle w:val="Kop2"/>
        <w:rPr>
          <w:rFonts w:cs="Arial"/>
          <w:lang w:val="nl-NL"/>
        </w:rPr>
      </w:pPr>
      <w:bookmarkStart w:id="76" w:name="_Toc98737498"/>
      <w:bookmarkStart w:id="77" w:name="_Toc397255222"/>
      <w:r w:rsidRPr="00633711">
        <w:rPr>
          <w:rFonts w:cs="Arial"/>
          <w:lang w:val="nl-NL"/>
        </w:rPr>
        <w:t>Contractsoorten vleesvarkenshouderij</w:t>
      </w:r>
      <w:bookmarkEnd w:id="76"/>
      <w:bookmarkEnd w:id="77"/>
      <w:r w:rsidRPr="00633711">
        <w:rPr>
          <w:rFonts w:cs="Arial"/>
          <w:lang w:val="nl-NL"/>
        </w:rPr>
        <w:t xml:space="preserve"> </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b/>
          <w:u w:val="single"/>
        </w:rPr>
        <w:t>Financieringscontracten</w:t>
      </w:r>
      <w:r w:rsidRPr="00633711">
        <w:rPr>
          <w:rFonts w:ascii="Arial" w:hAnsi="Arial" w:cs="Arial"/>
          <w:b/>
        </w:rPr>
        <w:t xml:space="preserve">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Bij financieringscontracten voorziet de contractgever in de ver</w:t>
      </w:r>
      <w:r w:rsidRPr="00633711">
        <w:rPr>
          <w:rFonts w:ascii="Arial" w:hAnsi="Arial" w:cs="Arial"/>
        </w:rPr>
        <w:softHyphen/>
        <w:t>mogensbehoef</w:t>
      </w:r>
      <w:r w:rsidRPr="00633711">
        <w:rPr>
          <w:rFonts w:ascii="Arial" w:hAnsi="Arial" w:cs="Arial"/>
        </w:rPr>
        <w:softHyphen/>
        <w:t>te van de betreffen</w:t>
      </w:r>
      <w:r w:rsidRPr="00633711">
        <w:rPr>
          <w:rFonts w:ascii="Arial" w:hAnsi="Arial" w:cs="Arial"/>
        </w:rPr>
        <w:softHyphen/>
        <w:t>de varkenshouder of staat voor een gedeelte borg, zodat een bankinstelling de finan</w:t>
      </w:r>
      <w:r w:rsidRPr="00633711">
        <w:rPr>
          <w:rFonts w:ascii="Arial" w:hAnsi="Arial" w:cs="Arial"/>
        </w:rPr>
        <w:softHyphen/>
        <w:t>ciering als</w:t>
      </w:r>
      <w:r w:rsidRPr="00633711">
        <w:rPr>
          <w:rFonts w:ascii="Arial" w:hAnsi="Arial" w:cs="Arial"/>
        </w:rPr>
        <w:softHyphen/>
        <w:t>nog verstrekt. Dit wordt niet zo veel meer toegepast.</w:t>
      </w:r>
    </w:p>
    <w:p w:rsidR="00605A25"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C87BAA" w:rsidRPr="00633711" w:rsidRDefault="00C87BAA">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b/>
          <w:u w:val="single"/>
        </w:rPr>
        <w:t>Afleverings</w:t>
      </w:r>
      <w:r w:rsidRPr="00633711">
        <w:rPr>
          <w:rFonts w:ascii="Arial" w:hAnsi="Arial" w:cs="Arial"/>
          <w:b/>
          <w:u w:val="single"/>
        </w:rPr>
        <w:noBreakHyphen/>
        <w:t xml:space="preserve"> en afname contract</w:t>
      </w:r>
      <w:r w:rsidRPr="00633711">
        <w:rPr>
          <w:rFonts w:ascii="Arial" w:hAnsi="Arial" w:cs="Arial"/>
          <w:b/>
        </w:rPr>
        <w:t xml:space="preserve">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Leveringscontracten beogen een leverings- en afnamever</w:t>
      </w:r>
      <w:r w:rsidRPr="00633711">
        <w:rPr>
          <w:rFonts w:ascii="Arial" w:hAnsi="Arial" w:cs="Arial"/>
        </w:rPr>
        <w:softHyphen/>
        <w:t>plich</w:t>
      </w:r>
      <w:r w:rsidRPr="00633711">
        <w:rPr>
          <w:rFonts w:ascii="Arial" w:hAnsi="Arial" w:cs="Arial"/>
        </w:rPr>
        <w:softHyphen/>
        <w:t>ting tussen vermeerderaar en vleesvarkenshouder, tussen fokker en zeugenhouder of tus</w:t>
      </w:r>
      <w:r w:rsidRPr="00633711">
        <w:rPr>
          <w:rFonts w:ascii="Arial" w:hAnsi="Arial" w:cs="Arial"/>
        </w:rPr>
        <w:softHyphen/>
        <w:t>sen vleesvarkenshouder en slachterij. Het be</w:t>
      </w:r>
      <w:r w:rsidRPr="00633711">
        <w:rPr>
          <w:rFonts w:ascii="Arial" w:hAnsi="Arial" w:cs="Arial"/>
        </w:rPr>
        <w:softHyphen/>
        <w:t>tekent een overdracht van het afleverings- respectievelijk toeleveringsrisi</w:t>
      </w:r>
      <w:r w:rsidRPr="00633711">
        <w:rPr>
          <w:rFonts w:ascii="Arial" w:hAnsi="Arial" w:cs="Arial"/>
        </w:rPr>
        <w:softHyphen/>
        <w:t xml:space="preserve">co.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Deze contracten zijn in het algemeen eenvou</w:t>
      </w:r>
      <w:r w:rsidRPr="00633711">
        <w:rPr>
          <w:rFonts w:ascii="Arial" w:hAnsi="Arial" w:cs="Arial"/>
        </w:rPr>
        <w:softHyphen/>
        <w:t xml:space="preserve">dig van opzet. </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b/>
        </w:rPr>
      </w:pPr>
      <w:r w:rsidRPr="00633711">
        <w:rPr>
          <w:rFonts w:ascii="Arial" w:hAnsi="Arial" w:cs="Arial"/>
          <w:b/>
          <w:u w:val="single"/>
        </w:rPr>
        <w:t>Prijsgarantie contract / prijsegalisatie contract</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Een contractgever garandeert de mester bij een bepaalde voerprijs en een bepaal</w:t>
      </w:r>
      <w:r w:rsidRPr="00633711">
        <w:rPr>
          <w:rFonts w:ascii="Arial" w:hAnsi="Arial" w:cs="Arial"/>
        </w:rPr>
        <w:softHyphen/>
        <w:t>de biggen</w:t>
      </w:r>
      <w:r w:rsidRPr="00633711">
        <w:rPr>
          <w:rFonts w:ascii="Arial" w:hAnsi="Arial" w:cs="Arial"/>
        </w:rPr>
        <w:softHyphen/>
        <w:t>prijs een minimale opbrengstprijs. Dit is de prijsgarantie.</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Men schakelt steeds meer over van prijsgarantie naar </w:t>
      </w:r>
      <w:proofErr w:type="spellStart"/>
      <w:r w:rsidRPr="00633711">
        <w:rPr>
          <w:rFonts w:ascii="Arial" w:hAnsi="Arial" w:cs="Arial"/>
        </w:rPr>
        <w:t>prijse</w:t>
      </w:r>
      <w:r w:rsidRPr="00633711">
        <w:rPr>
          <w:rFonts w:ascii="Arial" w:hAnsi="Arial" w:cs="Arial"/>
        </w:rPr>
        <w:softHyphen/>
        <w:t>gali</w:t>
      </w:r>
      <w:r w:rsidRPr="00633711">
        <w:rPr>
          <w:rFonts w:ascii="Arial" w:hAnsi="Arial" w:cs="Arial"/>
        </w:rPr>
        <w:softHyphen/>
        <w:t>satiecontracten</w:t>
      </w:r>
      <w:proofErr w:type="spellEnd"/>
      <w:r w:rsidRPr="00633711">
        <w:rPr>
          <w:rFonts w:ascii="Arial" w:hAnsi="Arial" w:cs="Arial"/>
        </w:rPr>
        <w:t>.</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Terwijl men bij prijsgaranties het prijsrisico overdroeg op de contractgever blijft het prijsrisi</w:t>
      </w:r>
      <w:r w:rsidRPr="00633711">
        <w:rPr>
          <w:rFonts w:ascii="Arial" w:hAnsi="Arial" w:cs="Arial"/>
        </w:rPr>
        <w:softHyphen/>
        <w:t>co bij prijsegalisatie contrac</w:t>
      </w:r>
      <w:r w:rsidRPr="00633711">
        <w:rPr>
          <w:rFonts w:ascii="Arial" w:hAnsi="Arial" w:cs="Arial"/>
        </w:rPr>
        <w:softHyphen/>
        <w:t xml:space="preserve">ten volledig voor de varkenshouder.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Bij een eventueel nega</w:t>
      </w:r>
      <w:r w:rsidRPr="00633711">
        <w:rPr>
          <w:rFonts w:ascii="Arial" w:hAnsi="Arial" w:cs="Arial"/>
        </w:rPr>
        <w:softHyphen/>
        <w:t xml:space="preserve">tieve stand van de </w:t>
      </w:r>
      <w:proofErr w:type="spellStart"/>
      <w:r w:rsidRPr="00633711">
        <w:rPr>
          <w:rFonts w:ascii="Arial" w:hAnsi="Arial" w:cs="Arial"/>
        </w:rPr>
        <w:t>prijse</w:t>
      </w:r>
      <w:r w:rsidRPr="00633711">
        <w:rPr>
          <w:rFonts w:ascii="Arial" w:hAnsi="Arial" w:cs="Arial"/>
        </w:rPr>
        <w:softHyphen/>
        <w:t>galisatie</w:t>
      </w:r>
      <w:proofErr w:type="spellEnd"/>
      <w:r w:rsidRPr="00633711">
        <w:rPr>
          <w:rFonts w:ascii="Arial" w:hAnsi="Arial" w:cs="Arial"/>
        </w:rPr>
        <w:t xml:space="preserve"> (hier heeft de varkenshouder voordeel van) wordt het contract voortge</w:t>
      </w:r>
      <w:r w:rsidRPr="00633711">
        <w:rPr>
          <w:rFonts w:ascii="Arial" w:hAnsi="Arial" w:cs="Arial"/>
        </w:rPr>
        <w:softHyphen/>
        <w:t xml:space="preserve">zet. </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b/>
        </w:rPr>
      </w:pPr>
      <w:r w:rsidRPr="00633711">
        <w:rPr>
          <w:rFonts w:ascii="Arial" w:hAnsi="Arial" w:cs="Arial"/>
          <w:b/>
          <w:u w:val="single"/>
        </w:rPr>
        <w:t>Bruto</w:t>
      </w:r>
      <w:r w:rsidRPr="00633711">
        <w:rPr>
          <w:rFonts w:ascii="Arial" w:hAnsi="Arial" w:cs="Arial"/>
          <w:b/>
          <w:u w:val="single"/>
        </w:rPr>
        <w:noBreakHyphen/>
        <w:t>winstgarantie contract</w:t>
      </w:r>
      <w:r w:rsidRPr="00633711">
        <w:rPr>
          <w:rFonts w:ascii="Arial" w:hAnsi="Arial" w:cs="Arial"/>
          <w:b/>
        </w:rPr>
        <w:t xml:space="preserve">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De contractgever garandeert de mester bij een bepaalde voedercon</w:t>
      </w:r>
      <w:r w:rsidRPr="00633711">
        <w:rPr>
          <w:rFonts w:ascii="Arial" w:hAnsi="Arial" w:cs="Arial"/>
        </w:rPr>
        <w:softHyphen/>
        <w:t>ver</w:t>
      </w:r>
      <w:r w:rsidRPr="00633711">
        <w:rPr>
          <w:rFonts w:ascii="Arial" w:hAnsi="Arial" w:cs="Arial"/>
        </w:rPr>
        <w:softHyphen/>
        <w:t xml:space="preserve">sie, een minimale bruto </w:t>
      </w:r>
      <w:r w:rsidRPr="00633711">
        <w:rPr>
          <w:rFonts w:ascii="Arial" w:hAnsi="Arial" w:cs="Arial"/>
        </w:rPr>
        <w:noBreakHyphen/>
        <w:t xml:space="preserve"> winst per varken.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Bruto </w:t>
      </w:r>
      <w:r w:rsidRPr="00633711">
        <w:rPr>
          <w:rFonts w:ascii="Arial" w:hAnsi="Arial" w:cs="Arial"/>
        </w:rPr>
        <w:noBreakHyphen/>
        <w:t xml:space="preserve"> winst bete</w:t>
      </w:r>
      <w:r w:rsidRPr="00633711">
        <w:rPr>
          <w:rFonts w:ascii="Arial" w:hAnsi="Arial" w:cs="Arial"/>
        </w:rPr>
        <w:softHyphen/>
        <w:t>kent: opbrengsten van het varken minus big</w:t>
      </w:r>
      <w:r w:rsidRPr="00633711">
        <w:rPr>
          <w:rFonts w:ascii="Arial" w:hAnsi="Arial" w:cs="Arial"/>
        </w:rPr>
        <w:noBreakHyphen/>
        <w:t xml:space="preserve"> en voer </w:t>
      </w:r>
      <w:r w:rsidRPr="00633711">
        <w:rPr>
          <w:rFonts w:ascii="Arial" w:hAnsi="Arial" w:cs="Arial"/>
        </w:rPr>
        <w:noBreakHyphen/>
        <w:t xml:space="preserve"> kosten (= voeder</w:t>
      </w:r>
      <w:r w:rsidRPr="00633711">
        <w:rPr>
          <w:rFonts w:ascii="Arial" w:hAnsi="Arial" w:cs="Arial"/>
        </w:rPr>
        <w:softHyphen/>
        <w:t>winst).</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b/>
        </w:rPr>
      </w:pPr>
      <w:r w:rsidRPr="00633711">
        <w:rPr>
          <w:rFonts w:ascii="Arial" w:hAnsi="Arial" w:cs="Arial"/>
          <w:b/>
          <w:u w:val="single"/>
        </w:rPr>
        <w:t>Verzorgingscontract</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De contractgever vergoedt de mester voor zijn arbeid, huis</w:t>
      </w:r>
      <w:r w:rsidRPr="00633711">
        <w:rPr>
          <w:rFonts w:ascii="Arial" w:hAnsi="Arial" w:cs="Arial"/>
        </w:rPr>
        <w:softHyphen/>
        <w:t>vesting en andere te bepalen punten een bepaald bedrag per varken of kg ge</w:t>
      </w:r>
      <w:r w:rsidRPr="00633711">
        <w:rPr>
          <w:rFonts w:ascii="Arial" w:hAnsi="Arial" w:cs="Arial"/>
        </w:rPr>
        <w:softHyphen/>
        <w:t>le</w:t>
      </w:r>
      <w:r w:rsidRPr="00633711">
        <w:rPr>
          <w:rFonts w:ascii="Arial" w:hAnsi="Arial" w:cs="Arial"/>
        </w:rPr>
        <w:softHyphen/>
        <w:t>verd varken.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sectPr w:rsidR="00605A25" w:rsidRPr="00633711">
          <w:pgSz w:w="11906" w:h="16838"/>
          <w:pgMar w:top="1985" w:right="1077" w:bottom="794" w:left="1985" w:header="1021" w:footer="794" w:gutter="0"/>
          <w:cols w:space="708"/>
          <w:noEndnote/>
        </w:sect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Voorbeelden: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588" w:hanging="588"/>
        <w:rPr>
          <w:rFonts w:ascii="Arial" w:hAnsi="Arial" w:cs="Arial"/>
        </w:rPr>
      </w:pPr>
      <w:r w:rsidRPr="00633711">
        <w:rPr>
          <w:rFonts w:ascii="Arial" w:hAnsi="Arial" w:cs="Arial"/>
        </w:rPr>
        <w:noBreakHyphen/>
        <w:t xml:space="preserve"> a.</w:t>
      </w:r>
      <w:r w:rsidRPr="00633711">
        <w:rPr>
          <w:rFonts w:ascii="Arial" w:hAnsi="Arial" w:cs="Arial"/>
        </w:rPr>
        <w:tab/>
      </w:r>
      <w:r w:rsidRPr="00633711">
        <w:rPr>
          <w:rFonts w:ascii="Arial" w:hAnsi="Arial" w:cs="Arial"/>
          <w:u w:val="single"/>
        </w:rPr>
        <w:t xml:space="preserve">Garantie </w:t>
      </w:r>
      <w:r w:rsidRPr="00633711">
        <w:rPr>
          <w:rFonts w:ascii="Arial" w:hAnsi="Arial" w:cs="Arial"/>
          <w:u w:val="single"/>
        </w:rPr>
        <w:noBreakHyphen/>
        <w:t xml:space="preserve"> prijs</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Bij een voerprijs van € 18,50 / 100 kg en een biggenprijs van € 35,65 wordt een ga</w:t>
      </w:r>
      <w:r w:rsidRPr="00633711">
        <w:rPr>
          <w:rFonts w:ascii="Arial" w:hAnsi="Arial" w:cs="Arial"/>
        </w:rPr>
        <w:softHyphen/>
        <w:t>ran</w:t>
      </w:r>
      <w:r w:rsidRPr="00633711">
        <w:rPr>
          <w:rFonts w:ascii="Arial" w:hAnsi="Arial" w:cs="Arial"/>
        </w:rPr>
        <w:softHyphen/>
        <w:t>tie opbrengstprijs gege</w:t>
      </w:r>
      <w:r w:rsidRPr="00633711">
        <w:rPr>
          <w:rFonts w:ascii="Arial" w:hAnsi="Arial" w:cs="Arial"/>
        </w:rPr>
        <w:softHyphen/>
        <w:t>ven van € 1.19 per kg.</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firstLine="42"/>
        <w:rPr>
          <w:rFonts w:ascii="Arial" w:hAnsi="Arial" w:cs="Arial"/>
        </w:rPr>
      </w:pPr>
      <w:r w:rsidRPr="00633711">
        <w:rPr>
          <w:rFonts w:ascii="Arial" w:hAnsi="Arial" w:cs="Arial"/>
        </w:rPr>
        <w:t>Hoe komt men aan deze prijs?</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Bij een aflevergewicht van 90,0 kg geslacht gewicht wordt de opbrengst per af</w:t>
      </w:r>
      <w:r w:rsidRPr="00633711">
        <w:rPr>
          <w:rFonts w:ascii="Arial" w:hAnsi="Arial" w:cs="Arial"/>
        </w:rPr>
        <w:softHyphen/>
        <w:t>ge</w:t>
      </w:r>
      <w:r w:rsidRPr="00633711">
        <w:rPr>
          <w:rFonts w:ascii="Arial" w:hAnsi="Arial" w:cs="Arial"/>
        </w:rPr>
        <w:softHyphen/>
        <w:t>le</w:t>
      </w:r>
      <w:r w:rsidRPr="00633711">
        <w:rPr>
          <w:rFonts w:ascii="Arial" w:hAnsi="Arial" w:cs="Arial"/>
        </w:rPr>
        <w:softHyphen/>
        <w:t xml:space="preserve">verd varken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90 x € 1.19 = € 107.10</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Big</w:t>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t>€  35,65</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Voer: 2,7 x 91 kg groei x € 0,1850 =</w:t>
      </w:r>
      <w:r w:rsidRPr="00633711">
        <w:rPr>
          <w:rFonts w:ascii="Arial" w:hAnsi="Arial" w:cs="Arial"/>
        </w:rPr>
        <w:tab/>
        <w:t>€  45,45</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3396" w:hanging="3354"/>
        <w:rPr>
          <w:rFonts w:ascii="Arial" w:hAnsi="Arial" w:cs="Arial"/>
        </w:rPr>
      </w:pPr>
      <w:r w:rsidRPr="00633711">
        <w:rPr>
          <w:rFonts w:ascii="Arial" w:hAnsi="Arial" w:cs="Arial"/>
        </w:rPr>
        <w:t>overige kosten</w:t>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t>€  26.--</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3396" w:hanging="3396"/>
        <w:rPr>
          <w:rFonts w:ascii="Arial" w:hAnsi="Arial" w:cs="Arial"/>
        </w:rPr>
      </w:pPr>
      <w:r w:rsidRPr="00633711">
        <w:rPr>
          <w:rFonts w:ascii="Arial" w:hAnsi="Arial" w:cs="Arial"/>
        </w:rPr>
        <w:t xml:space="preserve"> </w:t>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t xml:space="preserve">  </w:t>
      </w:r>
      <w:r w:rsidRPr="00633711">
        <w:rPr>
          <w:rFonts w:ascii="Arial" w:hAnsi="Arial" w:cs="Arial"/>
        </w:rPr>
        <w:tab/>
      </w:r>
      <w:r w:rsidRPr="00633711">
        <w:rPr>
          <w:rFonts w:ascii="Arial" w:hAnsi="Arial" w:cs="Arial"/>
        </w:rPr>
        <w:tab/>
      </w:r>
      <w:r w:rsidRPr="00633711">
        <w:rPr>
          <w:rFonts w:ascii="Arial" w:hAnsi="Arial" w:cs="Arial"/>
        </w:rPr>
        <w:tab/>
        <w:t xml:space="preserve">  </w:t>
      </w:r>
      <w:r w:rsidRPr="00633711">
        <w:rPr>
          <w:rFonts w:ascii="Arial" w:hAnsi="Arial" w:cs="Arial"/>
        </w:rPr>
        <w:tab/>
      </w:r>
      <w:r w:rsidRPr="00633711">
        <w:rPr>
          <w:rFonts w:ascii="Arial" w:hAnsi="Arial" w:cs="Arial"/>
        </w:rPr>
        <w:tab/>
      </w:r>
      <w:r w:rsidRPr="00633711">
        <w:rPr>
          <w:rFonts w:ascii="Arial" w:hAnsi="Arial" w:cs="Arial"/>
        </w:rPr>
        <w:noBreakHyphen/>
        <w:t>---</w:t>
      </w:r>
      <w:r w:rsidRPr="00633711">
        <w:rPr>
          <w:rFonts w:ascii="Arial" w:hAnsi="Arial" w:cs="Arial"/>
        </w:rPr>
        <w:noBreakHyphen/>
      </w:r>
      <w:r w:rsidRPr="00633711">
        <w:rPr>
          <w:rFonts w:ascii="Arial" w:hAnsi="Arial" w:cs="Arial"/>
        </w:rPr>
        <w:noBreakHyphen/>
      </w:r>
      <w:r w:rsidRPr="00633711">
        <w:rPr>
          <w:rFonts w:ascii="Arial" w:hAnsi="Arial" w:cs="Arial"/>
        </w:rPr>
        <w:noBreakHyphen/>
      </w:r>
      <w:r w:rsidRPr="00633711">
        <w:rPr>
          <w:rFonts w:ascii="Arial" w:hAnsi="Arial" w:cs="Arial"/>
        </w:rPr>
        <w:noBreakHyphen/>
      </w:r>
      <w:r w:rsidRPr="00633711">
        <w:rPr>
          <w:rFonts w:ascii="Arial" w:hAnsi="Arial" w:cs="Arial"/>
        </w:rPr>
        <w:noBreakHyphen/>
        <w:t xml:space="preserve">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3118"/>
        <w:rPr>
          <w:rFonts w:ascii="Arial" w:hAnsi="Arial" w:cs="Arial"/>
        </w:rPr>
      </w:pPr>
      <w:r w:rsidRPr="00633711">
        <w:rPr>
          <w:rFonts w:ascii="Arial" w:hAnsi="Arial" w:cs="Arial"/>
        </w:rPr>
        <w:tab/>
        <w:t xml:space="preserve">     €107.10</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588" w:hanging="588"/>
        <w:rPr>
          <w:rFonts w:ascii="Arial" w:hAnsi="Arial" w:cs="Arial"/>
        </w:rPr>
      </w:pPr>
      <w:r w:rsidRPr="00633711">
        <w:rPr>
          <w:rFonts w:ascii="Arial" w:hAnsi="Arial" w:cs="Arial"/>
        </w:rPr>
        <w:noBreakHyphen/>
      </w:r>
      <w:r w:rsidRPr="00633711">
        <w:rPr>
          <w:rFonts w:ascii="Arial" w:hAnsi="Arial" w:cs="Arial"/>
        </w:rPr>
        <w:tab/>
        <w:t>b.</w:t>
      </w:r>
      <w:r w:rsidRPr="00633711">
        <w:rPr>
          <w:rFonts w:ascii="Arial" w:hAnsi="Arial" w:cs="Arial"/>
        </w:rPr>
        <w:tab/>
      </w:r>
      <w:r w:rsidRPr="00633711">
        <w:rPr>
          <w:rFonts w:ascii="Arial" w:hAnsi="Arial" w:cs="Arial"/>
          <w:u w:val="single"/>
        </w:rPr>
        <w:t>Brutowinst garantie</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 xml:space="preserve">Bij een voederconversie van 2.7 bij een voerprijs van € 18.50 /100kg en een biggenprijs van € 35,65 wordt een </w:t>
      </w:r>
      <w:proofErr w:type="spellStart"/>
      <w:r w:rsidRPr="00633711">
        <w:rPr>
          <w:rFonts w:ascii="Arial" w:hAnsi="Arial" w:cs="Arial"/>
        </w:rPr>
        <w:t>bru</w:t>
      </w:r>
      <w:r w:rsidRPr="00633711">
        <w:rPr>
          <w:rFonts w:ascii="Arial" w:hAnsi="Arial" w:cs="Arial"/>
        </w:rPr>
        <w:softHyphen/>
        <w:t>to</w:t>
      </w:r>
      <w:r w:rsidRPr="00633711">
        <w:rPr>
          <w:rFonts w:ascii="Arial" w:hAnsi="Arial" w:cs="Arial"/>
        </w:rPr>
        <w:noBreakHyphen/>
        <w:t>winst</w:t>
      </w:r>
      <w:proofErr w:type="spellEnd"/>
      <w:r w:rsidRPr="00633711">
        <w:rPr>
          <w:rFonts w:ascii="Arial" w:hAnsi="Arial" w:cs="Arial"/>
        </w:rPr>
        <w:t xml:space="preserve"> (</w:t>
      </w:r>
      <w:proofErr w:type="spellStart"/>
      <w:r w:rsidRPr="00633711">
        <w:rPr>
          <w:rFonts w:ascii="Arial" w:hAnsi="Arial" w:cs="Arial"/>
        </w:rPr>
        <w:t>voe</w:t>
      </w:r>
      <w:r w:rsidRPr="00633711">
        <w:rPr>
          <w:rFonts w:ascii="Arial" w:hAnsi="Arial" w:cs="Arial"/>
        </w:rPr>
        <w:softHyphen/>
        <w:t>derwinst</w:t>
      </w:r>
      <w:proofErr w:type="spellEnd"/>
      <w:r w:rsidRPr="00633711">
        <w:rPr>
          <w:rFonts w:ascii="Arial" w:hAnsi="Arial" w:cs="Arial"/>
        </w:rPr>
        <w:t>) garanti</w:t>
      </w:r>
      <w:r w:rsidRPr="00633711">
        <w:rPr>
          <w:rFonts w:ascii="Arial" w:hAnsi="Arial" w:cs="Arial"/>
        </w:rPr>
        <w:softHyphen/>
        <w:t>e gege</w:t>
      </w:r>
      <w:r w:rsidRPr="00633711">
        <w:rPr>
          <w:rFonts w:ascii="Arial" w:hAnsi="Arial" w:cs="Arial"/>
        </w:rPr>
        <w:softHyphen/>
        <w:t>ven van € 24 per afgeleverd varken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firstLine="292"/>
        <w:rPr>
          <w:rFonts w:ascii="Arial" w:hAnsi="Arial" w:cs="Arial"/>
        </w:rPr>
      </w:pPr>
      <w:r w:rsidRPr="00633711">
        <w:rPr>
          <w:rFonts w:ascii="Arial" w:hAnsi="Arial" w:cs="Arial"/>
        </w:rPr>
        <w:t>Voorbeeld:</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3118" w:hanging="2826"/>
        <w:rPr>
          <w:rFonts w:ascii="Arial" w:hAnsi="Arial" w:cs="Arial"/>
        </w:rPr>
      </w:pPr>
      <w:r w:rsidRPr="00633711">
        <w:rPr>
          <w:rFonts w:ascii="Arial" w:hAnsi="Arial" w:cs="Arial"/>
        </w:rPr>
        <w:t>Varken</w:t>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t xml:space="preserve">€ 35.65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ab/>
        <w:t xml:space="preserve">Voer: 2,7 x 91 kg groei x € 0,1850 </w:t>
      </w:r>
      <w:r w:rsidRPr="00633711">
        <w:rPr>
          <w:rFonts w:ascii="Arial" w:hAnsi="Arial" w:cs="Arial"/>
        </w:rPr>
        <w:tab/>
        <w:t>€ 45,45</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3118" w:hanging="2826"/>
        <w:rPr>
          <w:rFonts w:ascii="Arial" w:hAnsi="Arial" w:cs="Arial"/>
        </w:rPr>
      </w:pPr>
      <w:proofErr w:type="spellStart"/>
      <w:r w:rsidRPr="00633711">
        <w:rPr>
          <w:rFonts w:ascii="Arial" w:hAnsi="Arial" w:cs="Arial"/>
        </w:rPr>
        <w:t>Bruto</w:t>
      </w:r>
      <w:r w:rsidRPr="00633711">
        <w:rPr>
          <w:rFonts w:ascii="Arial" w:hAnsi="Arial" w:cs="Arial"/>
        </w:rPr>
        <w:noBreakHyphen/>
        <w:t>winst</w:t>
      </w:r>
      <w:proofErr w:type="spellEnd"/>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t>€ 24,--</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850"/>
        <w:rPr>
          <w:rFonts w:ascii="Arial" w:hAnsi="Arial" w:cs="Arial"/>
        </w:rPr>
      </w:pPr>
      <w:r w:rsidRPr="00633711">
        <w:rPr>
          <w:rFonts w:ascii="Arial" w:hAnsi="Arial" w:cs="Arial"/>
        </w:rPr>
        <w:tab/>
      </w:r>
      <w:r w:rsidRPr="00633711">
        <w:rPr>
          <w:rFonts w:ascii="Arial" w:hAnsi="Arial" w:cs="Arial"/>
        </w:rPr>
        <w:tab/>
      </w:r>
      <w:r w:rsidRPr="00633711">
        <w:rPr>
          <w:rFonts w:ascii="Arial" w:hAnsi="Arial" w:cs="Arial"/>
        </w:rPr>
        <w:tab/>
        <w:t>-</w:t>
      </w:r>
      <w:r w:rsidRPr="00633711">
        <w:rPr>
          <w:rFonts w:ascii="Arial" w:hAnsi="Arial" w:cs="Arial"/>
        </w:rPr>
        <w:noBreakHyphen/>
        <w:t>---</w:t>
      </w:r>
      <w:r w:rsidRPr="00633711">
        <w:rPr>
          <w:rFonts w:ascii="Arial" w:hAnsi="Arial" w:cs="Arial"/>
        </w:rPr>
        <w:noBreakHyphen/>
      </w:r>
      <w:r w:rsidRPr="00633711">
        <w:rPr>
          <w:rFonts w:ascii="Arial" w:hAnsi="Arial" w:cs="Arial"/>
        </w:rPr>
        <w:noBreakHyphen/>
      </w:r>
      <w:r w:rsidRPr="00633711">
        <w:rPr>
          <w:rFonts w:ascii="Arial" w:hAnsi="Arial" w:cs="Arial"/>
        </w:rPr>
        <w:noBreakHyphen/>
      </w:r>
      <w:r w:rsidRPr="00633711">
        <w:rPr>
          <w:rFonts w:ascii="Arial" w:hAnsi="Arial" w:cs="Arial"/>
        </w:rPr>
        <w:noBreakHyphen/>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850"/>
        <w:rPr>
          <w:rFonts w:ascii="Arial" w:hAnsi="Arial" w:cs="Arial"/>
        </w:rPr>
      </w:pPr>
      <w:r w:rsidRPr="00633711">
        <w:rPr>
          <w:rFonts w:ascii="Arial" w:hAnsi="Arial" w:cs="Arial"/>
        </w:rPr>
        <w:tab/>
      </w:r>
      <w:r w:rsidRPr="00633711">
        <w:rPr>
          <w:rFonts w:ascii="Arial" w:hAnsi="Arial" w:cs="Arial"/>
        </w:rPr>
        <w:tab/>
      </w:r>
      <w:r w:rsidRPr="00633711">
        <w:rPr>
          <w:rFonts w:ascii="Arial" w:hAnsi="Arial" w:cs="Arial"/>
        </w:rPr>
        <w:tab/>
        <w:t>€105,10</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3118" w:hanging="2826"/>
        <w:rPr>
          <w:rFonts w:ascii="Arial" w:hAnsi="Arial" w:cs="Arial"/>
        </w:rPr>
      </w:pPr>
      <w:r w:rsidRPr="00633711">
        <w:rPr>
          <w:rFonts w:ascii="Arial" w:hAnsi="Arial" w:cs="Arial"/>
        </w:rPr>
        <w:t>Stel de opbrengst =</w:t>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tab/>
        <w:t>€102.70</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850"/>
        <w:rPr>
          <w:rFonts w:ascii="Arial" w:hAnsi="Arial" w:cs="Arial"/>
        </w:rPr>
      </w:pPr>
      <w:r w:rsidRPr="00633711">
        <w:rPr>
          <w:rFonts w:ascii="Arial" w:hAnsi="Arial" w:cs="Arial"/>
        </w:rPr>
        <w:tab/>
      </w:r>
      <w:r w:rsidRPr="00633711">
        <w:rPr>
          <w:rFonts w:ascii="Arial" w:hAnsi="Arial" w:cs="Arial"/>
        </w:rPr>
        <w:tab/>
      </w:r>
      <w:r w:rsidRPr="00633711">
        <w:rPr>
          <w:rFonts w:ascii="Arial" w:hAnsi="Arial" w:cs="Arial"/>
        </w:rPr>
        <w:tab/>
      </w:r>
      <w:r w:rsidRPr="00633711">
        <w:rPr>
          <w:rFonts w:ascii="Arial" w:hAnsi="Arial" w:cs="Arial"/>
        </w:rPr>
        <w:noBreakHyphen/>
        <w:t>--</w:t>
      </w:r>
      <w:r w:rsidRPr="00633711">
        <w:rPr>
          <w:rFonts w:ascii="Arial" w:hAnsi="Arial" w:cs="Arial"/>
        </w:rPr>
        <w:noBreakHyphen/>
      </w:r>
      <w:r w:rsidRPr="00633711">
        <w:rPr>
          <w:rFonts w:ascii="Arial" w:hAnsi="Arial" w:cs="Arial"/>
        </w:rPr>
        <w:noBreakHyphen/>
        <w:t>-</w:t>
      </w:r>
      <w:r w:rsidRPr="00633711">
        <w:rPr>
          <w:rFonts w:ascii="Arial" w:hAnsi="Arial" w:cs="Arial"/>
        </w:rPr>
        <w:noBreakHyphen/>
      </w:r>
      <w:r w:rsidRPr="00633711">
        <w:rPr>
          <w:rFonts w:ascii="Arial" w:hAnsi="Arial" w:cs="Arial"/>
        </w:rPr>
        <w:noBreakHyphen/>
      </w:r>
      <w:r w:rsidRPr="00633711">
        <w:rPr>
          <w:rFonts w:ascii="Arial" w:hAnsi="Arial" w:cs="Arial"/>
        </w:rPr>
        <w:noBreakHyphen/>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850"/>
        <w:rPr>
          <w:rFonts w:ascii="Arial" w:hAnsi="Arial" w:cs="Arial"/>
        </w:rPr>
      </w:pPr>
      <w:r w:rsidRPr="00633711">
        <w:rPr>
          <w:rFonts w:ascii="Arial" w:hAnsi="Arial" w:cs="Arial"/>
        </w:rPr>
        <w:tab/>
      </w:r>
      <w:r w:rsidRPr="00633711">
        <w:rPr>
          <w:rFonts w:ascii="Arial" w:hAnsi="Arial" w:cs="Arial"/>
        </w:rPr>
        <w:tab/>
      </w:r>
      <w:r w:rsidRPr="00633711">
        <w:rPr>
          <w:rFonts w:ascii="Arial" w:hAnsi="Arial" w:cs="Arial"/>
        </w:rPr>
        <w:tab/>
        <w:t>€   2,40</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770062" w:rsidRDefault="0099026C" w:rsidP="00770062">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 xml:space="preserve">Deze € 2.40 moet bijbetaald worden door de </w:t>
      </w:r>
      <w:proofErr w:type="spellStart"/>
      <w:r w:rsidRPr="00633711">
        <w:rPr>
          <w:rFonts w:ascii="Arial" w:hAnsi="Arial" w:cs="Arial"/>
        </w:rPr>
        <w:t>contractbie</w:t>
      </w:r>
      <w:r w:rsidRPr="00633711">
        <w:rPr>
          <w:rFonts w:ascii="Arial" w:hAnsi="Arial" w:cs="Arial"/>
        </w:rPr>
        <w:softHyphen/>
        <w:t>der</w:t>
      </w:r>
      <w:proofErr w:type="spellEnd"/>
      <w:r w:rsidRPr="00633711">
        <w:rPr>
          <w:rFonts w:ascii="Arial" w:hAnsi="Arial" w:cs="Arial"/>
        </w:rPr>
        <w:t>.</w:t>
      </w:r>
    </w:p>
    <w:p w:rsidR="00770062" w:rsidRDefault="00770062" w:rsidP="00770062">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p>
    <w:p w:rsidR="00605A25" w:rsidRPr="00633711" w:rsidRDefault="0099026C" w:rsidP="00770062">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ab/>
        <w:t>c.</w:t>
      </w:r>
      <w:r w:rsidRPr="00633711">
        <w:rPr>
          <w:rFonts w:ascii="Arial" w:hAnsi="Arial" w:cs="Arial"/>
        </w:rPr>
        <w:tab/>
      </w:r>
      <w:r w:rsidRPr="00633711">
        <w:rPr>
          <w:rFonts w:ascii="Arial" w:hAnsi="Arial" w:cs="Arial"/>
          <w:u w:val="single"/>
        </w:rPr>
        <w:t>Verzorgingsgarantie</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868"/>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firstLine="292"/>
        <w:rPr>
          <w:rFonts w:ascii="Arial" w:hAnsi="Arial" w:cs="Arial"/>
        </w:rPr>
      </w:pPr>
      <w:r w:rsidRPr="00633711">
        <w:rPr>
          <w:rFonts w:ascii="Arial" w:hAnsi="Arial" w:cs="Arial"/>
        </w:rPr>
        <w:t xml:space="preserve">De verzorger ontvangt per afgeleverde goedgekeurde kg een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 xml:space="preserve">vergoeding van € 0,22.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Bij een gewicht van 90 kg geslacht gewicht betekent dit € 19,80.</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Ook zijn er hier mogelijkheden in de vorm van € 19 per af</w:t>
      </w:r>
      <w:r w:rsidRPr="00633711">
        <w:rPr>
          <w:rFonts w:ascii="Arial" w:hAnsi="Arial" w:cs="Arial"/>
        </w:rPr>
        <w:softHyphen/>
        <w:t>ge</w:t>
      </w:r>
      <w:r w:rsidRPr="00633711">
        <w:rPr>
          <w:rFonts w:ascii="Arial" w:hAnsi="Arial" w:cs="Arial"/>
        </w:rPr>
        <w:softHyphen/>
        <w:t>le</w:t>
      </w:r>
      <w:r w:rsidRPr="00633711">
        <w:rPr>
          <w:rFonts w:ascii="Arial" w:hAnsi="Arial" w:cs="Arial"/>
        </w:rPr>
        <w:softHyphen/>
        <w:t>verd varken (geen risico van groei meer voor de con</w:t>
      </w:r>
      <w:r w:rsidRPr="00633711">
        <w:rPr>
          <w:rFonts w:ascii="Arial" w:hAnsi="Arial" w:cs="Arial"/>
        </w:rPr>
        <w:softHyphen/>
        <w:t>tract</w:t>
      </w:r>
      <w:r w:rsidRPr="00633711">
        <w:rPr>
          <w:rFonts w:ascii="Arial" w:hAnsi="Arial" w:cs="Arial"/>
        </w:rPr>
        <w:softHyphen/>
        <w:t>ne</w:t>
      </w:r>
      <w:r w:rsidRPr="00633711">
        <w:rPr>
          <w:rFonts w:ascii="Arial" w:hAnsi="Arial" w:cs="Arial"/>
        </w:rPr>
        <w:softHyphen/>
        <w:t>mer) of een garantie van € 18 per opgehokt varken (geen ri</w:t>
      </w:r>
      <w:r w:rsidRPr="00633711">
        <w:rPr>
          <w:rFonts w:ascii="Arial" w:hAnsi="Arial" w:cs="Arial"/>
        </w:rPr>
        <w:softHyphen/>
        <w:t>si</w:t>
      </w:r>
      <w:r w:rsidRPr="00633711">
        <w:rPr>
          <w:rFonts w:ascii="Arial" w:hAnsi="Arial" w:cs="Arial"/>
        </w:rPr>
        <w:softHyphen/>
        <w:t>co van groei en uitval meer voor de contractne</w:t>
      </w:r>
      <w:r w:rsidRPr="00633711">
        <w:rPr>
          <w:rFonts w:ascii="Arial" w:hAnsi="Arial" w:cs="Arial"/>
        </w:rPr>
        <w:softHyphen/>
        <w:t xml:space="preserve">mer).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rPr>
          <w:rFonts w:ascii="Arial" w:hAnsi="Arial" w:cs="Arial"/>
        </w:rPr>
      </w:pPr>
      <w:r w:rsidRPr="00633711">
        <w:rPr>
          <w:rFonts w:ascii="Arial" w:hAnsi="Arial" w:cs="Arial"/>
        </w:rPr>
        <w:t>Men noemt derge</w:t>
      </w:r>
      <w:r w:rsidRPr="00633711">
        <w:rPr>
          <w:rFonts w:ascii="Arial" w:hAnsi="Arial" w:cs="Arial"/>
        </w:rPr>
        <w:softHyphen/>
        <w:t>lijke contracten ook wel looncon</w:t>
      </w:r>
      <w:r w:rsidRPr="00633711">
        <w:rPr>
          <w:rFonts w:ascii="Arial" w:hAnsi="Arial" w:cs="Arial"/>
        </w:rPr>
        <w:softHyphen/>
        <w:t>trac</w:t>
      </w:r>
      <w:r w:rsidRPr="00633711">
        <w:rPr>
          <w:rFonts w:ascii="Arial" w:hAnsi="Arial" w:cs="Arial"/>
        </w:rPr>
        <w:softHyphen/>
        <w:t>ten.</w:t>
      </w:r>
    </w:p>
    <w:p w:rsidR="00605A25" w:rsidRPr="00633711" w:rsidRDefault="0099026C">
      <w:pPr>
        <w:pStyle w:val="Kop2"/>
        <w:rPr>
          <w:rFonts w:cs="Arial"/>
          <w:lang w:val="nl-NL"/>
        </w:rPr>
      </w:pPr>
      <w:bookmarkStart w:id="78" w:name="_Toc98737501"/>
      <w:bookmarkStart w:id="79" w:name="_Toc397255223"/>
      <w:r w:rsidRPr="00633711">
        <w:rPr>
          <w:rFonts w:cs="Arial"/>
          <w:lang w:val="nl-NL"/>
        </w:rPr>
        <w:t>Kosten</w:t>
      </w:r>
      <w:bookmarkEnd w:id="78"/>
      <w:bookmarkEnd w:id="79"/>
      <w:r w:rsidRPr="00633711">
        <w:rPr>
          <w:rFonts w:cs="Arial"/>
          <w:lang w:val="nl-NL"/>
        </w:rPr>
        <w:t xml:space="preserve"> </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Een varkenshouder probeert door middel van een contract een stuk risico uit zijn bedrijfsvoe</w:t>
      </w:r>
      <w:r w:rsidRPr="00633711">
        <w:rPr>
          <w:rFonts w:ascii="Arial" w:hAnsi="Arial" w:cs="Arial"/>
        </w:rPr>
        <w:softHyphen/>
        <w:t>ring over te dragen aan een contract</w:t>
      </w:r>
      <w:r w:rsidRPr="00633711">
        <w:rPr>
          <w:rFonts w:ascii="Arial" w:hAnsi="Arial" w:cs="Arial"/>
        </w:rPr>
        <w:softHyphen/>
        <w:t xml:space="preserve">partner.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Voor dit over</w:t>
      </w:r>
      <w:r w:rsidRPr="00633711">
        <w:rPr>
          <w:rFonts w:ascii="Arial" w:hAnsi="Arial" w:cs="Arial"/>
        </w:rPr>
        <w:softHyphen/>
        <w:t>dra</w:t>
      </w:r>
      <w:r w:rsidRPr="00633711">
        <w:rPr>
          <w:rFonts w:ascii="Arial" w:hAnsi="Arial" w:cs="Arial"/>
        </w:rPr>
        <w:softHyphen/>
        <w:t>gen van dit risico moet men als varkenshou</w:t>
      </w:r>
      <w:r w:rsidRPr="00633711">
        <w:rPr>
          <w:rFonts w:ascii="Arial" w:hAnsi="Arial" w:cs="Arial"/>
        </w:rPr>
        <w:softHyphen/>
        <w:t xml:space="preserve">der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vaak een </w:t>
      </w:r>
      <w:proofErr w:type="spellStart"/>
      <w:r w:rsidRPr="00633711">
        <w:rPr>
          <w:rFonts w:ascii="Arial" w:hAnsi="Arial" w:cs="Arial"/>
        </w:rPr>
        <w:t>risico-premie</w:t>
      </w:r>
      <w:proofErr w:type="spellEnd"/>
      <w:r w:rsidRPr="00633711">
        <w:rPr>
          <w:rFonts w:ascii="Arial" w:hAnsi="Arial" w:cs="Arial"/>
        </w:rPr>
        <w:t xml:space="preserve"> betalen.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xml:space="preserve">Dit betalen van premie kan op verschillende manieren gebeuren. </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hanging="292"/>
        <w:rPr>
          <w:rFonts w:ascii="Arial" w:hAnsi="Arial" w:cs="Arial"/>
        </w:rPr>
      </w:pPr>
      <w:r w:rsidRPr="00633711">
        <w:rPr>
          <w:rFonts w:ascii="Arial" w:hAnsi="Arial" w:cs="Arial"/>
        </w:rPr>
        <w:t>-</w:t>
      </w:r>
      <w:r w:rsidRPr="00633711">
        <w:rPr>
          <w:rFonts w:ascii="Arial" w:hAnsi="Arial" w:cs="Arial"/>
        </w:rPr>
        <w:tab/>
        <w:t>Een varkenshouder kan kosten betalen doordat hij bij</w:t>
      </w:r>
      <w:r w:rsidRPr="00633711">
        <w:rPr>
          <w:rFonts w:ascii="Arial" w:hAnsi="Arial" w:cs="Arial"/>
        </w:rPr>
        <w:softHyphen/>
        <w:t>voor</w:t>
      </w:r>
      <w:r w:rsidRPr="00633711">
        <w:rPr>
          <w:rFonts w:ascii="Arial" w:hAnsi="Arial" w:cs="Arial"/>
        </w:rPr>
        <w:softHyphen/>
        <w:t>beeld meer betaalt voor het voer.</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hanging="292"/>
        <w:rPr>
          <w:rFonts w:ascii="Arial" w:hAnsi="Arial" w:cs="Arial"/>
        </w:rPr>
      </w:pPr>
      <w:r w:rsidRPr="00633711">
        <w:rPr>
          <w:rFonts w:ascii="Arial" w:hAnsi="Arial" w:cs="Arial"/>
        </w:rPr>
        <w:t>-</w:t>
      </w:r>
      <w:r w:rsidRPr="00633711">
        <w:rPr>
          <w:rFonts w:ascii="Arial" w:hAnsi="Arial" w:cs="Arial"/>
        </w:rPr>
        <w:tab/>
        <w:t>Ook valt te denken aan een lagere opbrengstprijs voor zijn producten.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Men zou kunnen stellen dat een goed contract zich onderscheidt van anderen doordat deze kosten zichtbaar zijn.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pStyle w:val="Kop2"/>
        <w:rPr>
          <w:rFonts w:cs="Arial"/>
          <w:lang w:val="nl-NL"/>
        </w:rPr>
      </w:pPr>
      <w:bookmarkStart w:id="80" w:name="_Toc98737502"/>
      <w:bookmarkStart w:id="81" w:name="_Toc397255224"/>
      <w:r w:rsidRPr="00633711">
        <w:rPr>
          <w:rFonts w:cs="Arial"/>
          <w:lang w:val="nl-NL"/>
        </w:rPr>
        <w:t>Het beoordelen van contracten</w:t>
      </w:r>
      <w:bookmarkEnd w:id="80"/>
      <w:bookmarkEnd w:id="81"/>
      <w:r w:rsidRPr="00633711">
        <w:rPr>
          <w:rFonts w:cs="Arial"/>
          <w:lang w:val="nl-NL"/>
        </w:rPr>
        <w:t xml:space="preserve"> </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Een contract is meestal opgemaakt door een veevoederfabriek, door een slach</w:t>
      </w:r>
      <w:r w:rsidRPr="00633711">
        <w:rPr>
          <w:rFonts w:ascii="Arial" w:hAnsi="Arial" w:cs="Arial"/>
        </w:rPr>
        <w:softHyphen/>
        <w:t>te</w:t>
      </w:r>
      <w:r w:rsidRPr="00633711">
        <w:rPr>
          <w:rFonts w:ascii="Arial" w:hAnsi="Arial" w:cs="Arial"/>
        </w:rPr>
        <w:softHyphen/>
        <w:t>rij, door een fokke</w:t>
      </w:r>
      <w:r w:rsidRPr="00633711">
        <w:rPr>
          <w:rFonts w:ascii="Arial" w:hAnsi="Arial" w:cs="Arial"/>
        </w:rPr>
        <w:softHyphen/>
        <w:t>rij groepering of door een combina</w:t>
      </w:r>
      <w:r w:rsidRPr="00633711">
        <w:rPr>
          <w:rFonts w:ascii="Arial" w:hAnsi="Arial" w:cs="Arial"/>
        </w:rPr>
        <w:softHyphen/>
        <w:t xml:space="preserve">tie van deze.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Zij zijn meestal contractbieder.</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Omdat de contractbepalingen zeer belangrijk zijn voor de rechten en plichten en voor de economische kant van het bedrijf is het een vereiste om het aangebo</w:t>
      </w:r>
      <w:r w:rsidRPr="00633711">
        <w:rPr>
          <w:rFonts w:ascii="Arial" w:hAnsi="Arial" w:cs="Arial"/>
        </w:rPr>
        <w:softHyphen/>
        <w:t xml:space="preserve">den contract goed te beoordelen. </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Een contract behoort op twee aspecten te worden beoordeeld n.l.</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juridische aspecten</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 economische aspecten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pStyle w:val="Kop3"/>
        <w:tabs>
          <w:tab w:val="num" w:pos="397"/>
        </w:tabs>
        <w:rPr>
          <w:rFonts w:ascii="Arial" w:hAnsi="Arial" w:cs="Arial"/>
        </w:rPr>
      </w:pPr>
      <w:bookmarkStart w:id="82" w:name="_Toc98737503"/>
      <w:bookmarkStart w:id="83" w:name="_Toc397255225"/>
      <w:r w:rsidRPr="00633711">
        <w:rPr>
          <w:rFonts w:ascii="Arial" w:hAnsi="Arial" w:cs="Arial"/>
        </w:rPr>
        <w:t>Juridische beoordeling</w:t>
      </w:r>
      <w:bookmarkEnd w:id="82"/>
      <w:bookmarkEnd w:id="83"/>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Bij de juridische beoordeling van contracten worden o.a. de vol</w:t>
      </w:r>
      <w:r w:rsidRPr="00633711">
        <w:rPr>
          <w:rFonts w:ascii="Arial" w:hAnsi="Arial" w:cs="Arial"/>
        </w:rPr>
        <w:softHyphen/>
        <w:t>gende facet</w:t>
      </w:r>
      <w:r w:rsidRPr="00633711">
        <w:rPr>
          <w:rFonts w:ascii="Arial" w:hAnsi="Arial" w:cs="Arial"/>
        </w:rPr>
        <w:softHyphen/>
        <w:t>ten bekeken: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De omschrijving van het contract</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Het contract moet duidelijk zijn omschreven. Vage omschrijving zijn aanleiding tot mis</w:t>
      </w:r>
      <w:r w:rsidRPr="00633711">
        <w:rPr>
          <w:rFonts w:ascii="Arial" w:hAnsi="Arial" w:cs="Arial"/>
        </w:rPr>
        <w:softHyphen/>
        <w:t>verstan</w:t>
      </w:r>
      <w:r w:rsidRPr="00633711">
        <w:rPr>
          <w:rFonts w:ascii="Arial" w:hAnsi="Arial" w:cs="Arial"/>
        </w:rPr>
        <w:softHyphen/>
        <w:t>den.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hanging="292"/>
        <w:rPr>
          <w:rFonts w:ascii="Arial" w:hAnsi="Arial" w:cs="Arial"/>
        </w:rPr>
      </w:pPr>
      <w:r w:rsidRPr="00633711">
        <w:rPr>
          <w:rFonts w:ascii="Arial" w:hAnsi="Arial" w:cs="Arial"/>
        </w:rPr>
        <w:t>-</w:t>
      </w:r>
      <w:r w:rsidRPr="00633711">
        <w:rPr>
          <w:rFonts w:ascii="Arial" w:hAnsi="Arial" w:cs="Arial"/>
        </w:rPr>
        <w:tab/>
        <w:t>Is de looptijd vermeld?</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De looptijd moet niet te lang zijn (maximaal 3 - 4 jaar). Er moet duidelijk om</w:t>
      </w:r>
      <w:r w:rsidRPr="00633711">
        <w:rPr>
          <w:rFonts w:ascii="Arial" w:hAnsi="Arial" w:cs="Arial"/>
        </w:rPr>
        <w:softHyphen/>
        <w:t>schre</w:t>
      </w:r>
      <w:r w:rsidRPr="00633711">
        <w:rPr>
          <w:rFonts w:ascii="Arial" w:hAnsi="Arial" w:cs="Arial"/>
        </w:rPr>
        <w:softHyphen/>
        <w:t>ven staan of het gaat om een aantal rondes of dat men werkt van datum tot datum (prijsga</w:t>
      </w:r>
      <w:r w:rsidRPr="00633711">
        <w:rPr>
          <w:rFonts w:ascii="Arial" w:hAnsi="Arial" w:cs="Arial"/>
        </w:rPr>
        <w:softHyphen/>
        <w:t>ranties)</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Als het contract voor onbepaalde tijd geldt, dan moet voor alle partij</w:t>
      </w:r>
      <w:r w:rsidRPr="00633711">
        <w:rPr>
          <w:rFonts w:ascii="Arial" w:hAnsi="Arial" w:cs="Arial"/>
        </w:rPr>
        <w:softHyphen/>
        <w:t>en een gelijke opzegter</w:t>
      </w:r>
      <w:r w:rsidRPr="00633711">
        <w:rPr>
          <w:rFonts w:ascii="Arial" w:hAnsi="Arial" w:cs="Arial"/>
        </w:rPr>
        <w:softHyphen/>
        <w:t>mijn gelden.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w:t>
      </w:r>
      <w:r w:rsidRPr="00633711">
        <w:rPr>
          <w:rFonts w:ascii="Arial" w:hAnsi="Arial" w:cs="Arial"/>
        </w:rPr>
        <w:tab/>
        <w:t>Is de beëindigingsregeling duidelijk omschreven?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Er mag geen gevaar voor meer dan de normale leegstand zijn in de varkens</w:t>
      </w:r>
      <w:r w:rsidRPr="00633711">
        <w:rPr>
          <w:rFonts w:ascii="Arial" w:hAnsi="Arial" w:cs="Arial"/>
        </w:rPr>
        <w:softHyphen/>
        <w:t>stal</w:t>
      </w:r>
      <w:r w:rsidRPr="00633711">
        <w:rPr>
          <w:rFonts w:ascii="Arial" w:hAnsi="Arial" w:cs="Arial"/>
        </w:rPr>
        <w:softHyphen/>
        <w:t>len.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w:t>
      </w:r>
      <w:r w:rsidRPr="00633711">
        <w:rPr>
          <w:rFonts w:ascii="Arial" w:hAnsi="Arial" w:cs="Arial"/>
        </w:rPr>
        <w:tab/>
        <w:t>De gewichten van het te leveren slachtvarkens.</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Voor welk varkens krijgt de varkenshouder een uitkering? Wat is de ver</w:t>
      </w:r>
      <w:r w:rsidRPr="00633711">
        <w:rPr>
          <w:rFonts w:ascii="Arial" w:hAnsi="Arial" w:cs="Arial"/>
        </w:rPr>
        <w:softHyphen/>
        <w:t>goe</w:t>
      </w:r>
      <w:r w:rsidRPr="00633711">
        <w:rPr>
          <w:rFonts w:ascii="Arial" w:hAnsi="Arial" w:cs="Arial"/>
        </w:rPr>
        <w:softHyphen/>
        <w:t>ding of opbrengst van de dieren die buiten de ge</w:t>
      </w:r>
      <w:r w:rsidRPr="00633711">
        <w:rPr>
          <w:rFonts w:ascii="Arial" w:hAnsi="Arial" w:cs="Arial"/>
        </w:rPr>
        <w:softHyphen/>
        <w:t>noemde grenzen vallen?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292" w:hanging="292"/>
        <w:rPr>
          <w:rFonts w:ascii="Arial" w:hAnsi="Arial" w:cs="Arial"/>
        </w:rPr>
      </w:pPr>
      <w:r w:rsidRPr="00633711">
        <w:rPr>
          <w:rFonts w:ascii="Arial" w:hAnsi="Arial" w:cs="Arial"/>
        </w:rPr>
        <w:t>-</w:t>
      </w:r>
      <w:r w:rsidRPr="00633711">
        <w:rPr>
          <w:rFonts w:ascii="Arial" w:hAnsi="Arial" w:cs="Arial"/>
        </w:rPr>
        <w:tab/>
        <w:t>Hoe zit het met de regeling bij problemen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Is er sprake van een goede arbitrage regeling of moet men een beroep doen op de arrondissementsrechtbank ?</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w:t>
      </w:r>
      <w:r w:rsidRPr="00633711">
        <w:rPr>
          <w:rFonts w:ascii="Arial" w:hAnsi="Arial" w:cs="Arial"/>
        </w:rPr>
        <w:tab/>
        <w:t>De administratieve werkzaamheden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pStyle w:val="Kop3"/>
        <w:tabs>
          <w:tab w:val="num" w:pos="397"/>
        </w:tabs>
        <w:rPr>
          <w:rFonts w:ascii="Arial" w:hAnsi="Arial" w:cs="Arial"/>
        </w:rPr>
      </w:pPr>
      <w:bookmarkStart w:id="84" w:name="_Toc98737504"/>
      <w:bookmarkStart w:id="85" w:name="_Toc397255226"/>
      <w:r w:rsidRPr="00633711">
        <w:rPr>
          <w:rFonts w:ascii="Arial" w:hAnsi="Arial" w:cs="Arial"/>
        </w:rPr>
        <w:t>Economische beoordeling</w:t>
      </w:r>
      <w:bookmarkEnd w:id="84"/>
      <w:bookmarkEnd w:id="85"/>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Dit heeft betrekking op de cijfermatige kant van een contract.</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De vergoeding die het con</w:t>
      </w:r>
      <w:r w:rsidRPr="00633711">
        <w:rPr>
          <w:rFonts w:ascii="Arial" w:hAnsi="Arial" w:cs="Arial"/>
        </w:rPr>
        <w:softHyphen/>
        <w:t>tract mogelijk maakt en aan de andere kant de financiële ver</w:t>
      </w:r>
      <w:r w:rsidRPr="00633711">
        <w:rPr>
          <w:rFonts w:ascii="Arial" w:hAnsi="Arial" w:cs="Arial"/>
        </w:rPr>
        <w:softHyphen/>
        <w:t>plichtingen die op het bedrijf rusten, zijn hierbij van belang.</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Men kan een contract toetsen aan: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w:t>
      </w:r>
      <w:r w:rsidRPr="00633711">
        <w:rPr>
          <w:rFonts w:ascii="Arial" w:hAnsi="Arial" w:cs="Arial"/>
        </w:rPr>
        <w:tab/>
        <w:t>Vaststelling van de prijzen</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Hoe, wanneer en door wie worden de prijzen vastgesteld van fok</w:t>
      </w:r>
      <w:r w:rsidRPr="00633711">
        <w:rPr>
          <w:rFonts w:ascii="Arial" w:hAnsi="Arial" w:cs="Arial"/>
        </w:rPr>
        <w:softHyphen/>
        <w:t>ma</w:t>
      </w:r>
      <w:r w:rsidRPr="00633711">
        <w:rPr>
          <w:rFonts w:ascii="Arial" w:hAnsi="Arial" w:cs="Arial"/>
        </w:rPr>
        <w:softHyphen/>
        <w:t xml:space="preserve">teriaal, varkens en veevoeder ? </w:t>
      </w: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42"/>
        <w:rPr>
          <w:rFonts w:ascii="Arial" w:hAnsi="Arial" w:cs="Arial"/>
        </w:rPr>
      </w:pPr>
      <w:r w:rsidRPr="00633711">
        <w:rPr>
          <w:rFonts w:ascii="Arial" w:hAnsi="Arial" w:cs="Arial"/>
        </w:rPr>
        <w:t>Zijn de kwantumtoeslagrege</w:t>
      </w:r>
      <w:r w:rsidRPr="00633711">
        <w:rPr>
          <w:rFonts w:ascii="Arial" w:hAnsi="Arial" w:cs="Arial"/>
        </w:rPr>
        <w:softHyphen/>
        <w:t>ling, bulkkor</w:t>
      </w:r>
      <w:r w:rsidRPr="00633711">
        <w:rPr>
          <w:rFonts w:ascii="Arial" w:hAnsi="Arial" w:cs="Arial"/>
        </w:rPr>
        <w:softHyphen/>
        <w:t>ting en ande</w:t>
      </w:r>
      <w:r w:rsidRPr="00633711">
        <w:rPr>
          <w:rFonts w:ascii="Arial" w:hAnsi="Arial" w:cs="Arial"/>
        </w:rPr>
        <w:softHyphen/>
        <w:t>re verre</w:t>
      </w:r>
      <w:r w:rsidRPr="00633711">
        <w:rPr>
          <w:rFonts w:ascii="Arial" w:hAnsi="Arial" w:cs="Arial"/>
        </w:rPr>
        <w:softHyphen/>
        <w:t>ke</w:t>
      </w:r>
      <w:r w:rsidRPr="00633711">
        <w:rPr>
          <w:rFonts w:ascii="Arial" w:hAnsi="Arial" w:cs="Arial"/>
        </w:rPr>
        <w:softHyphen/>
        <w:t>nin</w:t>
      </w:r>
      <w:r w:rsidRPr="00633711">
        <w:rPr>
          <w:rFonts w:ascii="Arial" w:hAnsi="Arial" w:cs="Arial"/>
        </w:rPr>
        <w:softHyphen/>
        <w:t>gen van b.v. veterinaire bege</w:t>
      </w:r>
      <w:r w:rsidRPr="00633711">
        <w:rPr>
          <w:rFonts w:ascii="Arial" w:hAnsi="Arial" w:cs="Arial"/>
        </w:rPr>
        <w:softHyphen/>
        <w:t>leidingskosten ver</w:t>
      </w:r>
      <w:r w:rsidRPr="00633711">
        <w:rPr>
          <w:rFonts w:ascii="Arial" w:hAnsi="Arial" w:cs="Arial"/>
        </w:rPr>
        <w:softHyphen/>
        <w:t>meld?</w:t>
      </w:r>
    </w:p>
    <w:p w:rsidR="00605A25" w:rsidRPr="00633711"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605A25" w:rsidRPr="00633711" w:rsidRDefault="0099026C">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w:t>
      </w:r>
      <w:r w:rsidRPr="00633711">
        <w:rPr>
          <w:rFonts w:ascii="Arial" w:hAnsi="Arial" w:cs="Arial"/>
        </w:rPr>
        <w:tab/>
        <w:t>Een duidelijke en nauwkeurige vermelding van eventuele boetes</w:t>
      </w:r>
    </w:p>
    <w:p w:rsidR="00605A25" w:rsidRDefault="00770062">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Pr>
          <w:rFonts w:ascii="Arial" w:hAnsi="Arial" w:cs="Arial"/>
        </w:rPr>
        <w:t>-</w:t>
      </w:r>
      <w:r>
        <w:rPr>
          <w:rFonts w:ascii="Arial" w:hAnsi="Arial" w:cs="Arial"/>
        </w:rPr>
        <w:tab/>
        <w:t>De uitbetalingstermijn.</w:t>
      </w:r>
    </w:p>
    <w:p w:rsidR="00770062" w:rsidRPr="00633711" w:rsidRDefault="00770062">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Pr>
          <w:rFonts w:ascii="Arial" w:hAnsi="Arial" w:cs="Arial"/>
        </w:rPr>
        <w:t>-</w:t>
      </w:r>
      <w:r>
        <w:rPr>
          <w:rFonts w:ascii="Arial" w:hAnsi="Arial" w:cs="Arial"/>
        </w:rPr>
        <w:tab/>
      </w:r>
      <w:r w:rsidR="00802053">
        <w:rPr>
          <w:rFonts w:ascii="Arial" w:hAnsi="Arial" w:cs="Arial"/>
        </w:rPr>
        <w:t>een duidelijke en nauwkeurige omschrijving van de vergoedingsregeling of prijsgarantie</w:t>
      </w:r>
    </w:p>
    <w:p w:rsidR="00802053" w:rsidRDefault="0099026C" w:rsidP="00802053">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sidRPr="00633711">
        <w:rPr>
          <w:rFonts w:ascii="Arial" w:hAnsi="Arial" w:cs="Arial"/>
        </w:rPr>
        <w:t>-</w:t>
      </w:r>
      <w:bookmarkStart w:id="86" w:name="_Toc98737505"/>
    </w:p>
    <w:p w:rsidR="00605A25" w:rsidRPr="00802053" w:rsidRDefault="00892562" w:rsidP="00802053">
      <w:pPr>
        <w:pStyle w:val="Kop2"/>
        <w:ind w:left="0"/>
        <w:rPr>
          <w:rFonts w:cs="Arial"/>
          <w:lang w:val="nl-NL"/>
        </w:rPr>
      </w:pPr>
      <w:bookmarkStart w:id="87" w:name="_Toc397255227"/>
      <w:r>
        <w:rPr>
          <w:rFonts w:cs="Arial"/>
          <w:lang w:val="nl-NL"/>
        </w:rPr>
        <w:t>Vragen hoofdstuk 5</w:t>
      </w:r>
      <w:bookmarkEnd w:id="86"/>
      <w:bookmarkEnd w:id="87"/>
    </w:p>
    <w:p w:rsidR="00605A25" w:rsidRDefault="00605A25">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p>
    <w:p w:rsidR="00892562" w:rsidRDefault="00892562" w:rsidP="00892562">
      <w:pPr>
        <w:pStyle w:val="Lijstalinea"/>
        <w:numPr>
          <w:ilvl w:val="0"/>
          <w:numId w:val="16"/>
        </w:num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Pr>
          <w:rFonts w:ascii="Arial" w:hAnsi="Arial" w:cs="Arial"/>
        </w:rPr>
        <w:t>Wat bedoelen we met risicobeheer?</w:t>
      </w:r>
    </w:p>
    <w:p w:rsidR="00892562" w:rsidRDefault="00892562" w:rsidP="00892562">
      <w:pPr>
        <w:pStyle w:val="Lijstalinea"/>
        <w:numPr>
          <w:ilvl w:val="0"/>
          <w:numId w:val="16"/>
        </w:num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Pr>
          <w:rFonts w:ascii="Arial" w:hAnsi="Arial" w:cs="Arial"/>
        </w:rPr>
        <w:t xml:space="preserve">Omschrijf de risicogroepen en geef hiervan voorbeelden vul ze eventueel aan met </w:t>
      </w:r>
      <w:r w:rsidR="00DF01F8">
        <w:rPr>
          <w:rFonts w:ascii="Arial" w:hAnsi="Arial" w:cs="Arial"/>
        </w:rPr>
        <w:t>eigen praktijkvoorbeelden.</w:t>
      </w:r>
    </w:p>
    <w:p w:rsidR="00DF01F8" w:rsidRDefault="00DF01F8" w:rsidP="00892562">
      <w:pPr>
        <w:pStyle w:val="Lijstalinea"/>
        <w:numPr>
          <w:ilvl w:val="0"/>
          <w:numId w:val="16"/>
        </w:num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Pr>
          <w:rFonts w:ascii="Arial" w:hAnsi="Arial" w:cs="Arial"/>
        </w:rPr>
        <w:t>Wat is een contract?</w:t>
      </w:r>
    </w:p>
    <w:p w:rsidR="00DF01F8" w:rsidRDefault="00DF01F8" w:rsidP="00892562">
      <w:pPr>
        <w:pStyle w:val="Lijstalinea"/>
        <w:numPr>
          <w:ilvl w:val="0"/>
          <w:numId w:val="16"/>
        </w:num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Pr>
          <w:rFonts w:ascii="Arial" w:hAnsi="Arial" w:cs="Arial"/>
        </w:rPr>
        <w:t>Wat zijn de functies van een contract?</w:t>
      </w:r>
    </w:p>
    <w:p w:rsidR="00DF01F8" w:rsidRDefault="00DF01F8" w:rsidP="00892562">
      <w:pPr>
        <w:pStyle w:val="Lijstalinea"/>
        <w:numPr>
          <w:ilvl w:val="0"/>
          <w:numId w:val="16"/>
        </w:num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Pr>
          <w:rFonts w:ascii="Arial" w:hAnsi="Arial" w:cs="Arial"/>
        </w:rPr>
        <w:t>Wat zijn nadelen van een contract?</w:t>
      </w:r>
    </w:p>
    <w:p w:rsidR="00DF01F8" w:rsidRDefault="00DF01F8" w:rsidP="00892562">
      <w:pPr>
        <w:pStyle w:val="Lijstalinea"/>
        <w:numPr>
          <w:ilvl w:val="0"/>
          <w:numId w:val="16"/>
        </w:num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Pr>
          <w:rFonts w:ascii="Arial" w:hAnsi="Arial" w:cs="Arial"/>
        </w:rPr>
        <w:t>Welke contractsoorten worden er afgesloten in de vleesvarkenshouderij?</w:t>
      </w:r>
    </w:p>
    <w:p w:rsidR="00DF01F8" w:rsidRPr="00DF01F8" w:rsidRDefault="00DF01F8" w:rsidP="00DF01F8">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360"/>
        <w:rPr>
          <w:rFonts w:ascii="Arial" w:hAnsi="Arial" w:cs="Arial"/>
        </w:rPr>
      </w:pPr>
    </w:p>
    <w:p w:rsidR="00DF01F8" w:rsidRDefault="00DF01F8" w:rsidP="00892562">
      <w:pPr>
        <w:pStyle w:val="Lijstalinea"/>
        <w:numPr>
          <w:ilvl w:val="0"/>
          <w:numId w:val="16"/>
        </w:num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Pr>
          <w:rFonts w:ascii="Arial" w:hAnsi="Arial" w:cs="Arial"/>
        </w:rPr>
        <w:t>Welke contracten heeft jou leerbedrijf afgesloten, en waarom is dit afgesloten. Bespreek dit met je werkplekbegeleider?</w:t>
      </w:r>
    </w:p>
    <w:p w:rsidR="00DF01F8" w:rsidRPr="00DF01F8" w:rsidRDefault="00DF01F8" w:rsidP="00DF01F8">
      <w:pPr>
        <w:pStyle w:val="Lijstalinea"/>
        <w:rPr>
          <w:rFonts w:ascii="Arial" w:hAnsi="Arial" w:cs="Arial"/>
        </w:rPr>
      </w:pPr>
    </w:p>
    <w:p w:rsidR="00DF01F8" w:rsidRDefault="00DF01F8" w:rsidP="00892562">
      <w:pPr>
        <w:pStyle w:val="Lijstalinea"/>
        <w:numPr>
          <w:ilvl w:val="0"/>
          <w:numId w:val="16"/>
        </w:num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Pr>
          <w:rFonts w:ascii="Arial" w:hAnsi="Arial" w:cs="Arial"/>
        </w:rPr>
        <w:t>Waarop moet je een contract beoordelen?</w:t>
      </w:r>
    </w:p>
    <w:p w:rsidR="00DF01F8" w:rsidRDefault="00DF01F8" w:rsidP="00892562">
      <w:pPr>
        <w:pStyle w:val="Lijstalinea"/>
        <w:numPr>
          <w:ilvl w:val="0"/>
          <w:numId w:val="16"/>
        </w:num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rPr>
          <w:rFonts w:ascii="Arial" w:hAnsi="Arial" w:cs="Arial"/>
        </w:rPr>
      </w:pPr>
      <w:r>
        <w:rPr>
          <w:rFonts w:ascii="Arial" w:hAnsi="Arial" w:cs="Arial"/>
        </w:rPr>
        <w:t>Wie kun je het beste een contract laten beoordelen?</w:t>
      </w:r>
    </w:p>
    <w:p w:rsidR="00DF01F8" w:rsidRPr="00DF01F8" w:rsidRDefault="00DF01F8" w:rsidP="00DF01F8">
      <w:pPr>
        <w:tabs>
          <w:tab w:val="left" w:pos="-284"/>
          <w:tab w:val="left" w:pos="42"/>
          <w:tab w:val="left" w:pos="292"/>
          <w:tab w:val="left" w:pos="588"/>
          <w:tab w:val="left" w:pos="868"/>
          <w:tab w:val="left" w:pos="1701"/>
          <w:tab w:val="left" w:pos="2538"/>
          <w:tab w:val="left" w:pos="2850"/>
          <w:tab w:val="left" w:pos="3118"/>
          <w:tab w:val="left" w:pos="3396"/>
          <w:tab w:val="left" w:pos="3708"/>
          <w:tab w:val="left" w:pos="3978"/>
          <w:tab w:val="left" w:pos="4535"/>
          <w:tab w:val="left" w:pos="5361"/>
          <w:tab w:val="left" w:pos="5970"/>
          <w:tab w:val="left" w:pos="6282"/>
          <w:tab w:val="left" w:pos="6516"/>
          <w:tab w:val="left" w:pos="6803"/>
          <w:tab w:val="left" w:pos="7377"/>
          <w:tab w:val="left" w:pos="8220"/>
        </w:tabs>
        <w:ind w:left="360"/>
        <w:rPr>
          <w:rFonts w:ascii="Arial" w:hAnsi="Arial" w:cs="Arial"/>
        </w:rPr>
      </w:pPr>
    </w:p>
    <w:sectPr w:rsidR="00DF01F8" w:rsidRPr="00DF01F8">
      <w:pgSz w:w="11906" w:h="16838" w:code="9"/>
      <w:pgMar w:top="1985" w:right="1134" w:bottom="1361" w:left="2155" w:header="708" w:footer="708"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689" w:rsidRDefault="00BB1689">
      <w:pPr>
        <w:spacing w:after="0" w:line="240" w:lineRule="auto"/>
      </w:pPr>
      <w:r>
        <w:separator/>
      </w:r>
    </w:p>
  </w:endnote>
  <w:endnote w:type="continuationSeparator" w:id="0">
    <w:p w:rsidR="00BB1689" w:rsidRDefault="00BB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News Gothic">
    <w:altName w:val="News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89" w:rsidRDefault="00BB1689">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72</w:t>
    </w:r>
    <w:r>
      <w:rPr>
        <w:rStyle w:val="Paginanummer"/>
      </w:rPr>
      <w:fldChar w:fldCharType="end"/>
    </w:r>
  </w:p>
  <w:p w:rsidR="00BB1689" w:rsidRDefault="00BB1689">
    <w:pPr>
      <w:pStyle w:val="Voettekst"/>
      <w:ind w:firstLine="357"/>
      <w:rPr>
        <w:rStyle w:val="Paginanummer"/>
      </w:rPr>
    </w:pPr>
    <w:r>
      <w:rPr>
        <w:rStyle w:val="Paginanummer"/>
        <w:i w:val="0"/>
      </w:rPr>
      <w:sym w:font="Symbol" w:char="F0D3"/>
    </w:r>
    <w:r>
      <w:rPr>
        <w:rStyle w:val="Paginanummer"/>
        <w:i w:val="0"/>
      </w:rPr>
      <w:t xml:space="preserve"> </w:t>
    </w:r>
    <w:r>
      <w:rPr>
        <w:rStyle w:val="Paginanummer"/>
        <w:noProof/>
      </w:rPr>
      <w:t>PTC</w:t>
    </w:r>
    <w:r>
      <w:rPr>
        <w:rStyle w:val="Paginanummer"/>
        <w:noProof/>
        <w:vertAlign w:val="superscript"/>
      </w:rPr>
      <w:t>+</w:t>
    </w:r>
    <w:r>
      <w:rPr>
        <w:rStyle w:val="Paginanummer"/>
        <w:b w:val="0"/>
      </w:rPr>
      <w:t xml:space="preserve"> </w:t>
    </w:r>
  </w:p>
  <w:p w:rsidR="00BB1689" w:rsidRDefault="00BB1689"/>
  <w:p w:rsidR="00BB1689" w:rsidRDefault="00BB16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89" w:rsidRPr="00770062" w:rsidRDefault="00BB1689">
    <w:pPr>
      <w:pStyle w:val="Voettekst"/>
      <w:jc w:val="right"/>
      <w:rPr>
        <w:rFonts w:ascii="Arial" w:hAnsi="Arial" w:cs="Arial"/>
        <w:i w:val="0"/>
        <w:sz w:val="20"/>
      </w:rPr>
    </w:pPr>
    <w:r w:rsidRPr="00770062">
      <w:rPr>
        <w:rFonts w:ascii="Arial" w:hAnsi="Arial" w:cs="Arial"/>
        <w:i w:val="0"/>
        <w:sz w:val="20"/>
      </w:rPr>
      <w:fldChar w:fldCharType="begin"/>
    </w:r>
    <w:r w:rsidRPr="00770062">
      <w:rPr>
        <w:rFonts w:ascii="Arial" w:hAnsi="Arial" w:cs="Arial"/>
        <w:i w:val="0"/>
        <w:sz w:val="20"/>
      </w:rPr>
      <w:instrText>PAGE   \* MERGEFORMAT</w:instrText>
    </w:r>
    <w:r w:rsidRPr="00770062">
      <w:rPr>
        <w:rFonts w:ascii="Arial" w:hAnsi="Arial" w:cs="Arial"/>
        <w:i w:val="0"/>
        <w:sz w:val="20"/>
      </w:rPr>
      <w:fldChar w:fldCharType="separate"/>
    </w:r>
    <w:r w:rsidR="0001110E">
      <w:rPr>
        <w:rFonts w:ascii="Arial" w:hAnsi="Arial" w:cs="Arial"/>
        <w:i w:val="0"/>
        <w:noProof/>
        <w:sz w:val="20"/>
      </w:rPr>
      <w:t>1</w:t>
    </w:r>
    <w:r w:rsidRPr="00770062">
      <w:rPr>
        <w:rFonts w:ascii="Arial" w:hAnsi="Arial" w:cs="Arial"/>
        <w:i w:val="0"/>
        <w:sz w:val="20"/>
      </w:rPr>
      <w:fldChar w:fldCharType="end"/>
    </w:r>
  </w:p>
  <w:p w:rsidR="00BB1689" w:rsidRPr="00770062" w:rsidRDefault="00BB1689" w:rsidP="009D0A59">
    <w:pPr>
      <w:pStyle w:val="Voettekst"/>
      <w:ind w:firstLine="357"/>
      <w:rPr>
        <w:rFonts w:ascii="Arial" w:hAnsi="Arial" w:cs="Arial"/>
        <w:i w:val="0"/>
        <w:sz w:val="16"/>
        <w:szCs w:val="16"/>
      </w:rPr>
    </w:pPr>
    <w:proofErr w:type="spellStart"/>
    <w:r w:rsidRPr="00770062">
      <w:rPr>
        <w:rFonts w:ascii="Arial" w:hAnsi="Arial" w:cs="Arial"/>
        <w:i w:val="0"/>
        <w:sz w:val="16"/>
        <w:szCs w:val="16"/>
      </w:rPr>
      <w:t>Citaverde</w:t>
    </w:r>
    <w:proofErr w:type="spellEnd"/>
    <w:r w:rsidRPr="00770062">
      <w:rPr>
        <w:rFonts w:ascii="Arial" w:hAnsi="Arial" w:cs="Arial"/>
        <w:i w:val="0"/>
        <w:sz w:val="16"/>
        <w:szCs w:val="16"/>
      </w:rPr>
      <w:t xml:space="preserve"> bedrijfsopleidingen </w:t>
    </w:r>
    <w:proofErr w:type="spellStart"/>
    <w:r w:rsidRPr="00770062">
      <w:rPr>
        <w:rFonts w:ascii="Arial" w:hAnsi="Arial" w:cs="Arial"/>
        <w:i w:val="0"/>
        <w:sz w:val="16"/>
        <w:szCs w:val="16"/>
      </w:rPr>
      <w:t>tpo</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89" w:rsidRDefault="00BB1689">
    <w:pPr>
      <w:pStyle w:val="Voettekst"/>
      <w:framePr w:wrap="around" w:vAnchor="text" w:hAnchor="margin" w:y="1"/>
      <w:rPr>
        <w:rStyle w:val="Paginanummer"/>
      </w:rPr>
    </w:pPr>
  </w:p>
  <w:p w:rsidR="00BB1689" w:rsidRDefault="00BB1689" w:rsidP="007E6AF1">
    <w:pPr>
      <w:pStyle w:val="Voettekst"/>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689" w:rsidRDefault="00BB1689">
      <w:pPr>
        <w:spacing w:after="0" w:line="240" w:lineRule="auto"/>
      </w:pPr>
      <w:r>
        <w:separator/>
      </w:r>
    </w:p>
  </w:footnote>
  <w:footnote w:type="continuationSeparator" w:id="0">
    <w:p w:rsidR="00BB1689" w:rsidRDefault="00BB1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89" w:rsidRDefault="00BB1689">
    <w:pPr>
      <w:pStyle w:val="Koptekst"/>
    </w:pPr>
    <w:r>
      <w:rPr>
        <w:noProof/>
      </w:rPr>
      <mc:AlternateContent>
        <mc:Choice Requires="wpg">
          <w:drawing>
            <wp:anchor distT="0" distB="0" distL="114300" distR="114300" simplePos="0" relativeHeight="251651584" behindDoc="0" locked="1" layoutInCell="0" allowOverlap="1" wp14:anchorId="2755205C" wp14:editId="07C73BB2">
              <wp:simplePos x="0" y="0"/>
              <wp:positionH relativeFrom="margin">
                <wp:posOffset>-414020</wp:posOffset>
              </wp:positionH>
              <wp:positionV relativeFrom="page">
                <wp:posOffset>720090</wp:posOffset>
              </wp:positionV>
              <wp:extent cx="496570" cy="9108440"/>
              <wp:effectExtent l="0" t="0" r="0" b="0"/>
              <wp:wrapNone/>
              <wp:docPr id="2" name="Group 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9108440"/>
                        <a:chOff x="992" y="1134"/>
                        <a:chExt cx="782" cy="14344"/>
                      </a:xfrm>
                    </wpg:grpSpPr>
                    <pic:pic xmlns:pic="http://schemas.openxmlformats.org/drawingml/2006/picture">
                      <pic:nvPicPr>
                        <pic:cNvPr id="3" name="Picture 880" descr="logo kleur 3,6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92" y="1134"/>
                          <a:ext cx="782"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881"/>
                      <wps:cNvCnPr/>
                      <wps:spPr bwMode="auto">
                        <a:xfrm>
                          <a:off x="1395" y="1985"/>
                          <a:ext cx="0" cy="13493"/>
                        </a:xfrm>
                        <a:prstGeom prst="line">
                          <a:avLst/>
                        </a:prstGeom>
                        <a:noFill/>
                        <a:ln w="6350">
                          <a:solidFill>
                            <a:srgbClr val="02183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9" o:spid="_x0000_s1026" style="position:absolute;margin-left:-32.6pt;margin-top:56.7pt;width:39.1pt;height:717.2pt;z-index:251651584;mso-position-horizontal-relative:margin;mso-position-vertical-relative:page" coordorigin="992,1134" coordsize="782,143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0" o:spid="_x0000_s1027" type="#_x0000_t75" alt="logo kleur 3,6 cm" style="position:absolute;left:992;top:1134;width:782;height: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umKDDAAAA2gAAAA8AAABkcnMvZG93bnJldi54bWxEj19Lw0AQxN8Fv8Oxgm/2otIiaS9FhIL6&#10;oLTq+za3+YO5vfRum8R+ek8Q+jjMzG+Y1XpynRooxNazgdtZBoq49Lbl2sDnx+bmAVQUZIudZzLw&#10;QxHWxeXFCnPrR97SsJNaJQjHHA00In2udSwbchhnvidOXuWDQ0ky1NoGHBPcdfouyxbaYctpocGe&#10;nhoqv3dHZ8C9zWvZfu29hOF0PLy8vvfjojLm+mp6XIISmuQc/m8/WwP38Hcl3QBd/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K6YoMMAAADaAAAADwAAAAAAAAAAAAAAAACf&#10;AgAAZHJzL2Rvd25yZXYueG1sUEsFBgAAAAAEAAQA9wAAAI8DAAAAAA==&#10;">
                <v:imagedata r:id="rId2" o:title="logo kleur 3,6 cm"/>
              </v:shape>
              <v:line id="Line 881" o:spid="_x0000_s1028" style="position:absolute;visibility:visible;mso-wrap-style:square" from="1395,1985" to="1395,1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WoYsQAAADaAAAADwAAAGRycy9kb3ducmV2LnhtbESPT2sCMRTE7wW/Q3hCbzWrLLKsG0UU&#10;oRehtaXi7bl5+wc3L2GT6rafvhGEHoeZ+Q1TrAbTiSv1vrWsYDpJQBCXVrdcK/j82L1kIHxA1thZ&#10;JgU/5GG1HD0VmGt743e6HkItIoR9jgqaEFwupS8bMugn1hFHr7K9wRBlX0vd4y3CTSdnSTKXBluO&#10;Cw062jRUXg7fRkF2PO/ftvV+Oz99nTN3kmnlflOlnsfDegEi0BD+w4/2q1aQwv1Kv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VahixAAAANoAAAAPAAAAAAAAAAAA&#10;AAAAAKECAABkcnMvZG93bnJldi54bWxQSwUGAAAAAAQABAD5AAAAkgMAAAAA&#10;" strokecolor="#021830" strokeweight=".5pt"/>
              <w10:wrap anchorx="margin" anchory="page"/>
              <w10:anchorlock/>
            </v:group>
          </w:pict>
        </mc:Fallback>
      </mc:AlternateContent>
    </w:r>
    <w:r>
      <w:rPr>
        <w:noProof/>
      </w:rPr>
      <w:drawing>
        <wp:anchor distT="0" distB="0" distL="114300" distR="114300" simplePos="0" relativeHeight="251655680" behindDoc="0" locked="1" layoutInCell="0" allowOverlap="1" wp14:anchorId="0149E014" wp14:editId="0A260C87">
          <wp:simplePos x="0" y="0"/>
          <wp:positionH relativeFrom="margin">
            <wp:posOffset>5400675</wp:posOffset>
          </wp:positionH>
          <wp:positionV relativeFrom="page">
            <wp:posOffset>9746615</wp:posOffset>
          </wp:positionV>
          <wp:extent cx="71120" cy="76200"/>
          <wp:effectExtent l="0" t="0" r="0" b="0"/>
          <wp:wrapTopAndBottom/>
          <wp:docPr id="12" name="Afbeelding 12" descr="plusje 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plusje kleu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120" cy="7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1" layoutInCell="0" allowOverlap="1" wp14:anchorId="70BB3F6E" wp14:editId="5A7D40A1">
          <wp:simplePos x="0" y="0"/>
          <wp:positionH relativeFrom="margin">
            <wp:posOffset>5400675</wp:posOffset>
          </wp:positionH>
          <wp:positionV relativeFrom="page">
            <wp:posOffset>745490</wp:posOffset>
          </wp:positionV>
          <wp:extent cx="71120" cy="76200"/>
          <wp:effectExtent l="0" t="0" r="0" b="0"/>
          <wp:wrapTopAndBottom/>
          <wp:docPr id="13" name="Afbeelding 13" descr="plusje 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plusje kleu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120" cy="76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BB1689" w:rsidRDefault="00BB1689"/>
  <w:p w:rsidR="00BB1689" w:rsidRDefault="00BB16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89" w:rsidRDefault="00BB1689">
    <w:pPr>
      <w:pStyle w:val="Koptekst"/>
    </w:pPr>
    <w:r>
      <w:rPr>
        <w:noProof/>
      </w:rPr>
      <w:drawing>
        <wp:inline distT="0" distB="0" distL="0" distR="0" wp14:anchorId="660EABDB" wp14:editId="5BE3DAE1">
          <wp:extent cx="5362575" cy="866775"/>
          <wp:effectExtent l="0" t="0" r="0" b="0"/>
          <wp:docPr id="14" name="Afbeelding 14" descr="E:\Mijn documenten desktop31-5-2013\Mijn afbeeldingen\citaverde bedrijfsopl\logo bruin citave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ijn documenten desktop31-5-2013\Mijn afbeeldingen\citaverde bedrijfsopl\logo bruin citaver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257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5E67BE"/>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07E03AB"/>
    <w:multiLevelType w:val="multilevel"/>
    <w:tmpl w:val="D6005E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DCE4280"/>
    <w:multiLevelType w:val="hybridMultilevel"/>
    <w:tmpl w:val="7796354E"/>
    <w:lvl w:ilvl="0" w:tplc="06AAFE04">
      <w:start w:val="3"/>
      <w:numFmt w:val="decimal"/>
      <w:lvlText w:val="%1."/>
      <w:lvlJc w:val="left"/>
      <w:pPr>
        <w:ind w:left="738" w:hanging="360"/>
      </w:pPr>
      <w:rPr>
        <w:rFonts w:hint="default"/>
      </w:rPr>
    </w:lvl>
    <w:lvl w:ilvl="1" w:tplc="04130019" w:tentative="1">
      <w:start w:val="1"/>
      <w:numFmt w:val="lowerLetter"/>
      <w:lvlText w:val="%2."/>
      <w:lvlJc w:val="left"/>
      <w:pPr>
        <w:ind w:left="1458" w:hanging="360"/>
      </w:pPr>
    </w:lvl>
    <w:lvl w:ilvl="2" w:tplc="0413001B" w:tentative="1">
      <w:start w:val="1"/>
      <w:numFmt w:val="lowerRoman"/>
      <w:lvlText w:val="%3."/>
      <w:lvlJc w:val="right"/>
      <w:pPr>
        <w:ind w:left="2178" w:hanging="180"/>
      </w:pPr>
    </w:lvl>
    <w:lvl w:ilvl="3" w:tplc="0413000F" w:tentative="1">
      <w:start w:val="1"/>
      <w:numFmt w:val="decimal"/>
      <w:lvlText w:val="%4."/>
      <w:lvlJc w:val="left"/>
      <w:pPr>
        <w:ind w:left="2898" w:hanging="360"/>
      </w:pPr>
    </w:lvl>
    <w:lvl w:ilvl="4" w:tplc="04130019" w:tentative="1">
      <w:start w:val="1"/>
      <w:numFmt w:val="lowerLetter"/>
      <w:lvlText w:val="%5."/>
      <w:lvlJc w:val="left"/>
      <w:pPr>
        <w:ind w:left="3618" w:hanging="360"/>
      </w:pPr>
    </w:lvl>
    <w:lvl w:ilvl="5" w:tplc="0413001B" w:tentative="1">
      <w:start w:val="1"/>
      <w:numFmt w:val="lowerRoman"/>
      <w:lvlText w:val="%6."/>
      <w:lvlJc w:val="right"/>
      <w:pPr>
        <w:ind w:left="4338" w:hanging="180"/>
      </w:pPr>
    </w:lvl>
    <w:lvl w:ilvl="6" w:tplc="0413000F" w:tentative="1">
      <w:start w:val="1"/>
      <w:numFmt w:val="decimal"/>
      <w:lvlText w:val="%7."/>
      <w:lvlJc w:val="left"/>
      <w:pPr>
        <w:ind w:left="5058" w:hanging="360"/>
      </w:pPr>
    </w:lvl>
    <w:lvl w:ilvl="7" w:tplc="04130019" w:tentative="1">
      <w:start w:val="1"/>
      <w:numFmt w:val="lowerLetter"/>
      <w:lvlText w:val="%8."/>
      <w:lvlJc w:val="left"/>
      <w:pPr>
        <w:ind w:left="5778" w:hanging="360"/>
      </w:pPr>
    </w:lvl>
    <w:lvl w:ilvl="8" w:tplc="0413001B" w:tentative="1">
      <w:start w:val="1"/>
      <w:numFmt w:val="lowerRoman"/>
      <w:lvlText w:val="%9."/>
      <w:lvlJc w:val="right"/>
      <w:pPr>
        <w:ind w:left="6498" w:hanging="180"/>
      </w:pPr>
    </w:lvl>
  </w:abstractNum>
  <w:abstractNum w:abstractNumId="3">
    <w:nsid w:val="0EB272AA"/>
    <w:multiLevelType w:val="multilevel"/>
    <w:tmpl w:val="8F52E9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1BE4DF9"/>
    <w:multiLevelType w:val="multilevel"/>
    <w:tmpl w:val="D6005E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3E4459E"/>
    <w:multiLevelType w:val="hybridMultilevel"/>
    <w:tmpl w:val="C858696E"/>
    <w:lvl w:ilvl="0" w:tplc="8500F318">
      <w:start w:val="1"/>
      <w:numFmt w:val="decimal"/>
      <w:lvlText w:val="%1."/>
      <w:lvlJc w:val="left"/>
      <w:pPr>
        <w:tabs>
          <w:tab w:val="num" w:pos="720"/>
        </w:tabs>
        <w:ind w:left="720" w:hanging="360"/>
      </w:pPr>
    </w:lvl>
    <w:lvl w:ilvl="1" w:tplc="92F8A2E8">
      <w:start w:val="1"/>
      <w:numFmt w:val="bullet"/>
      <w:lvlText w:val=""/>
      <w:lvlJc w:val="left"/>
      <w:pPr>
        <w:tabs>
          <w:tab w:val="num" w:pos="1440"/>
        </w:tabs>
        <w:ind w:left="1440" w:hanging="360"/>
      </w:pPr>
      <w:rPr>
        <w:rFonts w:ascii="Symbol" w:hAnsi="Symbol" w:hint="default"/>
      </w:rPr>
    </w:lvl>
    <w:lvl w:ilvl="2" w:tplc="2A2E9130">
      <w:start w:val="1"/>
      <w:numFmt w:val="lowerRoman"/>
      <w:lvlText w:val="%3."/>
      <w:lvlJc w:val="right"/>
      <w:pPr>
        <w:tabs>
          <w:tab w:val="num" w:pos="2160"/>
        </w:tabs>
        <w:ind w:left="2160" w:hanging="180"/>
      </w:pPr>
    </w:lvl>
    <w:lvl w:ilvl="3" w:tplc="6EFC4FF8" w:tentative="1">
      <w:start w:val="1"/>
      <w:numFmt w:val="decimal"/>
      <w:lvlText w:val="%4."/>
      <w:lvlJc w:val="left"/>
      <w:pPr>
        <w:tabs>
          <w:tab w:val="num" w:pos="2880"/>
        </w:tabs>
        <w:ind w:left="2880" w:hanging="360"/>
      </w:pPr>
    </w:lvl>
    <w:lvl w:ilvl="4" w:tplc="5DDC27E4" w:tentative="1">
      <w:start w:val="1"/>
      <w:numFmt w:val="lowerLetter"/>
      <w:lvlText w:val="%5."/>
      <w:lvlJc w:val="left"/>
      <w:pPr>
        <w:tabs>
          <w:tab w:val="num" w:pos="3600"/>
        </w:tabs>
        <w:ind w:left="3600" w:hanging="360"/>
      </w:pPr>
    </w:lvl>
    <w:lvl w:ilvl="5" w:tplc="A30A4C08" w:tentative="1">
      <w:start w:val="1"/>
      <w:numFmt w:val="lowerRoman"/>
      <w:lvlText w:val="%6."/>
      <w:lvlJc w:val="right"/>
      <w:pPr>
        <w:tabs>
          <w:tab w:val="num" w:pos="4320"/>
        </w:tabs>
        <w:ind w:left="4320" w:hanging="180"/>
      </w:pPr>
    </w:lvl>
    <w:lvl w:ilvl="6" w:tplc="4636DEA2" w:tentative="1">
      <w:start w:val="1"/>
      <w:numFmt w:val="decimal"/>
      <w:lvlText w:val="%7."/>
      <w:lvlJc w:val="left"/>
      <w:pPr>
        <w:tabs>
          <w:tab w:val="num" w:pos="5040"/>
        </w:tabs>
        <w:ind w:left="5040" w:hanging="360"/>
      </w:pPr>
    </w:lvl>
    <w:lvl w:ilvl="7" w:tplc="8656F984" w:tentative="1">
      <w:start w:val="1"/>
      <w:numFmt w:val="lowerLetter"/>
      <w:lvlText w:val="%8."/>
      <w:lvlJc w:val="left"/>
      <w:pPr>
        <w:tabs>
          <w:tab w:val="num" w:pos="5760"/>
        </w:tabs>
        <w:ind w:left="5760" w:hanging="360"/>
      </w:pPr>
    </w:lvl>
    <w:lvl w:ilvl="8" w:tplc="E4089B52" w:tentative="1">
      <w:start w:val="1"/>
      <w:numFmt w:val="lowerRoman"/>
      <w:lvlText w:val="%9."/>
      <w:lvlJc w:val="right"/>
      <w:pPr>
        <w:tabs>
          <w:tab w:val="num" w:pos="6480"/>
        </w:tabs>
        <w:ind w:left="6480" w:hanging="180"/>
      </w:pPr>
    </w:lvl>
  </w:abstractNum>
  <w:abstractNum w:abstractNumId="6">
    <w:nsid w:val="307822BD"/>
    <w:multiLevelType w:val="multilevel"/>
    <w:tmpl w:val="D6005E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5182B08"/>
    <w:multiLevelType w:val="hybridMultilevel"/>
    <w:tmpl w:val="08040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32B18C6"/>
    <w:multiLevelType w:val="hybridMultilevel"/>
    <w:tmpl w:val="C7D0F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3887642"/>
    <w:multiLevelType w:val="hybridMultilevel"/>
    <w:tmpl w:val="E15AE582"/>
    <w:lvl w:ilvl="0" w:tplc="55BEF2A2">
      <w:start w:val="5"/>
      <w:numFmt w:val="bullet"/>
      <w:lvlText w:val="–"/>
      <w:lvlJc w:val="left"/>
      <w:pPr>
        <w:ind w:left="720" w:hanging="360"/>
      </w:pPr>
      <w:rPr>
        <w:rFonts w:ascii="Arial" w:eastAsia="Times New Roman" w:hAnsi="Arial" w:cs="Arial" w:hint="default"/>
        <w:b w:val="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52F6952"/>
    <w:multiLevelType w:val="multilevel"/>
    <w:tmpl w:val="8F52E9F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1">
    <w:nsid w:val="524E490B"/>
    <w:multiLevelType w:val="hybridMultilevel"/>
    <w:tmpl w:val="A6D02094"/>
    <w:lvl w:ilvl="0" w:tplc="511C082A">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4BE4A77"/>
    <w:multiLevelType w:val="hybridMultilevel"/>
    <w:tmpl w:val="E11685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9B55101"/>
    <w:multiLevelType w:val="multilevel"/>
    <w:tmpl w:val="7CC29D9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FAF7949"/>
    <w:multiLevelType w:val="hybridMultilevel"/>
    <w:tmpl w:val="502287E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23F62C1"/>
    <w:multiLevelType w:val="hybridMultilevel"/>
    <w:tmpl w:val="AA505ED8"/>
    <w:lvl w:ilvl="0" w:tplc="1C486DEE">
      <w:start w:val="1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392283E"/>
    <w:multiLevelType w:val="multilevel"/>
    <w:tmpl w:val="D6005E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8485EB7"/>
    <w:multiLevelType w:val="multilevel"/>
    <w:tmpl w:val="9F8C627E"/>
    <w:lvl w:ilvl="0">
      <w:start w:val="1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3880892"/>
    <w:multiLevelType w:val="hybridMultilevel"/>
    <w:tmpl w:val="3C9A2EFE"/>
    <w:lvl w:ilvl="0" w:tplc="A70CEC2A">
      <w:numFmt w:val="bullet"/>
      <w:lvlText w:val="-"/>
      <w:lvlJc w:val="left"/>
      <w:pPr>
        <w:tabs>
          <w:tab w:val="num" w:pos="720"/>
        </w:tabs>
        <w:ind w:left="720" w:hanging="360"/>
      </w:pPr>
      <w:rPr>
        <w:rFonts w:ascii="Times New Roman" w:eastAsia="Times New Roman" w:hAnsi="Times New Roman" w:cs="Times New Roman" w:hint="default"/>
      </w:rPr>
    </w:lvl>
    <w:lvl w:ilvl="1" w:tplc="A33E1FC4" w:tentative="1">
      <w:start w:val="1"/>
      <w:numFmt w:val="bullet"/>
      <w:lvlText w:val="o"/>
      <w:lvlJc w:val="left"/>
      <w:pPr>
        <w:tabs>
          <w:tab w:val="num" w:pos="1440"/>
        </w:tabs>
        <w:ind w:left="1440" w:hanging="360"/>
      </w:pPr>
      <w:rPr>
        <w:rFonts w:ascii="Courier New" w:hAnsi="Courier New" w:hint="default"/>
      </w:rPr>
    </w:lvl>
    <w:lvl w:ilvl="2" w:tplc="03B0DC8C" w:tentative="1">
      <w:start w:val="1"/>
      <w:numFmt w:val="bullet"/>
      <w:lvlText w:val=""/>
      <w:lvlJc w:val="left"/>
      <w:pPr>
        <w:tabs>
          <w:tab w:val="num" w:pos="2160"/>
        </w:tabs>
        <w:ind w:left="2160" w:hanging="360"/>
      </w:pPr>
      <w:rPr>
        <w:rFonts w:ascii="Wingdings" w:hAnsi="Wingdings" w:hint="default"/>
      </w:rPr>
    </w:lvl>
    <w:lvl w:ilvl="3" w:tplc="7A546A2E" w:tentative="1">
      <w:start w:val="1"/>
      <w:numFmt w:val="bullet"/>
      <w:lvlText w:val=""/>
      <w:lvlJc w:val="left"/>
      <w:pPr>
        <w:tabs>
          <w:tab w:val="num" w:pos="2880"/>
        </w:tabs>
        <w:ind w:left="2880" w:hanging="360"/>
      </w:pPr>
      <w:rPr>
        <w:rFonts w:ascii="Symbol" w:hAnsi="Symbol" w:hint="default"/>
      </w:rPr>
    </w:lvl>
    <w:lvl w:ilvl="4" w:tplc="C3BE0580" w:tentative="1">
      <w:start w:val="1"/>
      <w:numFmt w:val="bullet"/>
      <w:lvlText w:val="o"/>
      <w:lvlJc w:val="left"/>
      <w:pPr>
        <w:tabs>
          <w:tab w:val="num" w:pos="3600"/>
        </w:tabs>
        <w:ind w:left="3600" w:hanging="360"/>
      </w:pPr>
      <w:rPr>
        <w:rFonts w:ascii="Courier New" w:hAnsi="Courier New" w:hint="default"/>
      </w:rPr>
    </w:lvl>
    <w:lvl w:ilvl="5" w:tplc="5B065CA2" w:tentative="1">
      <w:start w:val="1"/>
      <w:numFmt w:val="bullet"/>
      <w:lvlText w:val=""/>
      <w:lvlJc w:val="left"/>
      <w:pPr>
        <w:tabs>
          <w:tab w:val="num" w:pos="4320"/>
        </w:tabs>
        <w:ind w:left="4320" w:hanging="360"/>
      </w:pPr>
      <w:rPr>
        <w:rFonts w:ascii="Wingdings" w:hAnsi="Wingdings" w:hint="default"/>
      </w:rPr>
    </w:lvl>
    <w:lvl w:ilvl="6" w:tplc="3E1C3534" w:tentative="1">
      <w:start w:val="1"/>
      <w:numFmt w:val="bullet"/>
      <w:lvlText w:val=""/>
      <w:lvlJc w:val="left"/>
      <w:pPr>
        <w:tabs>
          <w:tab w:val="num" w:pos="5040"/>
        </w:tabs>
        <w:ind w:left="5040" w:hanging="360"/>
      </w:pPr>
      <w:rPr>
        <w:rFonts w:ascii="Symbol" w:hAnsi="Symbol" w:hint="default"/>
      </w:rPr>
    </w:lvl>
    <w:lvl w:ilvl="7" w:tplc="9B9C51F8" w:tentative="1">
      <w:start w:val="1"/>
      <w:numFmt w:val="bullet"/>
      <w:lvlText w:val="o"/>
      <w:lvlJc w:val="left"/>
      <w:pPr>
        <w:tabs>
          <w:tab w:val="num" w:pos="5760"/>
        </w:tabs>
        <w:ind w:left="5760" w:hanging="360"/>
      </w:pPr>
      <w:rPr>
        <w:rFonts w:ascii="Courier New" w:hAnsi="Courier New" w:hint="default"/>
      </w:rPr>
    </w:lvl>
    <w:lvl w:ilvl="8" w:tplc="F65CBD9E" w:tentative="1">
      <w:start w:val="1"/>
      <w:numFmt w:val="bullet"/>
      <w:lvlText w:val=""/>
      <w:lvlJc w:val="left"/>
      <w:pPr>
        <w:tabs>
          <w:tab w:val="num" w:pos="6480"/>
        </w:tabs>
        <w:ind w:left="6480" w:hanging="360"/>
      </w:pPr>
      <w:rPr>
        <w:rFonts w:ascii="Wingdings" w:hAnsi="Wingdings" w:hint="default"/>
      </w:rPr>
    </w:lvl>
  </w:abstractNum>
  <w:abstractNum w:abstractNumId="19">
    <w:nsid w:val="74233048"/>
    <w:multiLevelType w:val="hybridMultilevel"/>
    <w:tmpl w:val="2FB48536"/>
    <w:lvl w:ilvl="0" w:tplc="2B0E3C20">
      <w:start w:val="1"/>
      <w:numFmt w:val="decimal"/>
      <w:lvlText w:val="%1."/>
      <w:lvlJc w:val="left"/>
      <w:pPr>
        <w:tabs>
          <w:tab w:val="num" w:pos="720"/>
        </w:tabs>
        <w:ind w:left="720" w:hanging="360"/>
      </w:pPr>
      <w:rPr>
        <w:rFonts w:hint="default"/>
        <w:b/>
      </w:rPr>
    </w:lvl>
    <w:lvl w:ilvl="1" w:tplc="F1EED882" w:tentative="1">
      <w:start w:val="1"/>
      <w:numFmt w:val="lowerLetter"/>
      <w:lvlText w:val="%2."/>
      <w:lvlJc w:val="left"/>
      <w:pPr>
        <w:tabs>
          <w:tab w:val="num" w:pos="1440"/>
        </w:tabs>
        <w:ind w:left="1440" w:hanging="360"/>
      </w:pPr>
    </w:lvl>
    <w:lvl w:ilvl="2" w:tplc="84FA02D4" w:tentative="1">
      <w:start w:val="1"/>
      <w:numFmt w:val="lowerRoman"/>
      <w:lvlText w:val="%3."/>
      <w:lvlJc w:val="right"/>
      <w:pPr>
        <w:tabs>
          <w:tab w:val="num" w:pos="2160"/>
        </w:tabs>
        <w:ind w:left="2160" w:hanging="180"/>
      </w:pPr>
    </w:lvl>
    <w:lvl w:ilvl="3" w:tplc="EF6235A8" w:tentative="1">
      <w:start w:val="1"/>
      <w:numFmt w:val="decimal"/>
      <w:lvlText w:val="%4."/>
      <w:lvlJc w:val="left"/>
      <w:pPr>
        <w:tabs>
          <w:tab w:val="num" w:pos="2880"/>
        </w:tabs>
        <w:ind w:left="2880" w:hanging="360"/>
      </w:pPr>
    </w:lvl>
    <w:lvl w:ilvl="4" w:tplc="C6F2DF54" w:tentative="1">
      <w:start w:val="1"/>
      <w:numFmt w:val="lowerLetter"/>
      <w:lvlText w:val="%5."/>
      <w:lvlJc w:val="left"/>
      <w:pPr>
        <w:tabs>
          <w:tab w:val="num" w:pos="3600"/>
        </w:tabs>
        <w:ind w:left="3600" w:hanging="360"/>
      </w:pPr>
    </w:lvl>
    <w:lvl w:ilvl="5" w:tplc="4DB6AED0" w:tentative="1">
      <w:start w:val="1"/>
      <w:numFmt w:val="lowerRoman"/>
      <w:lvlText w:val="%6."/>
      <w:lvlJc w:val="right"/>
      <w:pPr>
        <w:tabs>
          <w:tab w:val="num" w:pos="4320"/>
        </w:tabs>
        <w:ind w:left="4320" w:hanging="180"/>
      </w:pPr>
    </w:lvl>
    <w:lvl w:ilvl="6" w:tplc="F7CAA2E0" w:tentative="1">
      <w:start w:val="1"/>
      <w:numFmt w:val="decimal"/>
      <w:lvlText w:val="%7."/>
      <w:lvlJc w:val="left"/>
      <w:pPr>
        <w:tabs>
          <w:tab w:val="num" w:pos="5040"/>
        </w:tabs>
        <w:ind w:left="5040" w:hanging="360"/>
      </w:pPr>
    </w:lvl>
    <w:lvl w:ilvl="7" w:tplc="F9EEE868" w:tentative="1">
      <w:start w:val="1"/>
      <w:numFmt w:val="lowerLetter"/>
      <w:lvlText w:val="%8."/>
      <w:lvlJc w:val="left"/>
      <w:pPr>
        <w:tabs>
          <w:tab w:val="num" w:pos="5760"/>
        </w:tabs>
        <w:ind w:left="5760" w:hanging="360"/>
      </w:pPr>
    </w:lvl>
    <w:lvl w:ilvl="8" w:tplc="A112D8FE" w:tentative="1">
      <w:start w:val="1"/>
      <w:numFmt w:val="lowerRoman"/>
      <w:lvlText w:val="%9."/>
      <w:lvlJc w:val="right"/>
      <w:pPr>
        <w:tabs>
          <w:tab w:val="num" w:pos="6480"/>
        </w:tabs>
        <w:ind w:left="6480" w:hanging="180"/>
      </w:pPr>
    </w:lvl>
  </w:abstractNum>
  <w:abstractNum w:abstractNumId="20">
    <w:nsid w:val="77AB207A"/>
    <w:multiLevelType w:val="multilevel"/>
    <w:tmpl w:val="03E0EC04"/>
    <w:lvl w:ilvl="0">
      <w:start w:val="1"/>
      <w:numFmt w:val="decimal"/>
      <w:pStyle w:val="Kop1"/>
      <w:lvlText w:val="%1"/>
      <w:lvlJc w:val="right"/>
      <w:pPr>
        <w:tabs>
          <w:tab w:val="num" w:pos="397"/>
        </w:tabs>
        <w:ind w:left="397" w:hanging="397"/>
      </w:pPr>
    </w:lvl>
    <w:lvl w:ilvl="1">
      <w:start w:val="1"/>
      <w:numFmt w:val="decimal"/>
      <w:pStyle w:val="Kop2"/>
      <w:lvlText w:val="%1.%2"/>
      <w:lvlJc w:val="right"/>
      <w:pPr>
        <w:tabs>
          <w:tab w:val="num" w:pos="397"/>
        </w:tabs>
        <w:ind w:left="397" w:hanging="397"/>
      </w:pPr>
    </w:lvl>
    <w:lvl w:ilvl="2">
      <w:start w:val="1"/>
      <w:numFmt w:val="decimal"/>
      <w:pStyle w:val="Kop3"/>
      <w:lvlText w:val="%1.%2.%3"/>
      <w:lvlJc w:val="right"/>
      <w:pPr>
        <w:tabs>
          <w:tab w:val="num" w:pos="397"/>
        </w:tabs>
        <w:ind w:left="397" w:hanging="397"/>
      </w:pPr>
    </w:lvl>
    <w:lvl w:ilvl="3">
      <w:start w:val="1"/>
      <w:numFmt w:val="decimal"/>
      <w:pStyle w:val="Kop4"/>
      <w:lvlText w:val="%1.%2.%3.%4"/>
      <w:lvlJc w:val="right"/>
      <w:pPr>
        <w:tabs>
          <w:tab w:val="num" w:pos="397"/>
        </w:tabs>
        <w:ind w:left="397" w:hanging="397"/>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num w:numId="1">
    <w:abstractNumId w:val="0"/>
  </w:num>
  <w:num w:numId="2">
    <w:abstractNumId w:val="20"/>
  </w:num>
  <w:num w:numId="3">
    <w:abstractNumId w:val="19"/>
  </w:num>
  <w:num w:numId="4">
    <w:abstractNumId w:val="5"/>
  </w:num>
  <w:num w:numId="5">
    <w:abstractNumId w:val="3"/>
  </w:num>
  <w:num w:numId="6">
    <w:abstractNumId w:val="10"/>
  </w:num>
  <w:num w:numId="7">
    <w:abstractNumId w:val="18"/>
  </w:num>
  <w:num w:numId="8">
    <w:abstractNumId w:val="2"/>
  </w:num>
  <w:num w:numId="9">
    <w:abstractNumId w:val="14"/>
  </w:num>
  <w:num w:numId="10">
    <w:abstractNumId w:val="20"/>
  </w:num>
  <w:num w:numId="11">
    <w:abstractNumId w:val="7"/>
  </w:num>
  <w:num w:numId="12">
    <w:abstractNumId w:val="12"/>
  </w:num>
  <w:num w:numId="13">
    <w:abstractNumId w:val="13"/>
  </w:num>
  <w:num w:numId="14">
    <w:abstractNumId w:val="16"/>
  </w:num>
  <w:num w:numId="15">
    <w:abstractNumId w:val="1"/>
  </w:num>
  <w:num w:numId="16">
    <w:abstractNumId w:val="4"/>
  </w:num>
  <w:num w:numId="17">
    <w:abstractNumId w:val="8"/>
  </w:num>
  <w:num w:numId="18">
    <w:abstractNumId w:val="6"/>
  </w:num>
  <w:num w:numId="19">
    <w:abstractNumId w:val="9"/>
  </w:num>
  <w:num w:numId="20">
    <w:abstractNumId w:val="11"/>
  </w:num>
  <w:num w:numId="21">
    <w:abstractNumId w:val="15"/>
  </w:num>
  <w:num w:numId="2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90"/>
  <w:drawingGridVerticalSpacing w:val="245"/>
  <w:displayHorizontalDrawingGridEvery w:val="0"/>
  <w:displayVerticalDrawingGridEvery w:val="0"/>
  <w:noPunctuationKerning/>
  <w:characterSpacingControl w:val="doNotCompress"/>
  <w:hdrShapeDefaults>
    <o:shapedefaults v:ext="edit" spidmax="16385">
      <o:colormru v:ext="edit" colors="#001830,#021830"/>
    </o:shapedefaults>
    <o:shapelayout v:ext="edit">
      <o:regrouptable v:ext="edit">
        <o:entry new="1" old="0"/>
        <o:entry new="2" old="0"/>
        <o:entry new="3" old="0"/>
        <o:entry new="4" old="0"/>
        <o:entry new="5" old="0"/>
        <o:entry new="6"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5B"/>
    <w:rsid w:val="0001110E"/>
    <w:rsid w:val="00015281"/>
    <w:rsid w:val="0004772E"/>
    <w:rsid w:val="0005208F"/>
    <w:rsid w:val="00086235"/>
    <w:rsid w:val="000A67A0"/>
    <w:rsid w:val="00134DC2"/>
    <w:rsid w:val="0016058E"/>
    <w:rsid w:val="002429A1"/>
    <w:rsid w:val="003058F9"/>
    <w:rsid w:val="00333A1C"/>
    <w:rsid w:val="00354580"/>
    <w:rsid w:val="0037097C"/>
    <w:rsid w:val="00385068"/>
    <w:rsid w:val="003922FD"/>
    <w:rsid w:val="003955E7"/>
    <w:rsid w:val="003A580A"/>
    <w:rsid w:val="003B693E"/>
    <w:rsid w:val="003C4079"/>
    <w:rsid w:val="003D5715"/>
    <w:rsid w:val="003F45F8"/>
    <w:rsid w:val="004340E3"/>
    <w:rsid w:val="004553E6"/>
    <w:rsid w:val="00463F4D"/>
    <w:rsid w:val="004E59E4"/>
    <w:rsid w:val="004F6FB2"/>
    <w:rsid w:val="00514C0E"/>
    <w:rsid w:val="00516EE2"/>
    <w:rsid w:val="00532EBA"/>
    <w:rsid w:val="00547EFC"/>
    <w:rsid w:val="00605A25"/>
    <w:rsid w:val="006136BB"/>
    <w:rsid w:val="00633711"/>
    <w:rsid w:val="00642449"/>
    <w:rsid w:val="006639CE"/>
    <w:rsid w:val="00677E2A"/>
    <w:rsid w:val="00691F60"/>
    <w:rsid w:val="006B6EF4"/>
    <w:rsid w:val="006F4D01"/>
    <w:rsid w:val="006F631F"/>
    <w:rsid w:val="00770062"/>
    <w:rsid w:val="007B4749"/>
    <w:rsid w:val="007C5B98"/>
    <w:rsid w:val="007E6AF1"/>
    <w:rsid w:val="00802053"/>
    <w:rsid w:val="00884DD6"/>
    <w:rsid w:val="00892562"/>
    <w:rsid w:val="0091446F"/>
    <w:rsid w:val="0092115B"/>
    <w:rsid w:val="00922207"/>
    <w:rsid w:val="00922660"/>
    <w:rsid w:val="0099026C"/>
    <w:rsid w:val="009A32E1"/>
    <w:rsid w:val="009D0A59"/>
    <w:rsid w:val="00A07C12"/>
    <w:rsid w:val="00A55D7A"/>
    <w:rsid w:val="00A95589"/>
    <w:rsid w:val="00AA5F7F"/>
    <w:rsid w:val="00BB1689"/>
    <w:rsid w:val="00BB200B"/>
    <w:rsid w:val="00BE04CE"/>
    <w:rsid w:val="00C4727C"/>
    <w:rsid w:val="00C751DE"/>
    <w:rsid w:val="00C76768"/>
    <w:rsid w:val="00C82F58"/>
    <w:rsid w:val="00C87BAA"/>
    <w:rsid w:val="00CB13B8"/>
    <w:rsid w:val="00CD261F"/>
    <w:rsid w:val="00D163F4"/>
    <w:rsid w:val="00DF01F8"/>
    <w:rsid w:val="00E50606"/>
    <w:rsid w:val="00E56FB8"/>
    <w:rsid w:val="00E57E5D"/>
    <w:rsid w:val="00F9653A"/>
    <w:rsid w:val="00FE7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01830,#0218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60" w:line="288" w:lineRule="auto"/>
    </w:pPr>
    <w:rPr>
      <w:rFonts w:ascii="Verdana" w:hAnsi="Verdana"/>
      <w:sz w:val="18"/>
    </w:rPr>
  </w:style>
  <w:style w:type="paragraph" w:styleId="Kop1">
    <w:name w:val="heading 1"/>
    <w:basedOn w:val="Standaard"/>
    <w:next w:val="Standaard"/>
    <w:qFormat/>
    <w:pPr>
      <w:keepNext/>
      <w:keepLines/>
      <w:pageBreakBefore/>
      <w:numPr>
        <w:numId w:val="2"/>
      </w:numPr>
      <w:spacing w:after="120" w:line="240" w:lineRule="auto"/>
      <w:outlineLvl w:val="0"/>
    </w:pPr>
    <w:rPr>
      <w:rFonts w:ascii="Century Gothic" w:hAnsi="Century Gothic"/>
      <w:b/>
      <w:sz w:val="28"/>
    </w:rPr>
  </w:style>
  <w:style w:type="paragraph" w:styleId="Kop2">
    <w:name w:val="heading 2"/>
    <w:basedOn w:val="Kop1"/>
    <w:next w:val="Standaard"/>
    <w:qFormat/>
    <w:rsid w:val="004553E6"/>
    <w:pPr>
      <w:pageBreakBefore w:val="0"/>
      <w:numPr>
        <w:ilvl w:val="1"/>
      </w:numPr>
      <w:spacing w:before="240"/>
      <w:outlineLvl w:val="1"/>
    </w:pPr>
    <w:rPr>
      <w:rFonts w:ascii="Arial" w:hAnsi="Arial"/>
      <w:sz w:val="24"/>
      <w:lang w:val="en-GB"/>
    </w:rPr>
  </w:style>
  <w:style w:type="paragraph" w:styleId="Kop3">
    <w:name w:val="heading 3"/>
    <w:basedOn w:val="Kop1"/>
    <w:next w:val="Standaard"/>
    <w:qFormat/>
    <w:pPr>
      <w:pageBreakBefore w:val="0"/>
      <w:numPr>
        <w:ilvl w:val="2"/>
      </w:numPr>
      <w:tabs>
        <w:tab w:val="clear" w:pos="397"/>
      </w:tabs>
      <w:spacing w:before="240"/>
      <w:ind w:left="0"/>
      <w:outlineLvl w:val="2"/>
    </w:pPr>
    <w:rPr>
      <w:sz w:val="22"/>
    </w:rPr>
  </w:style>
  <w:style w:type="paragraph" w:styleId="Kop4">
    <w:name w:val="heading 4"/>
    <w:basedOn w:val="Kop1"/>
    <w:next w:val="Standaard"/>
    <w:qFormat/>
    <w:pPr>
      <w:pageBreakBefore w:val="0"/>
      <w:numPr>
        <w:ilvl w:val="3"/>
      </w:numPr>
      <w:spacing w:before="240"/>
      <w:outlineLvl w:val="3"/>
    </w:pPr>
    <w:rPr>
      <w:b w:val="0"/>
      <w:sz w:val="20"/>
    </w:rPr>
  </w:style>
  <w:style w:type="paragraph" w:styleId="Kop5">
    <w:name w:val="heading 5"/>
    <w:basedOn w:val="Standaard"/>
    <w:next w:val="Standaard"/>
    <w:qFormat/>
    <w:pPr>
      <w:numPr>
        <w:ilvl w:val="4"/>
        <w:numId w:val="2"/>
      </w:numPr>
      <w:spacing w:before="240"/>
      <w:outlineLvl w:val="4"/>
    </w:pPr>
  </w:style>
  <w:style w:type="paragraph" w:styleId="Kop6">
    <w:name w:val="heading 6"/>
    <w:basedOn w:val="Standaard"/>
    <w:next w:val="Standaard"/>
    <w:qFormat/>
    <w:pPr>
      <w:numPr>
        <w:ilvl w:val="5"/>
        <w:numId w:val="2"/>
      </w:numPr>
      <w:spacing w:before="240"/>
      <w:outlineLvl w:val="5"/>
    </w:pPr>
    <w:rPr>
      <w:rFonts w:ascii="Times New Roman" w:hAnsi="Times New Roman"/>
      <w:i/>
    </w:rPr>
  </w:style>
  <w:style w:type="paragraph" w:styleId="Kop7">
    <w:name w:val="heading 7"/>
    <w:basedOn w:val="Standaard"/>
    <w:next w:val="Standaard"/>
    <w:qFormat/>
    <w:pPr>
      <w:numPr>
        <w:ilvl w:val="6"/>
        <w:numId w:val="2"/>
      </w:numPr>
      <w:spacing w:before="240"/>
      <w:outlineLvl w:val="6"/>
    </w:pPr>
    <w:rPr>
      <w:rFonts w:ascii="Arial" w:hAnsi="Arial"/>
      <w:sz w:val="20"/>
    </w:rPr>
  </w:style>
  <w:style w:type="paragraph" w:styleId="Kop8">
    <w:name w:val="heading 8"/>
    <w:basedOn w:val="Standaard"/>
    <w:next w:val="Standaard"/>
    <w:qFormat/>
    <w:pPr>
      <w:numPr>
        <w:ilvl w:val="7"/>
        <w:numId w:val="2"/>
      </w:numPr>
      <w:spacing w:before="240"/>
      <w:outlineLvl w:val="7"/>
    </w:pPr>
    <w:rPr>
      <w:rFonts w:ascii="Arial" w:hAnsi="Arial"/>
      <w:i/>
      <w:sz w:val="20"/>
    </w:rPr>
  </w:style>
  <w:style w:type="paragraph" w:styleId="Kop9">
    <w:name w:val="heading 9"/>
    <w:basedOn w:val="Standaard"/>
    <w:next w:val="Standaard"/>
    <w:qFormat/>
    <w:pPr>
      <w:numPr>
        <w:ilvl w:val="8"/>
        <w:numId w:val="2"/>
      </w:numPr>
      <w:spacing w:before="240"/>
      <w:outlineLvl w:val="8"/>
    </w:pPr>
    <w:rPr>
      <w:rFonts w:ascii="Arial" w:hAnsi="Arial"/>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3">
    <w:name w:val="toc 3"/>
    <w:basedOn w:val="Standaard"/>
    <w:next w:val="Standaard"/>
    <w:uiPriority w:val="39"/>
    <w:pPr>
      <w:tabs>
        <w:tab w:val="right" w:pos="8618"/>
      </w:tabs>
      <w:ind w:left="1843" w:hanging="709"/>
    </w:pPr>
    <w:rPr>
      <w:rFonts w:ascii="Century Gothic" w:hAnsi="Century Gothic"/>
      <w:noProof/>
    </w:rPr>
  </w:style>
  <w:style w:type="paragraph" w:styleId="Inhopg4">
    <w:name w:val="toc 4"/>
    <w:basedOn w:val="Standaard"/>
    <w:next w:val="Standaard"/>
    <w:semiHidden/>
    <w:pPr>
      <w:tabs>
        <w:tab w:val="right" w:pos="8505"/>
      </w:tabs>
      <w:ind w:left="1361" w:hanging="794"/>
    </w:pPr>
  </w:style>
  <w:style w:type="paragraph" w:styleId="Inhopg5">
    <w:name w:val="toc 5"/>
    <w:basedOn w:val="Standaard"/>
    <w:next w:val="Standaard"/>
    <w:autoRedefine/>
    <w:semiHidden/>
    <w:pPr>
      <w:ind w:left="880"/>
    </w:pPr>
  </w:style>
  <w:style w:type="paragraph" w:styleId="Inhopg6">
    <w:name w:val="toc 6"/>
    <w:basedOn w:val="Standaard"/>
    <w:next w:val="Standaard"/>
    <w:autoRedefine/>
    <w:semiHidden/>
    <w:pPr>
      <w:ind w:left="1100"/>
    </w:pPr>
  </w:style>
  <w:style w:type="paragraph" w:styleId="Inhopg1">
    <w:name w:val="toc 1"/>
    <w:basedOn w:val="Standaard"/>
    <w:next w:val="Standaard"/>
    <w:uiPriority w:val="39"/>
    <w:pPr>
      <w:tabs>
        <w:tab w:val="left" w:pos="567"/>
        <w:tab w:val="right" w:pos="8618"/>
      </w:tabs>
      <w:spacing w:before="120"/>
      <w:ind w:left="567" w:hanging="567"/>
    </w:pPr>
    <w:rPr>
      <w:rFonts w:ascii="Century Gothic" w:hAnsi="Century Gothic"/>
      <w:b/>
    </w:rPr>
  </w:style>
  <w:style w:type="paragraph" w:styleId="Inhopg2">
    <w:name w:val="toc 2"/>
    <w:basedOn w:val="Standaard"/>
    <w:next w:val="Standaard"/>
    <w:uiPriority w:val="39"/>
    <w:pPr>
      <w:tabs>
        <w:tab w:val="right" w:pos="8618"/>
      </w:tabs>
      <w:ind w:left="1134" w:hanging="567"/>
    </w:pPr>
    <w:rPr>
      <w:rFonts w:ascii="Century Gothic" w:hAnsi="Century Gothic"/>
    </w:rPr>
  </w:style>
  <w:style w:type="paragraph" w:styleId="Inhopg7">
    <w:name w:val="toc 7"/>
    <w:basedOn w:val="Standaard"/>
    <w:next w:val="Standaard"/>
    <w:autoRedefine/>
    <w:semiHidden/>
    <w:pPr>
      <w:ind w:left="1320"/>
    </w:pPr>
  </w:style>
  <w:style w:type="paragraph" w:styleId="Inhopg8">
    <w:name w:val="toc 8"/>
    <w:basedOn w:val="Standaard"/>
    <w:next w:val="Standaard"/>
    <w:autoRedefine/>
    <w:semiHidden/>
    <w:pPr>
      <w:ind w:left="1540"/>
    </w:pPr>
  </w:style>
  <w:style w:type="paragraph" w:styleId="Inhopg9">
    <w:name w:val="toc 9"/>
    <w:basedOn w:val="Standaard"/>
    <w:next w:val="Standaard"/>
    <w:autoRedefine/>
    <w:semiHidden/>
    <w:pPr>
      <w:ind w:left="1760"/>
    </w:pPr>
  </w:style>
  <w:style w:type="paragraph" w:styleId="Koptekst">
    <w:name w:val="header"/>
    <w:basedOn w:val="Standaard"/>
    <w:next w:val="Standaard"/>
    <w:semiHidden/>
    <w:pPr>
      <w:tabs>
        <w:tab w:val="center" w:pos="4536"/>
      </w:tabs>
    </w:pPr>
    <w:rPr>
      <w:b/>
      <w:smallCaps/>
      <w:sz w:val="16"/>
    </w:rPr>
  </w:style>
  <w:style w:type="character" w:styleId="Paginanummer">
    <w:name w:val="page number"/>
    <w:semiHidden/>
    <w:rPr>
      <w:rFonts w:ascii="Verdana" w:hAnsi="Verdana"/>
      <w:b/>
    </w:rPr>
  </w:style>
  <w:style w:type="paragraph" w:styleId="Voettekst">
    <w:name w:val="footer"/>
    <w:basedOn w:val="Standaard"/>
    <w:link w:val="VoettekstChar"/>
    <w:uiPriority w:val="99"/>
    <w:rPr>
      <w:i/>
      <w:smallCaps/>
      <w:sz w:val="14"/>
    </w:rPr>
  </w:style>
  <w:style w:type="paragraph" w:customStyle="1" w:styleId="InhoudKop">
    <w:name w:val="InhoudKop"/>
    <w:basedOn w:val="Standaard"/>
    <w:next w:val="Standaard"/>
    <w:rPr>
      <w:b/>
      <w:sz w:val="28"/>
    </w:rPr>
  </w:style>
  <w:style w:type="paragraph" w:styleId="Plattetekst">
    <w:name w:val="Body Text"/>
    <w:basedOn w:val="Standaard"/>
    <w:semiHidden/>
    <w:rPr>
      <w:b/>
    </w:rPr>
  </w:style>
  <w:style w:type="paragraph" w:styleId="Plattetekstinspringen">
    <w:name w:val="Body Text Indent"/>
    <w:basedOn w:val="Standaard"/>
    <w:semiHidden/>
    <w:pPr>
      <w:ind w:left="567" w:hanging="567"/>
    </w:pPr>
  </w:style>
  <w:style w:type="paragraph" w:customStyle="1" w:styleId="VoettekstLand">
    <w:name w:val="VoettekstLand"/>
    <w:basedOn w:val="Voettekst"/>
  </w:style>
  <w:style w:type="paragraph" w:customStyle="1" w:styleId="TitelVoorPag">
    <w:name w:val="TitelVoorPag"/>
    <w:basedOn w:val="Standaard"/>
    <w:next w:val="Standaard"/>
    <w:rPr>
      <w:rFonts w:ascii="Century Gothic" w:hAnsi="Century Gothic"/>
      <w:b/>
      <w:sz w:val="72"/>
    </w:rPr>
  </w:style>
  <w:style w:type="paragraph" w:styleId="Lijstopsomteken">
    <w:name w:val="List Bullet"/>
    <w:basedOn w:val="Standaard"/>
    <w:autoRedefine/>
    <w:semiHidden/>
    <w:pPr>
      <w:numPr>
        <w:numId w:val="1"/>
      </w:numPr>
      <w:tabs>
        <w:tab w:val="clear" w:pos="360"/>
        <w:tab w:val="left" w:pos="680"/>
      </w:tabs>
      <w:ind w:left="680" w:hanging="680"/>
    </w:pPr>
  </w:style>
  <w:style w:type="paragraph" w:customStyle="1" w:styleId="Figuur">
    <w:name w:val="Figuur"/>
    <w:basedOn w:val="Standaard"/>
    <w:next w:val="Standaard"/>
    <w:pPr>
      <w:spacing w:line="240" w:lineRule="auto"/>
    </w:pPr>
    <w:rPr>
      <w:b/>
      <w:i/>
      <w:sz w:val="14"/>
    </w:rPr>
  </w:style>
  <w:style w:type="paragraph" w:styleId="Titel">
    <w:name w:val="Title"/>
    <w:basedOn w:val="Standaard"/>
    <w:next w:val="Standaard"/>
    <w:qFormat/>
    <w:pPr>
      <w:spacing w:before="240"/>
      <w:outlineLvl w:val="0"/>
    </w:pPr>
    <w:rPr>
      <w:rFonts w:ascii="Century Gothic" w:hAnsi="Century Gothic"/>
      <w:b/>
      <w:kern w:val="28"/>
      <w:sz w:val="28"/>
    </w:rPr>
  </w:style>
  <w:style w:type="paragraph" w:styleId="Ondertitel">
    <w:name w:val="Subtitle"/>
    <w:basedOn w:val="Standaard"/>
    <w:qFormat/>
    <w:pPr>
      <w:jc w:val="center"/>
      <w:outlineLvl w:val="1"/>
    </w:pPr>
    <w:rPr>
      <w:rFonts w:ascii="Century Gothic" w:hAnsi="Century Gothic"/>
      <w:b/>
      <w:sz w:val="24"/>
    </w:rPr>
  </w:style>
  <w:style w:type="paragraph" w:customStyle="1" w:styleId="Legal1">
    <w:name w:val="Legal 1"/>
    <w:basedOn w:val="Standaard"/>
    <w:pPr>
      <w:widowControl w:val="0"/>
      <w:spacing w:after="0" w:line="240" w:lineRule="auto"/>
      <w:ind w:left="283" w:hanging="283"/>
    </w:pPr>
    <w:rPr>
      <w:rFonts w:ascii="Univers" w:hAnsi="Univers"/>
      <w:b/>
      <w:smallCaps/>
      <w:snapToGrid w:val="0"/>
      <w:sz w:val="30"/>
      <w:lang w:val="en-US"/>
    </w:rPr>
  </w:style>
  <w:style w:type="paragraph" w:styleId="Voetnoottekst">
    <w:name w:val="footnote text"/>
    <w:basedOn w:val="Standaard"/>
    <w:semiHidden/>
    <w:rPr>
      <w:rFonts w:ascii="Century Gothic" w:hAnsi="Century Gothic"/>
      <w:sz w:val="14"/>
    </w:rPr>
  </w:style>
  <w:style w:type="paragraph" w:customStyle="1" w:styleId="Legal2">
    <w:name w:val="Legal 2"/>
    <w:basedOn w:val="Standaard"/>
    <w:pPr>
      <w:widowControl w:val="0"/>
      <w:spacing w:after="0" w:line="240" w:lineRule="auto"/>
      <w:ind w:left="283" w:hanging="283"/>
    </w:pPr>
    <w:rPr>
      <w:rFonts w:ascii="Univers" w:hAnsi="Univers"/>
      <w:b/>
      <w:snapToGrid w:val="0"/>
      <w:sz w:val="28"/>
      <w:lang w:val="en-US"/>
    </w:rPr>
  </w:style>
  <w:style w:type="paragraph" w:customStyle="1" w:styleId="Legal3">
    <w:name w:val="Legal 3"/>
    <w:basedOn w:val="Standaard"/>
    <w:pPr>
      <w:widowControl w:val="0"/>
      <w:spacing w:after="0" w:line="240" w:lineRule="auto"/>
      <w:ind w:left="283" w:hanging="283"/>
    </w:pPr>
    <w:rPr>
      <w:rFonts w:ascii="Univers" w:hAnsi="Univers"/>
      <w:b/>
      <w:snapToGrid w:val="0"/>
      <w:sz w:val="22"/>
      <w:lang w:val="en-US"/>
    </w:rPr>
  </w:style>
  <w:style w:type="paragraph" w:customStyle="1" w:styleId="Snel">
    <w:name w:val="Snel ­"/>
    <w:basedOn w:val="Standaard"/>
    <w:pPr>
      <w:widowControl w:val="0"/>
      <w:spacing w:after="0" w:line="240" w:lineRule="auto"/>
      <w:ind w:left="2160" w:hanging="720"/>
    </w:pPr>
    <w:rPr>
      <w:rFonts w:ascii="Univers" w:hAnsi="Univers"/>
      <w:snapToGrid w:val="0"/>
      <w:sz w:val="24"/>
      <w:lang w:val="en-US"/>
    </w:rPr>
  </w:style>
  <w:style w:type="paragraph" w:styleId="Bloktekst">
    <w:name w:val="Block Text"/>
    <w:basedOn w:val="Standaard"/>
    <w:semiHidden/>
    <w:pPr>
      <w:tabs>
        <w:tab w:val="left" w:pos="8370"/>
      </w:tabs>
      <w:ind w:left="90" w:right="91"/>
    </w:pPr>
    <w:rPr>
      <w:color w:val="000000"/>
    </w:rPr>
  </w:style>
  <w:style w:type="character" w:customStyle="1" w:styleId="VoettekstChar">
    <w:name w:val="Voettekst Char"/>
    <w:link w:val="Voettekst"/>
    <w:uiPriority w:val="99"/>
    <w:rsid w:val="00BE04CE"/>
    <w:rPr>
      <w:rFonts w:ascii="Verdana" w:hAnsi="Verdana"/>
      <w:i/>
      <w:smallCaps/>
      <w:sz w:val="14"/>
    </w:rPr>
  </w:style>
  <w:style w:type="paragraph" w:styleId="Ballontekst">
    <w:name w:val="Balloon Text"/>
    <w:basedOn w:val="Standaard"/>
    <w:link w:val="BallontekstChar"/>
    <w:uiPriority w:val="99"/>
    <w:semiHidden/>
    <w:unhideWhenUsed/>
    <w:rsid w:val="009902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026C"/>
    <w:rPr>
      <w:rFonts w:ascii="Tahoma" w:hAnsi="Tahoma" w:cs="Tahoma"/>
      <w:sz w:val="16"/>
      <w:szCs w:val="16"/>
    </w:rPr>
  </w:style>
  <w:style w:type="character" w:styleId="Hyperlink">
    <w:name w:val="Hyperlink"/>
    <w:basedOn w:val="Standaardalinea-lettertype"/>
    <w:uiPriority w:val="99"/>
    <w:unhideWhenUsed/>
    <w:rsid w:val="00633711"/>
    <w:rPr>
      <w:color w:val="0000FF" w:themeColor="hyperlink"/>
      <w:u w:val="single"/>
    </w:rPr>
  </w:style>
  <w:style w:type="paragraph" w:customStyle="1" w:styleId="Default">
    <w:name w:val="Default"/>
    <w:rsid w:val="00922660"/>
    <w:pPr>
      <w:autoSpaceDE w:val="0"/>
      <w:autoSpaceDN w:val="0"/>
      <w:adjustRightInd w:val="0"/>
    </w:pPr>
    <w:rPr>
      <w:rFonts w:ascii="News Gothic" w:hAnsi="News Gothic" w:cs="News Gothic"/>
      <w:color w:val="000000"/>
      <w:sz w:val="24"/>
      <w:szCs w:val="24"/>
    </w:rPr>
  </w:style>
  <w:style w:type="paragraph" w:styleId="Lijstalinea">
    <w:name w:val="List Paragraph"/>
    <w:basedOn w:val="Standaard"/>
    <w:uiPriority w:val="34"/>
    <w:qFormat/>
    <w:rsid w:val="00F9653A"/>
    <w:pPr>
      <w:ind w:left="720"/>
      <w:contextualSpacing/>
    </w:pPr>
  </w:style>
  <w:style w:type="table" w:styleId="Tabelraster">
    <w:name w:val="Table Grid"/>
    <w:basedOn w:val="Standaardtabel"/>
    <w:uiPriority w:val="59"/>
    <w:rsid w:val="003D5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60" w:line="288" w:lineRule="auto"/>
    </w:pPr>
    <w:rPr>
      <w:rFonts w:ascii="Verdana" w:hAnsi="Verdana"/>
      <w:sz w:val="18"/>
    </w:rPr>
  </w:style>
  <w:style w:type="paragraph" w:styleId="Kop1">
    <w:name w:val="heading 1"/>
    <w:basedOn w:val="Standaard"/>
    <w:next w:val="Standaard"/>
    <w:qFormat/>
    <w:pPr>
      <w:keepNext/>
      <w:keepLines/>
      <w:pageBreakBefore/>
      <w:numPr>
        <w:numId w:val="2"/>
      </w:numPr>
      <w:spacing w:after="120" w:line="240" w:lineRule="auto"/>
      <w:outlineLvl w:val="0"/>
    </w:pPr>
    <w:rPr>
      <w:rFonts w:ascii="Century Gothic" w:hAnsi="Century Gothic"/>
      <w:b/>
      <w:sz w:val="28"/>
    </w:rPr>
  </w:style>
  <w:style w:type="paragraph" w:styleId="Kop2">
    <w:name w:val="heading 2"/>
    <w:basedOn w:val="Kop1"/>
    <w:next w:val="Standaard"/>
    <w:qFormat/>
    <w:rsid w:val="004553E6"/>
    <w:pPr>
      <w:pageBreakBefore w:val="0"/>
      <w:numPr>
        <w:ilvl w:val="1"/>
      </w:numPr>
      <w:spacing w:before="240"/>
      <w:outlineLvl w:val="1"/>
    </w:pPr>
    <w:rPr>
      <w:rFonts w:ascii="Arial" w:hAnsi="Arial"/>
      <w:sz w:val="24"/>
      <w:lang w:val="en-GB"/>
    </w:rPr>
  </w:style>
  <w:style w:type="paragraph" w:styleId="Kop3">
    <w:name w:val="heading 3"/>
    <w:basedOn w:val="Kop1"/>
    <w:next w:val="Standaard"/>
    <w:qFormat/>
    <w:pPr>
      <w:pageBreakBefore w:val="0"/>
      <w:numPr>
        <w:ilvl w:val="2"/>
      </w:numPr>
      <w:tabs>
        <w:tab w:val="clear" w:pos="397"/>
      </w:tabs>
      <w:spacing w:before="240"/>
      <w:ind w:left="0"/>
      <w:outlineLvl w:val="2"/>
    </w:pPr>
    <w:rPr>
      <w:sz w:val="22"/>
    </w:rPr>
  </w:style>
  <w:style w:type="paragraph" w:styleId="Kop4">
    <w:name w:val="heading 4"/>
    <w:basedOn w:val="Kop1"/>
    <w:next w:val="Standaard"/>
    <w:qFormat/>
    <w:pPr>
      <w:pageBreakBefore w:val="0"/>
      <w:numPr>
        <w:ilvl w:val="3"/>
      </w:numPr>
      <w:spacing w:before="240"/>
      <w:outlineLvl w:val="3"/>
    </w:pPr>
    <w:rPr>
      <w:b w:val="0"/>
      <w:sz w:val="20"/>
    </w:rPr>
  </w:style>
  <w:style w:type="paragraph" w:styleId="Kop5">
    <w:name w:val="heading 5"/>
    <w:basedOn w:val="Standaard"/>
    <w:next w:val="Standaard"/>
    <w:qFormat/>
    <w:pPr>
      <w:numPr>
        <w:ilvl w:val="4"/>
        <w:numId w:val="2"/>
      </w:numPr>
      <w:spacing w:before="240"/>
      <w:outlineLvl w:val="4"/>
    </w:pPr>
  </w:style>
  <w:style w:type="paragraph" w:styleId="Kop6">
    <w:name w:val="heading 6"/>
    <w:basedOn w:val="Standaard"/>
    <w:next w:val="Standaard"/>
    <w:qFormat/>
    <w:pPr>
      <w:numPr>
        <w:ilvl w:val="5"/>
        <w:numId w:val="2"/>
      </w:numPr>
      <w:spacing w:before="240"/>
      <w:outlineLvl w:val="5"/>
    </w:pPr>
    <w:rPr>
      <w:rFonts w:ascii="Times New Roman" w:hAnsi="Times New Roman"/>
      <w:i/>
    </w:rPr>
  </w:style>
  <w:style w:type="paragraph" w:styleId="Kop7">
    <w:name w:val="heading 7"/>
    <w:basedOn w:val="Standaard"/>
    <w:next w:val="Standaard"/>
    <w:qFormat/>
    <w:pPr>
      <w:numPr>
        <w:ilvl w:val="6"/>
        <w:numId w:val="2"/>
      </w:numPr>
      <w:spacing w:before="240"/>
      <w:outlineLvl w:val="6"/>
    </w:pPr>
    <w:rPr>
      <w:rFonts w:ascii="Arial" w:hAnsi="Arial"/>
      <w:sz w:val="20"/>
    </w:rPr>
  </w:style>
  <w:style w:type="paragraph" w:styleId="Kop8">
    <w:name w:val="heading 8"/>
    <w:basedOn w:val="Standaard"/>
    <w:next w:val="Standaard"/>
    <w:qFormat/>
    <w:pPr>
      <w:numPr>
        <w:ilvl w:val="7"/>
        <w:numId w:val="2"/>
      </w:numPr>
      <w:spacing w:before="240"/>
      <w:outlineLvl w:val="7"/>
    </w:pPr>
    <w:rPr>
      <w:rFonts w:ascii="Arial" w:hAnsi="Arial"/>
      <w:i/>
      <w:sz w:val="20"/>
    </w:rPr>
  </w:style>
  <w:style w:type="paragraph" w:styleId="Kop9">
    <w:name w:val="heading 9"/>
    <w:basedOn w:val="Standaard"/>
    <w:next w:val="Standaard"/>
    <w:qFormat/>
    <w:pPr>
      <w:numPr>
        <w:ilvl w:val="8"/>
        <w:numId w:val="2"/>
      </w:numPr>
      <w:spacing w:before="240"/>
      <w:outlineLvl w:val="8"/>
    </w:pPr>
    <w:rPr>
      <w:rFonts w:ascii="Arial" w:hAnsi="Arial"/>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3">
    <w:name w:val="toc 3"/>
    <w:basedOn w:val="Standaard"/>
    <w:next w:val="Standaard"/>
    <w:uiPriority w:val="39"/>
    <w:pPr>
      <w:tabs>
        <w:tab w:val="right" w:pos="8618"/>
      </w:tabs>
      <w:ind w:left="1843" w:hanging="709"/>
    </w:pPr>
    <w:rPr>
      <w:rFonts w:ascii="Century Gothic" w:hAnsi="Century Gothic"/>
      <w:noProof/>
    </w:rPr>
  </w:style>
  <w:style w:type="paragraph" w:styleId="Inhopg4">
    <w:name w:val="toc 4"/>
    <w:basedOn w:val="Standaard"/>
    <w:next w:val="Standaard"/>
    <w:semiHidden/>
    <w:pPr>
      <w:tabs>
        <w:tab w:val="right" w:pos="8505"/>
      </w:tabs>
      <w:ind w:left="1361" w:hanging="794"/>
    </w:pPr>
  </w:style>
  <w:style w:type="paragraph" w:styleId="Inhopg5">
    <w:name w:val="toc 5"/>
    <w:basedOn w:val="Standaard"/>
    <w:next w:val="Standaard"/>
    <w:autoRedefine/>
    <w:semiHidden/>
    <w:pPr>
      <w:ind w:left="880"/>
    </w:pPr>
  </w:style>
  <w:style w:type="paragraph" w:styleId="Inhopg6">
    <w:name w:val="toc 6"/>
    <w:basedOn w:val="Standaard"/>
    <w:next w:val="Standaard"/>
    <w:autoRedefine/>
    <w:semiHidden/>
    <w:pPr>
      <w:ind w:left="1100"/>
    </w:pPr>
  </w:style>
  <w:style w:type="paragraph" w:styleId="Inhopg1">
    <w:name w:val="toc 1"/>
    <w:basedOn w:val="Standaard"/>
    <w:next w:val="Standaard"/>
    <w:uiPriority w:val="39"/>
    <w:pPr>
      <w:tabs>
        <w:tab w:val="left" w:pos="567"/>
        <w:tab w:val="right" w:pos="8618"/>
      </w:tabs>
      <w:spacing w:before="120"/>
      <w:ind w:left="567" w:hanging="567"/>
    </w:pPr>
    <w:rPr>
      <w:rFonts w:ascii="Century Gothic" w:hAnsi="Century Gothic"/>
      <w:b/>
    </w:rPr>
  </w:style>
  <w:style w:type="paragraph" w:styleId="Inhopg2">
    <w:name w:val="toc 2"/>
    <w:basedOn w:val="Standaard"/>
    <w:next w:val="Standaard"/>
    <w:uiPriority w:val="39"/>
    <w:pPr>
      <w:tabs>
        <w:tab w:val="right" w:pos="8618"/>
      </w:tabs>
      <w:ind w:left="1134" w:hanging="567"/>
    </w:pPr>
    <w:rPr>
      <w:rFonts w:ascii="Century Gothic" w:hAnsi="Century Gothic"/>
    </w:rPr>
  </w:style>
  <w:style w:type="paragraph" w:styleId="Inhopg7">
    <w:name w:val="toc 7"/>
    <w:basedOn w:val="Standaard"/>
    <w:next w:val="Standaard"/>
    <w:autoRedefine/>
    <w:semiHidden/>
    <w:pPr>
      <w:ind w:left="1320"/>
    </w:pPr>
  </w:style>
  <w:style w:type="paragraph" w:styleId="Inhopg8">
    <w:name w:val="toc 8"/>
    <w:basedOn w:val="Standaard"/>
    <w:next w:val="Standaard"/>
    <w:autoRedefine/>
    <w:semiHidden/>
    <w:pPr>
      <w:ind w:left="1540"/>
    </w:pPr>
  </w:style>
  <w:style w:type="paragraph" w:styleId="Inhopg9">
    <w:name w:val="toc 9"/>
    <w:basedOn w:val="Standaard"/>
    <w:next w:val="Standaard"/>
    <w:autoRedefine/>
    <w:semiHidden/>
    <w:pPr>
      <w:ind w:left="1760"/>
    </w:pPr>
  </w:style>
  <w:style w:type="paragraph" w:styleId="Koptekst">
    <w:name w:val="header"/>
    <w:basedOn w:val="Standaard"/>
    <w:next w:val="Standaard"/>
    <w:semiHidden/>
    <w:pPr>
      <w:tabs>
        <w:tab w:val="center" w:pos="4536"/>
      </w:tabs>
    </w:pPr>
    <w:rPr>
      <w:b/>
      <w:smallCaps/>
      <w:sz w:val="16"/>
    </w:rPr>
  </w:style>
  <w:style w:type="character" w:styleId="Paginanummer">
    <w:name w:val="page number"/>
    <w:semiHidden/>
    <w:rPr>
      <w:rFonts w:ascii="Verdana" w:hAnsi="Verdana"/>
      <w:b/>
    </w:rPr>
  </w:style>
  <w:style w:type="paragraph" w:styleId="Voettekst">
    <w:name w:val="footer"/>
    <w:basedOn w:val="Standaard"/>
    <w:link w:val="VoettekstChar"/>
    <w:uiPriority w:val="99"/>
    <w:rPr>
      <w:i/>
      <w:smallCaps/>
      <w:sz w:val="14"/>
    </w:rPr>
  </w:style>
  <w:style w:type="paragraph" w:customStyle="1" w:styleId="InhoudKop">
    <w:name w:val="InhoudKop"/>
    <w:basedOn w:val="Standaard"/>
    <w:next w:val="Standaard"/>
    <w:rPr>
      <w:b/>
      <w:sz w:val="28"/>
    </w:rPr>
  </w:style>
  <w:style w:type="paragraph" w:styleId="Plattetekst">
    <w:name w:val="Body Text"/>
    <w:basedOn w:val="Standaard"/>
    <w:semiHidden/>
    <w:rPr>
      <w:b/>
    </w:rPr>
  </w:style>
  <w:style w:type="paragraph" w:styleId="Plattetekstinspringen">
    <w:name w:val="Body Text Indent"/>
    <w:basedOn w:val="Standaard"/>
    <w:semiHidden/>
    <w:pPr>
      <w:ind w:left="567" w:hanging="567"/>
    </w:pPr>
  </w:style>
  <w:style w:type="paragraph" w:customStyle="1" w:styleId="VoettekstLand">
    <w:name w:val="VoettekstLand"/>
    <w:basedOn w:val="Voettekst"/>
  </w:style>
  <w:style w:type="paragraph" w:customStyle="1" w:styleId="TitelVoorPag">
    <w:name w:val="TitelVoorPag"/>
    <w:basedOn w:val="Standaard"/>
    <w:next w:val="Standaard"/>
    <w:rPr>
      <w:rFonts w:ascii="Century Gothic" w:hAnsi="Century Gothic"/>
      <w:b/>
      <w:sz w:val="72"/>
    </w:rPr>
  </w:style>
  <w:style w:type="paragraph" w:styleId="Lijstopsomteken">
    <w:name w:val="List Bullet"/>
    <w:basedOn w:val="Standaard"/>
    <w:autoRedefine/>
    <w:semiHidden/>
    <w:pPr>
      <w:numPr>
        <w:numId w:val="1"/>
      </w:numPr>
      <w:tabs>
        <w:tab w:val="clear" w:pos="360"/>
        <w:tab w:val="left" w:pos="680"/>
      </w:tabs>
      <w:ind w:left="680" w:hanging="680"/>
    </w:pPr>
  </w:style>
  <w:style w:type="paragraph" w:customStyle="1" w:styleId="Figuur">
    <w:name w:val="Figuur"/>
    <w:basedOn w:val="Standaard"/>
    <w:next w:val="Standaard"/>
    <w:pPr>
      <w:spacing w:line="240" w:lineRule="auto"/>
    </w:pPr>
    <w:rPr>
      <w:b/>
      <w:i/>
      <w:sz w:val="14"/>
    </w:rPr>
  </w:style>
  <w:style w:type="paragraph" w:styleId="Titel">
    <w:name w:val="Title"/>
    <w:basedOn w:val="Standaard"/>
    <w:next w:val="Standaard"/>
    <w:qFormat/>
    <w:pPr>
      <w:spacing w:before="240"/>
      <w:outlineLvl w:val="0"/>
    </w:pPr>
    <w:rPr>
      <w:rFonts w:ascii="Century Gothic" w:hAnsi="Century Gothic"/>
      <w:b/>
      <w:kern w:val="28"/>
      <w:sz w:val="28"/>
    </w:rPr>
  </w:style>
  <w:style w:type="paragraph" w:styleId="Ondertitel">
    <w:name w:val="Subtitle"/>
    <w:basedOn w:val="Standaard"/>
    <w:qFormat/>
    <w:pPr>
      <w:jc w:val="center"/>
      <w:outlineLvl w:val="1"/>
    </w:pPr>
    <w:rPr>
      <w:rFonts w:ascii="Century Gothic" w:hAnsi="Century Gothic"/>
      <w:b/>
      <w:sz w:val="24"/>
    </w:rPr>
  </w:style>
  <w:style w:type="paragraph" w:customStyle="1" w:styleId="Legal1">
    <w:name w:val="Legal 1"/>
    <w:basedOn w:val="Standaard"/>
    <w:pPr>
      <w:widowControl w:val="0"/>
      <w:spacing w:after="0" w:line="240" w:lineRule="auto"/>
      <w:ind w:left="283" w:hanging="283"/>
    </w:pPr>
    <w:rPr>
      <w:rFonts w:ascii="Univers" w:hAnsi="Univers"/>
      <w:b/>
      <w:smallCaps/>
      <w:snapToGrid w:val="0"/>
      <w:sz w:val="30"/>
      <w:lang w:val="en-US"/>
    </w:rPr>
  </w:style>
  <w:style w:type="paragraph" w:styleId="Voetnoottekst">
    <w:name w:val="footnote text"/>
    <w:basedOn w:val="Standaard"/>
    <w:semiHidden/>
    <w:rPr>
      <w:rFonts w:ascii="Century Gothic" w:hAnsi="Century Gothic"/>
      <w:sz w:val="14"/>
    </w:rPr>
  </w:style>
  <w:style w:type="paragraph" w:customStyle="1" w:styleId="Legal2">
    <w:name w:val="Legal 2"/>
    <w:basedOn w:val="Standaard"/>
    <w:pPr>
      <w:widowControl w:val="0"/>
      <w:spacing w:after="0" w:line="240" w:lineRule="auto"/>
      <w:ind w:left="283" w:hanging="283"/>
    </w:pPr>
    <w:rPr>
      <w:rFonts w:ascii="Univers" w:hAnsi="Univers"/>
      <w:b/>
      <w:snapToGrid w:val="0"/>
      <w:sz w:val="28"/>
      <w:lang w:val="en-US"/>
    </w:rPr>
  </w:style>
  <w:style w:type="paragraph" w:customStyle="1" w:styleId="Legal3">
    <w:name w:val="Legal 3"/>
    <w:basedOn w:val="Standaard"/>
    <w:pPr>
      <w:widowControl w:val="0"/>
      <w:spacing w:after="0" w:line="240" w:lineRule="auto"/>
      <w:ind w:left="283" w:hanging="283"/>
    </w:pPr>
    <w:rPr>
      <w:rFonts w:ascii="Univers" w:hAnsi="Univers"/>
      <w:b/>
      <w:snapToGrid w:val="0"/>
      <w:sz w:val="22"/>
      <w:lang w:val="en-US"/>
    </w:rPr>
  </w:style>
  <w:style w:type="paragraph" w:customStyle="1" w:styleId="Snel">
    <w:name w:val="Snel ­"/>
    <w:basedOn w:val="Standaard"/>
    <w:pPr>
      <w:widowControl w:val="0"/>
      <w:spacing w:after="0" w:line="240" w:lineRule="auto"/>
      <w:ind w:left="2160" w:hanging="720"/>
    </w:pPr>
    <w:rPr>
      <w:rFonts w:ascii="Univers" w:hAnsi="Univers"/>
      <w:snapToGrid w:val="0"/>
      <w:sz w:val="24"/>
      <w:lang w:val="en-US"/>
    </w:rPr>
  </w:style>
  <w:style w:type="paragraph" w:styleId="Bloktekst">
    <w:name w:val="Block Text"/>
    <w:basedOn w:val="Standaard"/>
    <w:semiHidden/>
    <w:pPr>
      <w:tabs>
        <w:tab w:val="left" w:pos="8370"/>
      </w:tabs>
      <w:ind w:left="90" w:right="91"/>
    </w:pPr>
    <w:rPr>
      <w:color w:val="000000"/>
    </w:rPr>
  </w:style>
  <w:style w:type="character" w:customStyle="1" w:styleId="VoettekstChar">
    <w:name w:val="Voettekst Char"/>
    <w:link w:val="Voettekst"/>
    <w:uiPriority w:val="99"/>
    <w:rsid w:val="00BE04CE"/>
    <w:rPr>
      <w:rFonts w:ascii="Verdana" w:hAnsi="Verdana"/>
      <w:i/>
      <w:smallCaps/>
      <w:sz w:val="14"/>
    </w:rPr>
  </w:style>
  <w:style w:type="paragraph" w:styleId="Ballontekst">
    <w:name w:val="Balloon Text"/>
    <w:basedOn w:val="Standaard"/>
    <w:link w:val="BallontekstChar"/>
    <w:uiPriority w:val="99"/>
    <w:semiHidden/>
    <w:unhideWhenUsed/>
    <w:rsid w:val="009902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026C"/>
    <w:rPr>
      <w:rFonts w:ascii="Tahoma" w:hAnsi="Tahoma" w:cs="Tahoma"/>
      <w:sz w:val="16"/>
      <w:szCs w:val="16"/>
    </w:rPr>
  </w:style>
  <w:style w:type="character" w:styleId="Hyperlink">
    <w:name w:val="Hyperlink"/>
    <w:basedOn w:val="Standaardalinea-lettertype"/>
    <w:uiPriority w:val="99"/>
    <w:unhideWhenUsed/>
    <w:rsid w:val="00633711"/>
    <w:rPr>
      <w:color w:val="0000FF" w:themeColor="hyperlink"/>
      <w:u w:val="single"/>
    </w:rPr>
  </w:style>
  <w:style w:type="paragraph" w:customStyle="1" w:styleId="Default">
    <w:name w:val="Default"/>
    <w:rsid w:val="00922660"/>
    <w:pPr>
      <w:autoSpaceDE w:val="0"/>
      <w:autoSpaceDN w:val="0"/>
      <w:adjustRightInd w:val="0"/>
    </w:pPr>
    <w:rPr>
      <w:rFonts w:ascii="News Gothic" w:hAnsi="News Gothic" w:cs="News Gothic"/>
      <w:color w:val="000000"/>
      <w:sz w:val="24"/>
      <w:szCs w:val="24"/>
    </w:rPr>
  </w:style>
  <w:style w:type="paragraph" w:styleId="Lijstalinea">
    <w:name w:val="List Paragraph"/>
    <w:basedOn w:val="Standaard"/>
    <w:uiPriority w:val="34"/>
    <w:qFormat/>
    <w:rsid w:val="00F9653A"/>
    <w:pPr>
      <w:ind w:left="720"/>
      <w:contextualSpacing/>
    </w:pPr>
  </w:style>
  <w:style w:type="table" w:styleId="Tabelraster">
    <w:name w:val="Table Grid"/>
    <w:basedOn w:val="Standaardtabel"/>
    <w:uiPriority w:val="59"/>
    <w:rsid w:val="003D5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visioning.ontwikkelcentrum.nl/objects/OC-3107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F54B-81D2-4D73-9908-4666D397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10106</Words>
  <Characters>64391</Characters>
  <Application>Microsoft Office Word</Application>
  <DocSecurity>0</DocSecurity>
  <Lines>536</Lines>
  <Paragraphs>148</Paragraphs>
  <ScaleCrop>false</ScaleCrop>
  <HeadingPairs>
    <vt:vector size="2" baseType="variant">
      <vt:variant>
        <vt:lpstr>Titel</vt:lpstr>
      </vt:variant>
      <vt:variant>
        <vt:i4>1</vt:i4>
      </vt:variant>
    </vt:vector>
  </HeadingPairs>
  <TitlesOfParts>
    <vt:vector size="1" baseType="lpstr">
      <vt:lpstr>Bedrijfseconomie Pluimveehouderij</vt:lpstr>
    </vt:vector>
  </TitlesOfParts>
  <Manager>(Christina Nedermeijer)</Manager>
  <Company>PTC+</Company>
  <LinksUpToDate>false</LinksUpToDate>
  <CharactersWithSpaces>74349</CharactersWithSpaces>
  <SharedDoc>false</SharedDoc>
  <HLinks>
    <vt:vector size="78" baseType="variant">
      <vt:variant>
        <vt:i4>1703966</vt:i4>
      </vt:variant>
      <vt:variant>
        <vt:i4>-1</vt:i4>
      </vt:variant>
      <vt:variant>
        <vt:i4>2928</vt:i4>
      </vt:variant>
      <vt:variant>
        <vt:i4>1</vt:i4>
      </vt:variant>
      <vt:variant>
        <vt:lpwstr>logo kleur 3,6 cm</vt:lpwstr>
      </vt:variant>
      <vt:variant>
        <vt:lpwstr/>
      </vt:variant>
      <vt:variant>
        <vt:i4>1703966</vt:i4>
      </vt:variant>
      <vt:variant>
        <vt:i4>-1</vt:i4>
      </vt:variant>
      <vt:variant>
        <vt:i4>2931</vt:i4>
      </vt:variant>
      <vt:variant>
        <vt:i4>1</vt:i4>
      </vt:variant>
      <vt:variant>
        <vt:lpwstr>logo kleur 3,6 cm</vt:lpwstr>
      </vt:variant>
      <vt:variant>
        <vt:lpwstr/>
      </vt:variant>
      <vt:variant>
        <vt:i4>393302</vt:i4>
      </vt:variant>
      <vt:variant>
        <vt:i4>-1</vt:i4>
      </vt:variant>
      <vt:variant>
        <vt:i4>2933</vt:i4>
      </vt:variant>
      <vt:variant>
        <vt:i4>1</vt:i4>
      </vt:variant>
      <vt:variant>
        <vt:lpwstr>plusje kleur</vt:lpwstr>
      </vt:variant>
      <vt:variant>
        <vt:lpwstr/>
      </vt:variant>
      <vt:variant>
        <vt:i4>393302</vt:i4>
      </vt:variant>
      <vt:variant>
        <vt:i4>-1</vt:i4>
      </vt:variant>
      <vt:variant>
        <vt:i4>2936</vt:i4>
      </vt:variant>
      <vt:variant>
        <vt:i4>1</vt:i4>
      </vt:variant>
      <vt:variant>
        <vt:lpwstr>plusje kleur</vt:lpwstr>
      </vt:variant>
      <vt:variant>
        <vt:lpwstr/>
      </vt:variant>
      <vt:variant>
        <vt:i4>393302</vt:i4>
      </vt:variant>
      <vt:variant>
        <vt:i4>-1</vt:i4>
      </vt:variant>
      <vt:variant>
        <vt:i4>2939</vt:i4>
      </vt:variant>
      <vt:variant>
        <vt:i4>1</vt:i4>
      </vt:variant>
      <vt:variant>
        <vt:lpwstr>plusje kleur</vt:lpwstr>
      </vt:variant>
      <vt:variant>
        <vt:lpwstr/>
      </vt:variant>
      <vt:variant>
        <vt:i4>393302</vt:i4>
      </vt:variant>
      <vt:variant>
        <vt:i4>-1</vt:i4>
      </vt:variant>
      <vt:variant>
        <vt:i4>2943</vt:i4>
      </vt:variant>
      <vt:variant>
        <vt:i4>1</vt:i4>
      </vt:variant>
      <vt:variant>
        <vt:lpwstr>plusje kleur</vt:lpwstr>
      </vt:variant>
      <vt:variant>
        <vt:lpwstr/>
      </vt:variant>
      <vt:variant>
        <vt:i4>1703966</vt:i4>
      </vt:variant>
      <vt:variant>
        <vt:i4>-1</vt:i4>
      </vt:variant>
      <vt:variant>
        <vt:i4>2953</vt:i4>
      </vt:variant>
      <vt:variant>
        <vt:i4>1</vt:i4>
      </vt:variant>
      <vt:variant>
        <vt:lpwstr>logo kleur 3,6 cm</vt:lpwstr>
      </vt:variant>
      <vt:variant>
        <vt:lpwstr/>
      </vt:variant>
      <vt:variant>
        <vt:i4>1703966</vt:i4>
      </vt:variant>
      <vt:variant>
        <vt:i4>-1</vt:i4>
      </vt:variant>
      <vt:variant>
        <vt:i4>2956</vt:i4>
      </vt:variant>
      <vt:variant>
        <vt:i4>1</vt:i4>
      </vt:variant>
      <vt:variant>
        <vt:lpwstr>logo kleur 3,6 cm</vt:lpwstr>
      </vt:variant>
      <vt:variant>
        <vt:lpwstr/>
      </vt:variant>
      <vt:variant>
        <vt:i4>393302</vt:i4>
      </vt:variant>
      <vt:variant>
        <vt:i4>-1</vt:i4>
      </vt:variant>
      <vt:variant>
        <vt:i4>2958</vt:i4>
      </vt:variant>
      <vt:variant>
        <vt:i4>1</vt:i4>
      </vt:variant>
      <vt:variant>
        <vt:lpwstr>plusje kleur</vt:lpwstr>
      </vt:variant>
      <vt:variant>
        <vt:lpwstr/>
      </vt:variant>
      <vt:variant>
        <vt:i4>393302</vt:i4>
      </vt:variant>
      <vt:variant>
        <vt:i4>-1</vt:i4>
      </vt:variant>
      <vt:variant>
        <vt:i4>2959</vt:i4>
      </vt:variant>
      <vt:variant>
        <vt:i4>1</vt:i4>
      </vt:variant>
      <vt:variant>
        <vt:lpwstr>plusje kleur</vt:lpwstr>
      </vt:variant>
      <vt:variant>
        <vt:lpwstr/>
      </vt:variant>
      <vt:variant>
        <vt:i4>1703966</vt:i4>
      </vt:variant>
      <vt:variant>
        <vt:i4>-1</vt:i4>
      </vt:variant>
      <vt:variant>
        <vt:i4>2961</vt:i4>
      </vt:variant>
      <vt:variant>
        <vt:i4>1</vt:i4>
      </vt:variant>
      <vt:variant>
        <vt:lpwstr>logo kleur 3,6 cm</vt:lpwstr>
      </vt:variant>
      <vt:variant>
        <vt:lpwstr/>
      </vt:variant>
      <vt:variant>
        <vt:i4>393302</vt:i4>
      </vt:variant>
      <vt:variant>
        <vt:i4>-1</vt:i4>
      </vt:variant>
      <vt:variant>
        <vt:i4>2963</vt:i4>
      </vt:variant>
      <vt:variant>
        <vt:i4>1</vt:i4>
      </vt:variant>
      <vt:variant>
        <vt:lpwstr>plusje kleur</vt:lpwstr>
      </vt:variant>
      <vt:variant>
        <vt:lpwstr/>
      </vt:variant>
      <vt:variant>
        <vt:i4>393302</vt:i4>
      </vt:variant>
      <vt:variant>
        <vt:i4>-1</vt:i4>
      </vt:variant>
      <vt:variant>
        <vt:i4>2964</vt:i4>
      </vt:variant>
      <vt:variant>
        <vt:i4>1</vt:i4>
      </vt:variant>
      <vt:variant>
        <vt:lpwstr>plusje kleur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Bedrijfseconomie Pluimveehouderij</dc:title>
  <dc:creator>Aerts</dc:creator>
  <cp:lastModifiedBy>Theo Poels</cp:lastModifiedBy>
  <cp:revision>2</cp:revision>
  <cp:lastPrinted>2014-08-28T13:47:00Z</cp:lastPrinted>
  <dcterms:created xsi:type="dcterms:W3CDTF">2014-08-31T11:43:00Z</dcterms:created>
  <dcterms:modified xsi:type="dcterms:W3CDTF">2014-08-31T11:43:00Z</dcterms:modified>
</cp:coreProperties>
</file>